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20F" w:rsidRDefault="0034020F" w:rsidP="0016039B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16039B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852"/>
        <w:gridCol w:w="2446"/>
        <w:gridCol w:w="518"/>
      </w:tblGrid>
      <w:tr w:rsidR="000C18BD" w:rsidRPr="00A14978" w:rsidTr="005D656C">
        <w:trPr>
          <w:trHeight w:val="382"/>
        </w:trPr>
        <w:tc>
          <w:tcPr>
            <w:tcW w:w="16035" w:type="dxa"/>
            <w:gridSpan w:val="9"/>
            <w:shd w:val="clear" w:color="auto" w:fill="auto"/>
            <w:vAlign w:val="center"/>
          </w:tcPr>
          <w:p w:rsidR="000C18BD" w:rsidRPr="00A14978" w:rsidRDefault="000C18BD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A149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E2CB3" w:rsidRPr="00A14978" w:rsidTr="005D656C">
        <w:trPr>
          <w:trHeight w:val="1231"/>
        </w:trPr>
        <w:tc>
          <w:tcPr>
            <w:tcW w:w="16035" w:type="dxa"/>
            <w:gridSpan w:val="9"/>
            <w:shd w:val="clear" w:color="auto" w:fill="auto"/>
            <w:vAlign w:val="center"/>
          </w:tcPr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Наименование показателя 1.4.2. «Доля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перечни», %, базовое значение –</w:t>
            </w:r>
          </w:p>
          <w:p w:rsidR="003E2CB3" w:rsidRPr="00A14978" w:rsidRDefault="003E2CB3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E5C1F" w:rsidRPr="00A14978" w:rsidTr="005D656C">
        <w:trPr>
          <w:trHeight w:val="70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Наименование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Подтверждающий документ и характеристика</w:t>
            </w:r>
          </w:p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4" w:type="dxa"/>
            <w:gridSpan w:val="2"/>
            <w:vMerge w:val="restart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A14978" w:rsidTr="005D656C">
        <w:trPr>
          <w:trHeight w:val="1140"/>
        </w:trPr>
        <w:tc>
          <w:tcPr>
            <w:tcW w:w="1022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  <w:vAlign w:val="center"/>
          </w:tcPr>
          <w:p w:rsidR="009E5C1F" w:rsidRPr="00A14978" w:rsidRDefault="009E5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72C9" w:rsidRPr="00A14978" w:rsidTr="005D656C">
        <w:trPr>
          <w:trHeight w:val="564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D72C9" w:rsidRPr="00A14978" w:rsidRDefault="00986BF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1. </w:t>
            </w:r>
            <w:r w:rsidR="00AD72C9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муниципальным имуществом Администрации города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Когалыма</w:t>
            </w:r>
          </w:p>
        </w:tc>
      </w:tr>
      <w:tr w:rsidR="00AD72C9" w:rsidRPr="00A14978" w:rsidTr="005D656C">
        <w:trPr>
          <w:trHeight w:val="1140"/>
        </w:trPr>
        <w:tc>
          <w:tcPr>
            <w:tcW w:w="1022" w:type="dxa"/>
            <w:vMerge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D72C9" w:rsidRPr="00A14978" w:rsidRDefault="00986BF8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2. </w:t>
            </w:r>
            <w:r w:rsidR="00AD72C9"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72C9" w:rsidRPr="00872C5D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Протоколы заседаний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1D7856" w:rsidRPr="00A14978" w:rsidRDefault="001D785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A14978" w:rsidRDefault="00AD72C9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A14978" w:rsidTr="005D656C">
        <w:trPr>
          <w:trHeight w:val="1140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C2757" w:rsidRPr="00A14978" w:rsidRDefault="000C2757" w:rsidP="0016039B">
            <w:pPr>
              <w:pStyle w:val="ad"/>
              <w:widowControl w:val="0"/>
              <w:numPr>
                <w:ilvl w:val="0"/>
                <w:numId w:val="7"/>
              </w:numPr>
              <w:spacing w:after="0" w:line="240" w:lineRule="auto"/>
              <w:ind w:left="34" w:firstLine="326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</w:p>
          <w:p w:rsidR="005F45C8" w:rsidRPr="00A14978" w:rsidRDefault="005F45C8" w:rsidP="0016039B">
            <w:pPr>
              <w:widowControl w:val="0"/>
              <w:spacing w:after="0" w:line="240" w:lineRule="auto"/>
              <w:ind w:left="34" w:firstLine="326"/>
              <w:jc w:val="center"/>
              <w:rPr>
                <w:rFonts w:ascii="Times New Roman" w:eastAsia="Calibri" w:hAnsi="Times New Roman"/>
                <w:lang w:eastAsia="ru-RU"/>
              </w:rPr>
            </w:pPr>
            <w:r w:rsidRPr="00A14978">
              <w:rPr>
                <w:rFonts w:ascii="Times New Roman" w:eastAsia="Calibri" w:hAnsi="Times New Roman"/>
                <w:lang w:eastAsia="ru-RU"/>
              </w:rPr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                           Алексей Валериевич, председатель комитета по управлению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муниципальным имуществом Администрации города Когалыма</w:t>
            </w:r>
          </w:p>
        </w:tc>
      </w:tr>
      <w:tr w:rsidR="000C2757" w:rsidRPr="00A14978" w:rsidTr="005D656C">
        <w:trPr>
          <w:trHeight w:val="1142"/>
        </w:trPr>
        <w:tc>
          <w:tcPr>
            <w:tcW w:w="1022" w:type="dxa"/>
            <w:vMerge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F45C8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3.</w:t>
            </w:r>
            <w:r w:rsidR="00195F72" w:rsidRPr="00A14978">
              <w:rPr>
                <w:rFonts w:ascii="Times New Roman" w:hAnsi="Times New Roman"/>
                <w:lang w:eastAsia="ru-RU"/>
              </w:rPr>
              <w:t xml:space="preserve"> </w:t>
            </w:r>
            <w:r w:rsidR="000C2757" w:rsidRPr="00A14978">
              <w:rPr>
                <w:rFonts w:ascii="Times New Roman" w:hAnsi="Times New Roman"/>
                <w:lang w:eastAsia="ru-RU"/>
              </w:rPr>
              <w:t>Актуализация информации на официальных сайтах муниципальных образований в разделах имущественная поддержка</w:t>
            </w:r>
            <w:r w:rsidRPr="00A14978">
              <w:rPr>
                <w:rFonts w:ascii="Times New Roman" w:hAnsi="Times New Roman"/>
                <w:lang w:eastAsia="ru-RU"/>
              </w:rPr>
              <w:t>,</w:t>
            </w:r>
          </w:p>
          <w:p w:rsidR="00845A02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</w:p>
          <w:p w:rsidR="000C2757" w:rsidRPr="00A14978" w:rsidRDefault="005F45C8" w:rsidP="0016039B">
            <w:pPr>
              <w:pStyle w:val="ad"/>
              <w:spacing w:line="240" w:lineRule="auto"/>
              <w:ind w:left="-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4. </w:t>
            </w:r>
            <w:r w:rsidR="000C2757" w:rsidRPr="00A14978">
              <w:rPr>
                <w:rFonts w:ascii="Times New Roman" w:hAnsi="Times New Roman"/>
                <w:lang w:eastAsia="ru-RU"/>
              </w:rPr>
              <w:t>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2757" w:rsidRPr="00872C5D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25.12.2022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8006E5" w:rsidRPr="00A14978" w:rsidRDefault="008006E5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справка;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Спиридонова Юлия Леонидовна, начальник отдела потребительского рынка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300F11" w:rsidRPr="00A14978" w:rsidRDefault="00300F11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0C2757" w:rsidRPr="00A14978" w:rsidRDefault="000C275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502C1F" w:rsidRPr="00A14978" w:rsidTr="005D656C">
        <w:trPr>
          <w:trHeight w:val="1960"/>
        </w:trPr>
        <w:tc>
          <w:tcPr>
            <w:tcW w:w="1022" w:type="dxa"/>
            <w:vMerge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02C1F" w:rsidRPr="00A14978" w:rsidRDefault="00502C1F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5.</w:t>
            </w:r>
            <w:r w:rsidR="00195F72" w:rsidRPr="00A14978">
              <w:rPr>
                <w:rFonts w:ascii="Times New Roman" w:hAnsi="Times New Roman"/>
              </w:rPr>
              <w:t xml:space="preserve"> </w:t>
            </w:r>
            <w:r w:rsidRPr="00A14978">
              <w:rPr>
                <w:rFonts w:ascii="Times New Roman" w:hAnsi="Times New Roman"/>
              </w:rPr>
              <w:t>Проведение презентаций свободных объектов недвижимого имущества, включенных в перечни муниципального имущества</w:t>
            </w:r>
            <w:r w:rsidR="00143A67" w:rsidRPr="00A14978">
              <w:rPr>
                <w:rFonts w:ascii="Times New Roman" w:hAnsi="Times New Roman"/>
              </w:rPr>
              <w:t xml:space="preserve">, в том числе </w:t>
            </w:r>
            <w:r w:rsidRPr="00A14978">
              <w:rPr>
                <w:rFonts w:ascii="Times New Roman" w:hAnsi="Times New Roman"/>
              </w:rPr>
              <w:t>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  <w:p w:rsidR="00845A02" w:rsidRPr="00A14978" w:rsidRDefault="00845A02" w:rsidP="0016039B">
            <w:pPr>
              <w:spacing w:line="240" w:lineRule="auto"/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02C1F" w:rsidRPr="00872C5D" w:rsidRDefault="00143A6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</w:t>
            </w:r>
            <w:r w:rsidR="00502C1F" w:rsidRPr="00872C5D">
              <w:rPr>
                <w:rFonts w:ascii="Times New Roman" w:hAnsi="Times New Roman"/>
                <w:lang w:eastAsia="ru-RU"/>
              </w:rPr>
              <w:t>.0</w:t>
            </w:r>
            <w:r w:rsidRPr="00872C5D">
              <w:rPr>
                <w:rFonts w:ascii="Times New Roman" w:hAnsi="Times New Roman"/>
                <w:lang w:eastAsia="ru-RU"/>
              </w:rPr>
              <w:t>1</w:t>
            </w:r>
            <w:r w:rsidR="00502C1F" w:rsidRPr="00872C5D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2C1F" w:rsidRPr="00872C5D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</w:t>
            </w:r>
            <w:r w:rsidR="00143A67" w:rsidRPr="00872C5D">
              <w:rPr>
                <w:rFonts w:ascii="Times New Roman" w:hAnsi="Times New Roman"/>
                <w:lang w:eastAsia="ru-RU"/>
              </w:rPr>
              <w:t>08</w:t>
            </w:r>
            <w:r w:rsidRPr="00872C5D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43A67" w:rsidRPr="00A14978" w:rsidRDefault="00143A67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справка,</w:t>
            </w:r>
          </w:p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Протоколы заседаний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</w:t>
            </w:r>
          </w:p>
          <w:p w:rsidR="00502C1F" w:rsidRPr="00A14978" w:rsidRDefault="00502C1F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44650" w:rsidRPr="00A14978" w:rsidTr="005D656C">
        <w:trPr>
          <w:trHeight w:val="1960"/>
        </w:trPr>
        <w:tc>
          <w:tcPr>
            <w:tcW w:w="1022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044650" w:rsidRPr="00A14978" w:rsidRDefault="006612AF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</w:t>
            </w:r>
            <w:r w:rsidR="00044650" w:rsidRPr="00A14978">
              <w:rPr>
                <w:rFonts w:ascii="Times New Roman" w:hAnsi="Times New Roman"/>
                <w:lang w:eastAsia="ru-RU"/>
              </w:rPr>
              <w:t>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44650" w:rsidRPr="00872C5D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650" w:rsidRPr="00872C5D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044650" w:rsidRPr="00A14978" w:rsidRDefault="00044650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044650" w:rsidRPr="00A14978" w:rsidRDefault="00044650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1960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 xml:space="preserve">1. 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 </w:t>
            </w:r>
            <w:r w:rsidRPr="00A14978">
              <w:rPr>
                <w:rFonts w:ascii="Times New Roman" w:hAnsi="Times New Roman"/>
              </w:rPr>
              <w:br/>
              <w:t>2. 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2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  <w:t>Соисполнитель:</w:t>
            </w:r>
            <w:r w:rsidRPr="00A14978">
              <w:rPr>
                <w:rFonts w:ascii="Times New Roman" w:hAnsi="Times New Roman"/>
              </w:rPr>
              <w:br/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3393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 xml:space="preserve">3.Актуализация информации на официальных сайтах муниципальных образований в разделах имущественная поддержка, </w:t>
            </w:r>
            <w:r w:rsidRPr="00A14978">
              <w:rPr>
                <w:rFonts w:ascii="Times New Roman" w:hAnsi="Times New Roman"/>
              </w:rPr>
              <w:br/>
              <w:t>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новости;</w:t>
            </w:r>
            <w:r w:rsidRPr="00A14978">
              <w:rPr>
                <w:rFonts w:ascii="Times New Roman" w:hAnsi="Times New Roman"/>
              </w:rPr>
              <w:br/>
              <w:t>4. Информирование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</w:t>
            </w:r>
            <w:r w:rsidRPr="00A14978">
              <w:rPr>
                <w:rFonts w:ascii="Times New Roman" w:hAnsi="Times New Roman"/>
                <w:color w:val="000000"/>
              </w:rPr>
              <w:t>ого и среднего предпринимательства</w:t>
            </w:r>
            <w:r w:rsidRPr="00A14978">
              <w:rPr>
                <w:rFonts w:ascii="Times New Roman" w:hAnsi="Times New Roman"/>
              </w:rPr>
              <w:t>) на сайте Администрации города Когалыма и социальных сетях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</w:rPr>
              <w:t>Скриншоты с сайта Администрации города Когалыма и социальных сетей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 xml:space="preserve">управления инвестиционной деятельности </w:t>
            </w:r>
            <w:r w:rsidRPr="00A14978">
              <w:rPr>
                <w:rFonts w:ascii="Times New Roman" w:hAnsi="Times New Roman"/>
              </w:rPr>
              <w:br/>
              <w:t>и развития предпринимательства</w:t>
            </w:r>
            <w:r w:rsidRPr="00A14978">
              <w:rPr>
                <w:rFonts w:ascii="Times New Roman" w:hAnsi="Times New Roman"/>
              </w:rPr>
              <w:br/>
              <w:t>Администрации города Когалыма</w:t>
            </w:r>
            <w:r w:rsidRPr="00A14978">
              <w:rPr>
                <w:rFonts w:ascii="Times New Roman" w:hAnsi="Times New Roman"/>
              </w:rPr>
              <w:br/>
            </w:r>
            <w:r w:rsidR="00B20664" w:rsidRPr="00A14978">
              <w:rPr>
                <w:rFonts w:ascii="Times New Roman" w:hAnsi="Times New Roman"/>
              </w:rPr>
              <w:t>Соисполнитель: Ковальчук</w:t>
            </w:r>
            <w:r w:rsidRPr="00A14978">
              <w:rPr>
                <w:rFonts w:ascii="Times New Roman" w:hAnsi="Times New Roman"/>
              </w:rPr>
              <w:t xml:space="preserve">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1960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5. Предоставление самозанятым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15.12.2023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525ED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>Договора аренды муниципального имущества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1455AC" w:rsidRPr="00A14978" w:rsidTr="00877526">
        <w:trPr>
          <w:trHeight w:val="1960"/>
        </w:trPr>
        <w:tc>
          <w:tcPr>
            <w:tcW w:w="1022" w:type="dxa"/>
            <w:shd w:val="clear" w:color="auto" w:fill="auto"/>
            <w:vAlign w:val="center"/>
          </w:tcPr>
          <w:p w:rsidR="001455AC" w:rsidRPr="00A14978" w:rsidRDefault="001455AC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55AC" w:rsidRPr="00A14978" w:rsidRDefault="00A525ED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Не менее </w:t>
            </w:r>
            <w:r w:rsidR="001455AC" w:rsidRPr="00A14978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6039B" w:rsidRPr="006966D1" w:rsidRDefault="001455AC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 xml:space="preserve">1. </w:t>
            </w:r>
            <w:r w:rsidR="006D1CC2" w:rsidRPr="006966D1">
              <w:rPr>
                <w:rFonts w:ascii="Times New Roman" w:hAnsi="Times New Roman"/>
              </w:rPr>
              <w:t>Проведение информационной кампании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</w:p>
          <w:p w:rsidR="006D1CC2" w:rsidRPr="006966D1" w:rsidRDefault="006D1CC2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lastRenderedPageBreak/>
              <w:t>2. Актуализация информации на официальных сайтах муниципальных образований в разделах имущественная поддержка</w:t>
            </w:r>
          </w:p>
          <w:p w:rsidR="006D1CC2" w:rsidRPr="006966D1" w:rsidRDefault="006D1CC2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>3. Опубликование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</w:t>
            </w:r>
          </w:p>
          <w:p w:rsidR="0016039B" w:rsidRPr="006966D1" w:rsidRDefault="006D1CC2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>4</w:t>
            </w:r>
            <w:r w:rsidR="001455AC" w:rsidRPr="006966D1">
              <w:rPr>
                <w:rFonts w:ascii="Times New Roman" w:hAnsi="Times New Roman"/>
              </w:rPr>
              <w:t xml:space="preserve">. </w:t>
            </w:r>
            <w:r w:rsidRPr="006966D1">
              <w:rPr>
                <w:rFonts w:ascii="Times New Roman" w:hAnsi="Times New Roman"/>
              </w:rPr>
              <w:t>Оказание информационно-консультационной поддержки с использованием групп в мессенджерах WhatsApp, Viber, Telegram</w:t>
            </w:r>
          </w:p>
          <w:p w:rsidR="0016039B" w:rsidRPr="006966D1" w:rsidRDefault="0016039B" w:rsidP="006D1CC2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966D1">
              <w:rPr>
                <w:rFonts w:ascii="Times New Roman" w:hAnsi="Times New Roman"/>
              </w:rPr>
              <w:t xml:space="preserve">5. </w:t>
            </w:r>
            <w:r w:rsidR="006D1CC2" w:rsidRPr="006966D1">
              <w:rPr>
                <w:rFonts w:ascii="Times New Roman" w:hAnsi="Times New Roman"/>
              </w:rPr>
              <w:t>Самозанятым гражданам во временное владение и пользование предоставлено не менее 3 объектов к концу 2024 года</w:t>
            </w:r>
          </w:p>
          <w:p w:rsidR="006966D1" w:rsidRPr="006966D1" w:rsidRDefault="006966D1" w:rsidP="006D1CC2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966D1">
              <w:rPr>
                <w:rFonts w:ascii="Times New Roman" w:hAnsi="Times New Roman"/>
              </w:rPr>
              <w:t>6. Организация торгов на право заключения договоров аренды не позднее 30 дней с момента включения такого имущества в перечни, либо в случае, если торги не состоялись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455AC" w:rsidRPr="0016039B" w:rsidRDefault="00872C5D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16039B">
              <w:rPr>
                <w:rFonts w:ascii="Times New Roman" w:hAnsi="Times New Roman"/>
                <w:bCs/>
              </w:rPr>
              <w:lastRenderedPageBreak/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5AC" w:rsidRPr="0016039B" w:rsidRDefault="00886A1C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16039B">
              <w:rPr>
                <w:rFonts w:ascii="Times New Roman" w:hAnsi="Times New Roman"/>
                <w:bCs/>
              </w:rPr>
              <w:t>25.12.2024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6039B" w:rsidRPr="0016039B" w:rsidRDefault="0016039B" w:rsidP="001603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39B">
              <w:rPr>
                <w:rFonts w:ascii="Times New Roman" w:hAnsi="Times New Roman"/>
              </w:rPr>
              <w:t>Скриншоты с сайта Администрации города Когалыма и социальных сетей.</w:t>
            </w:r>
          </w:p>
          <w:p w:rsidR="001455AC" w:rsidRPr="0016039B" w:rsidRDefault="0016039B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</w:rPr>
              <w:t>Договора аренды муниципального имущества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1455AC" w:rsidRPr="0016039B" w:rsidRDefault="001455AC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B77888" w:rsidRPr="0016039B" w:rsidRDefault="001455AC" w:rsidP="0016039B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16039B">
              <w:rPr>
                <w:rFonts w:ascii="Times New Roman" w:hAnsi="Times New Roman"/>
              </w:rPr>
              <w:t>Спиридонова Юлия Леонидовна, начальник отдела потребительского рынка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и развития предпринимательства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управления инвестиционной деятельности и развития предпринимательства</w:t>
            </w:r>
            <w:r w:rsidR="00B77888" w:rsidRPr="0016039B">
              <w:rPr>
                <w:rFonts w:ascii="Times New Roman" w:hAnsi="Times New Roman"/>
              </w:rPr>
              <w:t xml:space="preserve"> </w:t>
            </w:r>
            <w:r w:rsidRPr="0016039B">
              <w:rPr>
                <w:rFonts w:ascii="Times New Roman" w:hAnsi="Times New Roman"/>
              </w:rPr>
              <w:t>Администрации города Когалыма</w:t>
            </w:r>
          </w:p>
          <w:p w:rsidR="001455AC" w:rsidRPr="0016039B" w:rsidRDefault="0016039B" w:rsidP="0016039B">
            <w:pPr>
              <w:spacing w:after="2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6039B">
              <w:rPr>
                <w:rFonts w:ascii="Times New Roman" w:hAnsi="Times New Roman"/>
              </w:rPr>
              <w:lastRenderedPageBreak/>
              <w:t>Соисполнитель: Ковальчук</w:t>
            </w:r>
            <w:r w:rsidR="001455AC" w:rsidRPr="0016039B">
              <w:rPr>
                <w:rFonts w:ascii="Times New Roman" w:hAnsi="Times New Roman"/>
              </w:rPr>
              <w:t xml:space="preserve">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691"/>
        </w:trPr>
        <w:tc>
          <w:tcPr>
            <w:tcW w:w="16035" w:type="dxa"/>
            <w:gridSpan w:val="9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2C5D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 1.4.6. «Увеличение количества объектов имущества в перечнях государственного и муниципального имущества в субъектах Российской Федерации», %, базовое значение –</w:t>
            </w:r>
          </w:p>
        </w:tc>
      </w:tr>
      <w:tr w:rsidR="00A14978" w:rsidRPr="00A14978" w:rsidTr="005D656C">
        <w:trPr>
          <w:trHeight w:val="26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1. Инвентаризация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31.12.2021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4978"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265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2. Проведение опроса среди субъектов малого и среднего предпринимательства на предмет востребованности и необходимой площади помещений, для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01.09.2021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30.11.2021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Анализ по результатам опроса субъектов МСП, письмо в </w:t>
            </w:r>
            <w:r w:rsidRPr="00A14978">
              <w:rPr>
                <w:rFonts w:ascii="Times New Roman" w:hAnsi="Times New Roman"/>
                <w:lang w:eastAsia="ru-RU"/>
              </w:rPr>
              <w:lastRenderedPageBreak/>
              <w:t>Департамент экономики ХМАО-Югры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Т.И. 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Иванова Марина Валерьевна, начальник отдела потребительского рынка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lastRenderedPageBreak/>
              <w:t>и развития предпринимательства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управления инвестиционной деятельности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265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1. Анализ реестра и муниципального имущества на предмет выявления имущества возможного для включения в перечень для субъектов МСП и самозанятых граждан.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2C5D"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Утвержденный перечень</w:t>
            </w: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5D656C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 xml:space="preserve">Ковальчук </w:t>
            </w:r>
          </w:p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1837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A14978">
              <w:rPr>
                <w:rFonts w:ascii="Times New Roman" w:hAnsi="Times New Roman"/>
                <w:b/>
                <w:lang w:eastAsia="ru-RU"/>
              </w:rPr>
              <w:lastRenderedPageBreak/>
              <w:t>202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A14978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14978">
              <w:rPr>
                <w:rFonts w:ascii="Times New Roman" w:hAnsi="Times New Roman"/>
                <w:color w:val="000000"/>
              </w:rPr>
              <w:t>1. Анализ реестра муниципального имущества на предмет выявления имущества возможного для включения в перечень для субъектов МСП и самозанятых граждан.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31.03.2023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14978" w:rsidRPr="00A14978" w:rsidRDefault="00A14978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A14978" w:rsidRPr="006D1CC2" w:rsidRDefault="00A14978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2. Утверждение перечня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4978" w:rsidRPr="00E0233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02338">
              <w:rPr>
                <w:rFonts w:ascii="Times New Roman" w:hAnsi="Times New Roman"/>
                <w:bCs/>
                <w:color w:val="000000"/>
              </w:rPr>
              <w:t>15.02.2023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978" w:rsidRPr="00872C5D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872C5D">
              <w:rPr>
                <w:rFonts w:ascii="Times New Roman" w:hAnsi="Times New Roman"/>
                <w:bCs/>
                <w:color w:val="000000"/>
              </w:rPr>
              <w:t>31.07.2023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Информационная справка</w:t>
            </w:r>
            <w:r w:rsidRPr="00A14978">
              <w:rPr>
                <w:rFonts w:ascii="Times New Roman" w:hAnsi="Times New Roman"/>
                <w:color w:val="000000"/>
              </w:rPr>
              <w:br/>
              <w:t>Утвержденный перечень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A14978" w:rsidRPr="00A14978" w:rsidRDefault="00A14978" w:rsidP="0016039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4978">
              <w:rPr>
                <w:rFonts w:ascii="Times New Roman" w:hAnsi="Times New Roman"/>
                <w:color w:val="000000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E30F36" w:rsidRPr="00A14978" w:rsidTr="00877526">
        <w:trPr>
          <w:trHeight w:val="1837"/>
        </w:trPr>
        <w:tc>
          <w:tcPr>
            <w:tcW w:w="1022" w:type="dxa"/>
            <w:vMerge w:val="restart"/>
            <w:shd w:val="clear" w:color="auto" w:fill="auto"/>
            <w:vAlign w:val="center"/>
          </w:tcPr>
          <w:p w:rsidR="00E30F36" w:rsidRPr="00886A1C" w:rsidRDefault="00E30F3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886A1C">
              <w:rPr>
                <w:rFonts w:ascii="Times New Roman" w:hAnsi="Times New Roman"/>
                <w:b/>
                <w:lang w:eastAsia="ru-RU"/>
              </w:rPr>
              <w:t>202</w:t>
            </w:r>
            <w:r w:rsidRPr="00886A1C">
              <w:rPr>
                <w:rFonts w:ascii="Times New Roman" w:hAnsi="Times New Roman"/>
                <w:b/>
                <w:lang w:val="en-US" w:eastAsia="ru-RU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30F36" w:rsidRPr="00886A1C" w:rsidRDefault="00E30F3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886A1C">
              <w:rPr>
                <w:rFonts w:ascii="Times New Roman" w:hAnsi="Times New Roman"/>
                <w:lang w:eastAsia="ru-RU"/>
              </w:rPr>
              <w:t>Не менее 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30F36" w:rsidRPr="0009655B" w:rsidRDefault="00E30F36" w:rsidP="0016039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9655B">
              <w:rPr>
                <w:rFonts w:ascii="Times New Roman" w:hAnsi="Times New Roman"/>
              </w:rPr>
              <w:t>1. Анализ реестра государственного и муниципального имущества на предмет выявления имущества возможного для включения в перечень для субъектов МСП и самозанятых граждан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F36" w:rsidRPr="00872C5D" w:rsidRDefault="00E30F36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872C5D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F36" w:rsidRPr="006D1CC2" w:rsidRDefault="00E30F36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6D1CC2">
              <w:rPr>
                <w:rFonts w:ascii="Times New Roman" w:hAnsi="Times New Roman"/>
                <w:bCs/>
              </w:rPr>
              <w:t>29.03.2024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0F36" w:rsidRPr="006D1CC2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30F36" w:rsidRPr="006D1CC2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E30F36" w:rsidRPr="006D1CC2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D1CC2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E30F36" w:rsidRPr="00A14978" w:rsidTr="00877526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E30F36" w:rsidRPr="00872C5D" w:rsidRDefault="00E30F3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30F36" w:rsidRPr="00872C5D" w:rsidRDefault="00E30F36" w:rsidP="001603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E30F36" w:rsidRPr="0009655B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2. Утвержден перечень государственного и муниципального имущества, предназначенный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F36" w:rsidRPr="0009655B" w:rsidRDefault="00E30F36" w:rsidP="0016039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F36" w:rsidRPr="0009655B" w:rsidRDefault="001756E4" w:rsidP="0009655B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31.07.2024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0F36" w:rsidRPr="0009655B" w:rsidRDefault="00E30F36" w:rsidP="000965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  <w:p w:rsidR="00E30F36" w:rsidRPr="0009655B" w:rsidRDefault="00E30F36" w:rsidP="000965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Утвержденный перечень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30F36" w:rsidRPr="0009655B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E30F36" w:rsidRPr="0009655B" w:rsidRDefault="00E30F36" w:rsidP="0016039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E30F36" w:rsidRPr="00A14978" w:rsidTr="00877526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E30F36" w:rsidRPr="00872C5D" w:rsidRDefault="00E30F36" w:rsidP="001B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30F36" w:rsidRPr="00872C5D" w:rsidRDefault="00E30F36" w:rsidP="001B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E30F36" w:rsidRPr="0009655B" w:rsidRDefault="00E30F36" w:rsidP="001B23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982954">
              <w:rPr>
                <w:rFonts w:ascii="Times New Roman" w:hAnsi="Times New Roman"/>
              </w:rPr>
              <w:t>Дополнение перечней имущества земельными участками, государственная собственность на которые не разграничена в соответствии с потребностью субъектов МСП, самозанятых граждан в их использовании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0F36" w:rsidRPr="0009655B" w:rsidRDefault="00E30F36" w:rsidP="001B23FD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30F36" w:rsidRPr="0009655B" w:rsidRDefault="00E30F36" w:rsidP="001B23FD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25.12</w:t>
            </w:r>
            <w:r w:rsidRPr="0009655B">
              <w:rPr>
                <w:rFonts w:ascii="Times New Roman" w:hAnsi="Times New Roman"/>
                <w:bCs/>
              </w:rPr>
              <w:t>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E30F36" w:rsidRPr="0009655B" w:rsidRDefault="00E30F36" w:rsidP="00E30F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E30F36" w:rsidRPr="0009655B" w:rsidRDefault="00E30F36" w:rsidP="001B23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E30F36" w:rsidRPr="0009655B" w:rsidRDefault="00E30F36" w:rsidP="001B23F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1756E4" w:rsidRPr="00A14978" w:rsidTr="00877526">
        <w:trPr>
          <w:trHeight w:val="2549"/>
        </w:trPr>
        <w:tc>
          <w:tcPr>
            <w:tcW w:w="1022" w:type="dxa"/>
            <w:vMerge/>
            <w:shd w:val="clear" w:color="auto" w:fill="auto"/>
            <w:vAlign w:val="center"/>
          </w:tcPr>
          <w:p w:rsidR="001756E4" w:rsidRPr="00872C5D" w:rsidRDefault="001756E4" w:rsidP="001756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756E4" w:rsidRPr="00872C5D" w:rsidRDefault="001756E4" w:rsidP="001756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1756E4" w:rsidRDefault="00AD7EBD" w:rsidP="001756E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bookmarkStart w:id="0" w:name="_GoBack"/>
            <w:bookmarkEnd w:id="0"/>
            <w:r w:rsidR="001756E4" w:rsidRPr="001756E4">
              <w:rPr>
                <w:rFonts w:ascii="Times New Roman" w:hAnsi="Times New Roman"/>
              </w:rPr>
              <w:t>Проведены балансовые комиссии с участием руководителей учреждений или предприятий муниципального образования по выявлению имущества неиспользуемого или неэффективно используемого находящегося на праве оперативного управления, хозяйственного ведения возможного для пополнения перечня муниципального имущества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756E4" w:rsidRPr="0009655B" w:rsidRDefault="001756E4" w:rsidP="001756E4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29.01.2024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56E4" w:rsidRDefault="001756E4" w:rsidP="001756E4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09655B">
              <w:rPr>
                <w:rFonts w:ascii="Times New Roman" w:hAnsi="Times New Roman"/>
                <w:bCs/>
              </w:rPr>
              <w:t>31.0</w:t>
            </w:r>
            <w:r>
              <w:rPr>
                <w:rFonts w:ascii="Times New Roman" w:hAnsi="Times New Roman"/>
                <w:bCs/>
              </w:rPr>
              <w:t>5</w:t>
            </w:r>
            <w:r w:rsidRPr="0009655B">
              <w:rPr>
                <w:rFonts w:ascii="Times New Roman" w:hAnsi="Times New Roman"/>
                <w:bCs/>
              </w:rPr>
              <w:t>.2024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1756E4" w:rsidRPr="0009655B" w:rsidRDefault="002F1195" w:rsidP="001756E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1756E4" w:rsidRPr="0009655B" w:rsidRDefault="001756E4" w:rsidP="001756E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Т.И.Черных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1756E4" w:rsidRPr="0009655B" w:rsidRDefault="001756E4" w:rsidP="001756E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9655B">
              <w:rPr>
                <w:rFonts w:ascii="Times New Roman" w:hAnsi="Times New Roman"/>
              </w:rPr>
              <w:t>Ковальчук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14978" w:rsidRPr="00A14978" w:rsidTr="005D656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071" w:type="dxa"/>
          <w:wAfter w:w="518" w:type="dxa"/>
          <w:trHeight w:val="98"/>
        </w:trPr>
        <w:tc>
          <w:tcPr>
            <w:tcW w:w="2446" w:type="dxa"/>
            <w:vAlign w:val="center"/>
          </w:tcPr>
          <w:p w:rsidR="00A14978" w:rsidRPr="00A14978" w:rsidRDefault="00A14978" w:rsidP="00160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7EAC" w:rsidRPr="009B0D1B" w:rsidRDefault="00AA7EAC" w:rsidP="001603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67F6D"/>
    <w:multiLevelType w:val="hybridMultilevel"/>
    <w:tmpl w:val="B5285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0028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4650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655B"/>
    <w:rsid w:val="0009704A"/>
    <w:rsid w:val="00097B85"/>
    <w:rsid w:val="000A0FD6"/>
    <w:rsid w:val="000A1307"/>
    <w:rsid w:val="000A7EEC"/>
    <w:rsid w:val="000B2BCF"/>
    <w:rsid w:val="000B7199"/>
    <w:rsid w:val="000C18BD"/>
    <w:rsid w:val="000C2757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3A67"/>
    <w:rsid w:val="001455AC"/>
    <w:rsid w:val="0014760C"/>
    <w:rsid w:val="00147BA5"/>
    <w:rsid w:val="00150D9B"/>
    <w:rsid w:val="00152F33"/>
    <w:rsid w:val="00153EB9"/>
    <w:rsid w:val="001558CC"/>
    <w:rsid w:val="00155BD8"/>
    <w:rsid w:val="0016039B"/>
    <w:rsid w:val="00161DBB"/>
    <w:rsid w:val="00161FDB"/>
    <w:rsid w:val="00163884"/>
    <w:rsid w:val="00171797"/>
    <w:rsid w:val="00172F51"/>
    <w:rsid w:val="001756E4"/>
    <w:rsid w:val="00177E8C"/>
    <w:rsid w:val="0018043E"/>
    <w:rsid w:val="001805B8"/>
    <w:rsid w:val="00182AC9"/>
    <w:rsid w:val="001905F1"/>
    <w:rsid w:val="0019380A"/>
    <w:rsid w:val="00193918"/>
    <w:rsid w:val="00193986"/>
    <w:rsid w:val="00195F72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3FD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856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5C1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1195"/>
    <w:rsid w:val="002F4FAC"/>
    <w:rsid w:val="002F55AD"/>
    <w:rsid w:val="002F7AB7"/>
    <w:rsid w:val="00300A2C"/>
    <w:rsid w:val="00300F11"/>
    <w:rsid w:val="00301227"/>
    <w:rsid w:val="00301ABC"/>
    <w:rsid w:val="0030423C"/>
    <w:rsid w:val="003047A4"/>
    <w:rsid w:val="003052E9"/>
    <w:rsid w:val="00305995"/>
    <w:rsid w:val="00311065"/>
    <w:rsid w:val="00312546"/>
    <w:rsid w:val="003131D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33B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6AA4"/>
    <w:rsid w:val="003D1076"/>
    <w:rsid w:val="003D3904"/>
    <w:rsid w:val="003D6A13"/>
    <w:rsid w:val="003D7ABA"/>
    <w:rsid w:val="003D7FA0"/>
    <w:rsid w:val="003E1E12"/>
    <w:rsid w:val="003E2342"/>
    <w:rsid w:val="003E2CB3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818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5A4"/>
    <w:rsid w:val="004F3A16"/>
    <w:rsid w:val="004F551E"/>
    <w:rsid w:val="004F5CEA"/>
    <w:rsid w:val="004F7455"/>
    <w:rsid w:val="004F7E38"/>
    <w:rsid w:val="00501638"/>
    <w:rsid w:val="00502C1F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3F76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56C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5C8"/>
    <w:rsid w:val="005F49B3"/>
    <w:rsid w:val="005F4E8D"/>
    <w:rsid w:val="005F5FE3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2AF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66D1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00"/>
    <w:rsid w:val="006C68C3"/>
    <w:rsid w:val="006C6C1A"/>
    <w:rsid w:val="006D13E3"/>
    <w:rsid w:val="006D1740"/>
    <w:rsid w:val="006D1CC2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A3792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C5E2F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06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053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A02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2C5D"/>
    <w:rsid w:val="00873E3F"/>
    <w:rsid w:val="0087453E"/>
    <w:rsid w:val="0087455B"/>
    <w:rsid w:val="0087684B"/>
    <w:rsid w:val="00877526"/>
    <w:rsid w:val="00877893"/>
    <w:rsid w:val="00882859"/>
    <w:rsid w:val="00882F0B"/>
    <w:rsid w:val="00883110"/>
    <w:rsid w:val="008836CD"/>
    <w:rsid w:val="00883FEC"/>
    <w:rsid w:val="008864F7"/>
    <w:rsid w:val="00886A1C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3EA0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4725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27ED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5069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2954"/>
    <w:rsid w:val="00983310"/>
    <w:rsid w:val="00983A98"/>
    <w:rsid w:val="00984781"/>
    <w:rsid w:val="00985340"/>
    <w:rsid w:val="00985924"/>
    <w:rsid w:val="00986BF8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978"/>
    <w:rsid w:val="00A14AB2"/>
    <w:rsid w:val="00A14ACC"/>
    <w:rsid w:val="00A16BF4"/>
    <w:rsid w:val="00A209F6"/>
    <w:rsid w:val="00A20ED6"/>
    <w:rsid w:val="00A21BAF"/>
    <w:rsid w:val="00A2202E"/>
    <w:rsid w:val="00A226C5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5ED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27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3A64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D72C9"/>
    <w:rsid w:val="00AD7EBD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66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888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0134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8C9"/>
    <w:rsid w:val="00C97A69"/>
    <w:rsid w:val="00CA03E7"/>
    <w:rsid w:val="00CA161E"/>
    <w:rsid w:val="00CA188C"/>
    <w:rsid w:val="00CA386A"/>
    <w:rsid w:val="00CA4DF7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405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F4"/>
    <w:rsid w:val="00D16394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2E50"/>
    <w:rsid w:val="00DD3CF3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2338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0F36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3FDF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8B32A9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9A548-6CC9-4BBC-A8BF-0A326A2B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1510</Words>
  <Characters>12339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13822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Саратова Ольга Сергеевна</cp:lastModifiedBy>
  <cp:revision>4</cp:revision>
  <cp:lastPrinted>2024-02-06T11:08:00Z</cp:lastPrinted>
  <dcterms:created xsi:type="dcterms:W3CDTF">2024-02-09T11:47:00Z</dcterms:created>
  <dcterms:modified xsi:type="dcterms:W3CDTF">2024-02-12T10:25:00Z</dcterms:modified>
</cp:coreProperties>
</file>