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3A1D" w:rsidRDefault="00803A1D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изменений</w:t>
      </w:r>
    </w:p>
    <w:p w:rsidR="00803A1D" w:rsidRDefault="00803A1D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постановление Администрации </w:t>
      </w:r>
    </w:p>
    <w:p w:rsidR="00687E77" w:rsidRDefault="00803A1D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гор</w:t>
      </w:r>
      <w:r w:rsidR="00DE7E60">
        <w:rPr>
          <w:bCs/>
          <w:sz w:val="26"/>
          <w:szCs w:val="26"/>
        </w:rPr>
        <w:t xml:space="preserve">ода Когалыма </w:t>
      </w:r>
    </w:p>
    <w:p w:rsidR="00803A1D" w:rsidRDefault="00DE7E60" w:rsidP="00803A1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 04.09.2017 №1866</w:t>
      </w:r>
    </w:p>
    <w:p w:rsidR="00803A1D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3A1D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3A1D" w:rsidRPr="0077583C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83C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от 06.10.2003 № 131-ФЗ </w:t>
      </w:r>
      <w:r w:rsidR="00687E77">
        <w:rPr>
          <w:sz w:val="26"/>
          <w:szCs w:val="26"/>
        </w:rPr>
        <w:t xml:space="preserve">                  </w:t>
      </w:r>
      <w:proofErr w:type="gramStart"/>
      <w:r w:rsidR="00687E77">
        <w:rPr>
          <w:sz w:val="26"/>
          <w:szCs w:val="26"/>
        </w:rPr>
        <w:t xml:space="preserve">  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Об общих принципах организации местного самоуправления в Российской Федерации»,</w:t>
      </w:r>
      <w:r w:rsidRPr="0077583C">
        <w:rPr>
          <w:sz w:val="26"/>
          <w:szCs w:val="26"/>
        </w:rPr>
        <w:t xml:space="preserve"> Уставом города Когалыма:</w:t>
      </w:r>
    </w:p>
    <w:p w:rsidR="00803A1D" w:rsidRPr="00394536" w:rsidRDefault="00803A1D" w:rsidP="00803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2AE1" w:rsidRDefault="00803A1D" w:rsidP="00540392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76F2E">
        <w:rPr>
          <w:rFonts w:ascii="Times New Roman" w:hAnsi="Times New Roman"/>
          <w:sz w:val="26"/>
          <w:szCs w:val="26"/>
        </w:rPr>
        <w:t xml:space="preserve">В </w:t>
      </w:r>
      <w:r w:rsidR="00E82AE1">
        <w:rPr>
          <w:rFonts w:ascii="Times New Roman" w:hAnsi="Times New Roman"/>
          <w:sz w:val="26"/>
          <w:szCs w:val="26"/>
        </w:rPr>
        <w:t>постановление Администрации города Когалыма от 04.09.2017 № 1866</w:t>
      </w:r>
      <w:r w:rsidR="00E82AE1" w:rsidRPr="00076F2E">
        <w:rPr>
          <w:rFonts w:ascii="Times New Roman" w:hAnsi="Times New Roman"/>
          <w:sz w:val="26"/>
          <w:szCs w:val="26"/>
        </w:rPr>
        <w:t xml:space="preserve"> «Об утверждении состава и порядка деятельности комиссии по присвоению, изменению, аннулированию наименований элементов планировочной структуры и элементов улично-дорожной сети в городе Когалыме»</w:t>
      </w:r>
      <w:r w:rsidR="00E82AE1">
        <w:rPr>
          <w:rFonts w:ascii="Times New Roman" w:hAnsi="Times New Roman"/>
          <w:sz w:val="26"/>
          <w:szCs w:val="26"/>
        </w:rPr>
        <w:t xml:space="preserve"> (далее – постановление) внести следующие изменения:</w:t>
      </w:r>
    </w:p>
    <w:p w:rsidR="00BE611B" w:rsidRDefault="00C03919" w:rsidP="00540392">
      <w:pPr>
        <w:pStyle w:val="a7"/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</w:t>
      </w:r>
      <w:r w:rsidR="00BE611B">
        <w:rPr>
          <w:rFonts w:ascii="Times New Roman" w:hAnsi="Times New Roman"/>
          <w:sz w:val="26"/>
          <w:szCs w:val="26"/>
        </w:rPr>
        <w:t xml:space="preserve"> изложить в следующе редакции: </w:t>
      </w:r>
    </w:p>
    <w:p w:rsidR="00BE611B" w:rsidRPr="00BE611B" w:rsidRDefault="00BE611B" w:rsidP="0054039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611B">
        <w:rPr>
          <w:sz w:val="26"/>
          <w:szCs w:val="26"/>
        </w:rPr>
        <w:t>«Опубликовать настоящее постановление и приложение к нему в сетевом</w:t>
      </w:r>
      <w:r>
        <w:rPr>
          <w:sz w:val="26"/>
          <w:szCs w:val="26"/>
        </w:rPr>
        <w:t xml:space="preserve"> </w:t>
      </w:r>
      <w:r w:rsidRPr="00BE611B">
        <w:rPr>
          <w:sz w:val="26"/>
          <w:szCs w:val="26"/>
        </w:rPr>
        <w:t>издании «Когалымский вестник»: KOGVESTI.RU, ЭЛ №ФС 77 – 85332</w:t>
      </w:r>
    </w:p>
    <w:p w:rsidR="00055121" w:rsidRPr="00BE611B" w:rsidRDefault="00BE611B" w:rsidP="0054039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611B">
        <w:rPr>
          <w:sz w:val="26"/>
          <w:szCs w:val="26"/>
        </w:rPr>
        <w:t>от 15.05.2023 и разместить на официальном сайте органов местного</w:t>
      </w:r>
      <w:r w:rsidR="004E6C6E">
        <w:rPr>
          <w:sz w:val="26"/>
          <w:szCs w:val="26"/>
        </w:rPr>
        <w:t xml:space="preserve"> </w:t>
      </w:r>
      <w:bookmarkStart w:id="0" w:name="_GoBack"/>
      <w:bookmarkEnd w:id="0"/>
      <w:r w:rsidRPr="00BE611B">
        <w:rPr>
          <w:sz w:val="26"/>
          <w:szCs w:val="26"/>
        </w:rPr>
        <w:t>самоуправления города Когалыма в информационно-телекоммуникационной сети</w:t>
      </w:r>
      <w:r>
        <w:rPr>
          <w:sz w:val="26"/>
          <w:szCs w:val="26"/>
        </w:rPr>
        <w:t xml:space="preserve"> </w:t>
      </w:r>
      <w:r w:rsidRPr="00BE611B">
        <w:rPr>
          <w:sz w:val="26"/>
          <w:szCs w:val="26"/>
        </w:rPr>
        <w:t>Интернет (www.admkogalym.ru).</w:t>
      </w:r>
    </w:p>
    <w:p w:rsidR="00055121" w:rsidRDefault="00055121" w:rsidP="00540392">
      <w:pPr>
        <w:pStyle w:val="a7"/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BE611B" w:rsidRDefault="00BE611B" w:rsidP="00540392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E82AE1" w:rsidRPr="00BE611B">
        <w:rPr>
          <w:sz w:val="26"/>
          <w:szCs w:val="26"/>
        </w:rPr>
        <w:t>Приложение 1 к постановлени</w:t>
      </w:r>
      <w:r>
        <w:rPr>
          <w:sz w:val="26"/>
          <w:szCs w:val="26"/>
        </w:rPr>
        <w:t>ю изложить в редакции согласно</w:t>
      </w:r>
    </w:p>
    <w:p w:rsidR="00E82AE1" w:rsidRPr="00BE611B" w:rsidRDefault="00E82AE1" w:rsidP="0054039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611B">
        <w:rPr>
          <w:sz w:val="26"/>
          <w:szCs w:val="26"/>
        </w:rPr>
        <w:t>приложению к настоящему постановлению;</w:t>
      </w:r>
    </w:p>
    <w:p w:rsidR="00540392" w:rsidRPr="00BE611B" w:rsidRDefault="00540392" w:rsidP="0054039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E611B">
        <w:rPr>
          <w:sz w:val="26"/>
          <w:szCs w:val="26"/>
        </w:rPr>
        <w:t>1.3.</w:t>
      </w:r>
      <w:r w:rsidR="00E82AE1" w:rsidRPr="00BE611B">
        <w:rPr>
          <w:sz w:val="26"/>
          <w:szCs w:val="26"/>
        </w:rPr>
        <w:t xml:space="preserve">  В приложении</w:t>
      </w:r>
      <w:r w:rsidR="00803A1D" w:rsidRPr="00BE611B">
        <w:rPr>
          <w:sz w:val="26"/>
          <w:szCs w:val="26"/>
        </w:rPr>
        <w:t xml:space="preserve"> 2 к</w:t>
      </w:r>
      <w:r w:rsidR="00BE611B">
        <w:rPr>
          <w:sz w:val="26"/>
          <w:szCs w:val="26"/>
        </w:rPr>
        <w:t xml:space="preserve"> постановлению п</w:t>
      </w:r>
      <w:r w:rsidR="00055121" w:rsidRPr="00BE611B">
        <w:rPr>
          <w:sz w:val="26"/>
          <w:szCs w:val="26"/>
        </w:rPr>
        <w:t>ункт 3</w:t>
      </w:r>
      <w:r w:rsidR="00803A1D" w:rsidRPr="00BE611B">
        <w:rPr>
          <w:sz w:val="26"/>
          <w:szCs w:val="26"/>
        </w:rPr>
        <w:t>.1</w:t>
      </w:r>
      <w:r w:rsidR="00055121" w:rsidRPr="00BE611B">
        <w:rPr>
          <w:sz w:val="26"/>
          <w:szCs w:val="26"/>
        </w:rPr>
        <w:t>.5 раздела 3</w:t>
      </w:r>
      <w:r w:rsidR="00BE61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в   </w:t>
      </w:r>
      <w:r w:rsidR="00803A1D" w:rsidRPr="00BE611B">
        <w:rPr>
          <w:sz w:val="26"/>
          <w:szCs w:val="26"/>
        </w:rPr>
        <w:t>следующей редакции:</w:t>
      </w:r>
    </w:p>
    <w:p w:rsidR="00055121" w:rsidRDefault="00055121" w:rsidP="005403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5121">
        <w:rPr>
          <w:rFonts w:ascii="Times New Roman" w:hAnsi="Times New Roman" w:cs="Times New Roman"/>
          <w:sz w:val="26"/>
          <w:szCs w:val="26"/>
        </w:rPr>
        <w:t>«3.1.5. Заседания комиссии оформляются протоколом. Протокол подписывается председателем Комиссии (в случае его отсутствия – заместителем председателя) и секретарем Комиссии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5512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55121" w:rsidRPr="00055121" w:rsidRDefault="00BE611B" w:rsidP="00540392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055121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 xml:space="preserve"> В приложении 2</w:t>
      </w:r>
      <w:r w:rsidR="000551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</w:t>
      </w:r>
      <w:r w:rsidR="00055121" w:rsidRPr="00055121">
        <w:rPr>
          <w:rFonts w:ascii="Times New Roman" w:hAnsi="Times New Roman"/>
          <w:sz w:val="26"/>
          <w:szCs w:val="26"/>
        </w:rPr>
        <w:t>бзац 2 пункт</w:t>
      </w:r>
      <w:r>
        <w:rPr>
          <w:rFonts w:ascii="Times New Roman" w:hAnsi="Times New Roman"/>
          <w:sz w:val="26"/>
          <w:szCs w:val="26"/>
        </w:rPr>
        <w:t>а</w:t>
      </w:r>
      <w:r w:rsidR="00055121" w:rsidRPr="00055121">
        <w:rPr>
          <w:rFonts w:ascii="Times New Roman" w:hAnsi="Times New Roman"/>
          <w:sz w:val="26"/>
          <w:szCs w:val="26"/>
        </w:rPr>
        <w:t xml:space="preserve"> 3.3 раздела 3 изложить в следующей редакции:</w:t>
      </w:r>
    </w:p>
    <w:p w:rsidR="00055121" w:rsidRDefault="00055121" w:rsidP="00540392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055121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- </w:t>
      </w:r>
      <w:r w:rsidRPr="00055121">
        <w:rPr>
          <w:rFonts w:ascii="Times New Roman" w:hAnsi="Times New Roman"/>
          <w:sz w:val="26"/>
          <w:szCs w:val="26"/>
        </w:rPr>
        <w:t>представляет протокол на подпись председателю Комиссии в течении трех дней после проведенного заседания</w:t>
      </w:r>
      <w:r>
        <w:rPr>
          <w:rFonts w:ascii="Times New Roman" w:hAnsi="Times New Roman"/>
          <w:sz w:val="26"/>
          <w:szCs w:val="26"/>
        </w:rPr>
        <w:t>;</w:t>
      </w:r>
      <w:r w:rsidRPr="0005512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E82AE1" w:rsidRDefault="00E82AE1" w:rsidP="005403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A1D" w:rsidRPr="00BE611B" w:rsidRDefault="00BE611B" w:rsidP="00540392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803A1D" w:rsidRPr="00BE611B">
        <w:rPr>
          <w:sz w:val="26"/>
          <w:szCs w:val="26"/>
        </w:rPr>
        <w:t xml:space="preserve">Опубликовать настоящее постановление </w:t>
      </w:r>
      <w:r w:rsidR="00516DD1" w:rsidRPr="00BE611B">
        <w:rPr>
          <w:sz w:val="26"/>
          <w:szCs w:val="26"/>
        </w:rPr>
        <w:t xml:space="preserve">и приложение к нему </w:t>
      </w:r>
      <w:r w:rsidR="00803A1D" w:rsidRPr="00BE611B">
        <w:rPr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r w:rsidR="00803A1D" w:rsidRPr="00BE611B">
        <w:rPr>
          <w:sz w:val="26"/>
          <w:szCs w:val="26"/>
          <w:lang w:val="en-US"/>
        </w:rPr>
        <w:t>www</w:t>
      </w:r>
      <w:r w:rsidR="00803A1D" w:rsidRPr="00BE611B">
        <w:rPr>
          <w:sz w:val="26"/>
          <w:szCs w:val="26"/>
        </w:rPr>
        <w:t>.</w:t>
      </w:r>
      <w:proofErr w:type="spellStart"/>
      <w:r w:rsidR="00803A1D" w:rsidRPr="00BE611B">
        <w:rPr>
          <w:sz w:val="26"/>
          <w:szCs w:val="26"/>
          <w:lang w:val="en-US"/>
        </w:rPr>
        <w:t>admkogalym</w:t>
      </w:r>
      <w:proofErr w:type="spellEnd"/>
      <w:r w:rsidR="00803A1D" w:rsidRPr="00BE611B">
        <w:rPr>
          <w:sz w:val="26"/>
          <w:szCs w:val="26"/>
        </w:rPr>
        <w:t>.</w:t>
      </w:r>
      <w:proofErr w:type="spellStart"/>
      <w:r w:rsidR="00803A1D" w:rsidRPr="00BE611B">
        <w:rPr>
          <w:sz w:val="26"/>
          <w:szCs w:val="26"/>
          <w:lang w:val="en-US"/>
        </w:rPr>
        <w:t>ru</w:t>
      </w:r>
      <w:proofErr w:type="spellEnd"/>
      <w:r w:rsidR="00803A1D" w:rsidRPr="00BE611B">
        <w:rPr>
          <w:sz w:val="26"/>
          <w:szCs w:val="26"/>
        </w:rPr>
        <w:t>).</w:t>
      </w:r>
    </w:p>
    <w:p w:rsidR="00803A1D" w:rsidRPr="006B049B" w:rsidRDefault="00803A1D" w:rsidP="00687E77">
      <w:pPr>
        <w:pStyle w:val="a7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03A1D" w:rsidRPr="00BE611B" w:rsidRDefault="00BE611B" w:rsidP="00BE611B">
      <w:pPr>
        <w:tabs>
          <w:tab w:val="left" w:pos="993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03A1D" w:rsidRPr="00BE611B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803A1D" w:rsidRPr="00BE611B">
        <w:rPr>
          <w:sz w:val="26"/>
          <w:szCs w:val="26"/>
        </w:rPr>
        <w:t>А.М.Качанова</w:t>
      </w:r>
      <w:proofErr w:type="spellEnd"/>
      <w:r w:rsidR="00803A1D" w:rsidRPr="00BE611B">
        <w:rPr>
          <w:sz w:val="26"/>
          <w:szCs w:val="26"/>
        </w:rPr>
        <w:t>.</w:t>
      </w:r>
    </w:p>
    <w:p w:rsidR="00803A1D" w:rsidRPr="00076F2E" w:rsidRDefault="00803A1D" w:rsidP="00803A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C7C" w:rsidRDefault="00ED5C7C" w:rsidP="00803A1D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40392" w:rsidRPr="00927695" w:rsidTr="00E716B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B7593FF128224CD2BACE19FC57AEA5C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40392" w:rsidRPr="008465F5" w:rsidRDefault="00540392" w:rsidP="00E716B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40392" w:rsidRPr="00903CF1" w:rsidRDefault="00540392" w:rsidP="00E716B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241E5CC" wp14:editId="1519B40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40392" w:rsidRPr="00903CF1" w:rsidRDefault="00540392" w:rsidP="00E716B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40392" w:rsidRPr="00903CF1" w:rsidRDefault="00540392" w:rsidP="00E716B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40392" w:rsidRPr="00903CF1" w:rsidRDefault="00540392" w:rsidP="00E716B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40392" w:rsidRPr="00903CF1" w:rsidRDefault="00540392" w:rsidP="00E716B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40392" w:rsidRPr="00A346E4" w:rsidRDefault="00540392" w:rsidP="00E716B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B7593FF128224CD2BACE19FC57AEA5C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540392" w:rsidRPr="00465FC6" w:rsidRDefault="00540392" w:rsidP="00E716B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25576" w:rsidRPr="00803A1D" w:rsidRDefault="00B25576" w:rsidP="00803A1D">
      <w:pPr>
        <w:spacing w:after="200" w:line="276" w:lineRule="auto"/>
        <w:rPr>
          <w:sz w:val="26"/>
          <w:szCs w:val="26"/>
        </w:rPr>
      </w:pPr>
    </w:p>
    <w:p w:rsidR="00ED5C7C" w:rsidRDefault="00ED5C7C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687E77" w:rsidRDefault="00687E77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516DD1" w:rsidRDefault="00516DD1" w:rsidP="008329FC">
      <w:pPr>
        <w:tabs>
          <w:tab w:val="left" w:pos="3206"/>
        </w:tabs>
        <w:rPr>
          <w:sz w:val="26"/>
          <w:szCs w:val="26"/>
        </w:rPr>
      </w:pPr>
    </w:p>
    <w:p w:rsidR="00516DD1" w:rsidRDefault="00516DD1" w:rsidP="008329FC">
      <w:pPr>
        <w:tabs>
          <w:tab w:val="left" w:pos="3206"/>
        </w:tabs>
        <w:rPr>
          <w:sz w:val="26"/>
          <w:szCs w:val="26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2A1589" w:rsidRDefault="002A1589" w:rsidP="00687E77">
      <w:pPr>
        <w:ind w:left="4962"/>
        <w:rPr>
          <w:sz w:val="26"/>
          <w:szCs w:val="26"/>
          <w:lang w:eastAsia="en-US"/>
        </w:rPr>
      </w:pPr>
    </w:p>
    <w:p w:rsidR="00687E77" w:rsidRPr="00082085" w:rsidRDefault="00687E77" w:rsidP="00687E7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687E77" w:rsidRPr="00082085" w:rsidRDefault="00687E77" w:rsidP="00687E77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687E77" w:rsidRDefault="00687E77" w:rsidP="00687E77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82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</w:tblGrid>
      <w:tr w:rsidR="00E82AE1" w:rsidRPr="00082085" w:rsidTr="00687E77">
        <w:trPr>
          <w:trHeight w:val="665"/>
        </w:trPr>
        <w:tc>
          <w:tcPr>
            <w:tcW w:w="1985" w:type="dxa"/>
          </w:tcPr>
          <w:p w:rsidR="00E82AE1" w:rsidRPr="00082085" w:rsidRDefault="00E82AE1" w:rsidP="000E62EA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E82AE1" w:rsidRPr="00082085" w:rsidRDefault="00E82AE1" w:rsidP="000E62EA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82AE1" w:rsidRDefault="00E82AE1" w:rsidP="008329FC">
      <w:pPr>
        <w:tabs>
          <w:tab w:val="left" w:pos="3206"/>
        </w:tabs>
        <w:rPr>
          <w:sz w:val="26"/>
          <w:szCs w:val="26"/>
        </w:rPr>
      </w:pPr>
    </w:p>
    <w:p w:rsidR="00E82AE1" w:rsidRPr="00C032F3" w:rsidRDefault="00E82AE1" w:rsidP="00E82AE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032F3">
        <w:rPr>
          <w:rFonts w:eastAsiaTheme="minorHAnsi"/>
          <w:bCs/>
          <w:sz w:val="26"/>
          <w:szCs w:val="26"/>
          <w:lang w:eastAsia="en-US"/>
        </w:rPr>
        <w:t>СОСТАВ</w:t>
      </w:r>
    </w:p>
    <w:p w:rsidR="00E82AE1" w:rsidRPr="00C032F3" w:rsidRDefault="00E82AE1" w:rsidP="00E82AE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032F3">
        <w:rPr>
          <w:rFonts w:eastAsiaTheme="minorHAnsi"/>
          <w:bCs/>
          <w:sz w:val="26"/>
          <w:szCs w:val="26"/>
          <w:lang w:eastAsia="en-US"/>
        </w:rPr>
        <w:t>КОМИССИИ ПО ПРИСВОЕНИЮ, ИЗМЕНЕНИЮ, АННУЛИРОВАНИЮ</w:t>
      </w:r>
    </w:p>
    <w:p w:rsidR="00E82AE1" w:rsidRPr="00C032F3" w:rsidRDefault="00E82AE1" w:rsidP="00E82AE1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C032F3">
        <w:rPr>
          <w:rFonts w:eastAsiaTheme="minorHAnsi"/>
          <w:bCs/>
          <w:sz w:val="26"/>
          <w:szCs w:val="26"/>
          <w:lang w:eastAsia="en-US"/>
        </w:rPr>
        <w:t>НАИМЕНОВАНИЙ ЭЛЕМЕНТОВ ПЛАНИРОВОЧНОЙ СТРУКТУРЫ И ЭЛЕМЕНТОВ</w:t>
      </w:r>
      <w:r w:rsidR="00C032F3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C032F3">
        <w:rPr>
          <w:rFonts w:eastAsiaTheme="minorHAnsi"/>
          <w:bCs/>
          <w:sz w:val="26"/>
          <w:szCs w:val="26"/>
          <w:lang w:eastAsia="en-US"/>
        </w:rPr>
        <w:t>УЛИЧНО-ДОРОЖНОЙ СЕТИ В ГОРОДЕ КОГАЛЫМЕ</w:t>
      </w:r>
    </w:p>
    <w:p w:rsidR="00E82AE1" w:rsidRDefault="00E82AE1" w:rsidP="00E82AE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E82AE1" w:rsidRDefault="00E82AE1" w:rsidP="00687E7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A77CC7">
        <w:rPr>
          <w:rFonts w:eastAsiaTheme="minorHAnsi"/>
          <w:sz w:val="26"/>
          <w:szCs w:val="26"/>
          <w:lang w:eastAsia="en-US"/>
        </w:rPr>
        <w:t>З</w:t>
      </w:r>
      <w:r>
        <w:rPr>
          <w:rFonts w:eastAsiaTheme="minorHAnsi"/>
          <w:sz w:val="26"/>
          <w:szCs w:val="26"/>
          <w:lang w:eastAsia="en-US"/>
        </w:rPr>
        <w:t>аместитель главы города Когалыма</w:t>
      </w:r>
      <w:r w:rsidR="00A77CC7">
        <w:rPr>
          <w:rFonts w:eastAsiaTheme="minorHAnsi"/>
          <w:sz w:val="26"/>
          <w:szCs w:val="26"/>
          <w:lang w:eastAsia="en-US"/>
        </w:rPr>
        <w:t xml:space="preserve">, </w:t>
      </w:r>
      <w:r w:rsidR="005B768C">
        <w:rPr>
          <w:rFonts w:eastAsiaTheme="minorHAnsi"/>
          <w:sz w:val="26"/>
          <w:szCs w:val="26"/>
          <w:lang w:eastAsia="en-US"/>
        </w:rPr>
        <w:t>курирующий вопросы обеспечения безопасности, противодействия коррупции и взаимодействия с правоохранительными органами, архивной деятельности</w:t>
      </w:r>
      <w:r w:rsidR="00A77CC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- председатель комиссии;</w:t>
      </w:r>
    </w:p>
    <w:p w:rsidR="00E82AE1" w:rsidRDefault="00E82AE1" w:rsidP="00687E77">
      <w:pPr>
        <w:tabs>
          <w:tab w:val="left" w:pos="1276"/>
        </w:tabs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Начальник отдела архитектуры и градостроительства Администрации города Когалыма - заместитель председателя комиссии;</w:t>
      </w:r>
    </w:p>
    <w:p w:rsidR="00E82AE1" w:rsidRDefault="002A1589" w:rsidP="00687E77">
      <w:pPr>
        <w:tabs>
          <w:tab w:val="left" w:pos="1276"/>
        </w:tabs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D8660C">
        <w:rPr>
          <w:rFonts w:eastAsiaTheme="minorHAnsi"/>
          <w:sz w:val="26"/>
          <w:szCs w:val="26"/>
          <w:lang w:val="en-US" w:eastAsia="en-US"/>
        </w:rPr>
        <w:t>C</w:t>
      </w:r>
      <w:proofErr w:type="spellStart"/>
      <w:r>
        <w:rPr>
          <w:rFonts w:eastAsiaTheme="minorHAnsi"/>
          <w:sz w:val="26"/>
          <w:szCs w:val="26"/>
          <w:lang w:eastAsia="en-US"/>
        </w:rPr>
        <w:t>пециалист</w:t>
      </w:r>
      <w:proofErr w:type="spellEnd"/>
      <w:r w:rsidR="00E82AE1">
        <w:rPr>
          <w:rFonts w:eastAsiaTheme="minorHAnsi"/>
          <w:sz w:val="26"/>
          <w:szCs w:val="26"/>
          <w:lang w:eastAsia="en-US"/>
        </w:rPr>
        <w:t xml:space="preserve"> отдела архитектуры и градостроительства Администрации города Когалыма - секретарь комиссии;</w:t>
      </w:r>
    </w:p>
    <w:p w:rsidR="00E82AE1" w:rsidRDefault="00E82AE1" w:rsidP="002A1589">
      <w:pPr>
        <w:tabs>
          <w:tab w:val="left" w:pos="1276"/>
        </w:tabs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Члены комиссии:</w:t>
      </w:r>
    </w:p>
    <w:p w:rsidR="002A1589" w:rsidRDefault="002A1589" w:rsidP="002A1589">
      <w:pPr>
        <w:tabs>
          <w:tab w:val="left" w:pos="1276"/>
        </w:tabs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  4. </w:t>
      </w:r>
      <w:r w:rsidR="00A77CC7" w:rsidRPr="002A1589">
        <w:rPr>
          <w:rFonts w:eastAsiaTheme="minorHAnsi"/>
          <w:sz w:val="26"/>
          <w:szCs w:val="26"/>
        </w:rPr>
        <w:t>З</w:t>
      </w:r>
      <w:r w:rsidR="00E82AE1" w:rsidRPr="002A1589">
        <w:rPr>
          <w:rFonts w:eastAsiaTheme="minorHAnsi"/>
          <w:sz w:val="26"/>
          <w:szCs w:val="26"/>
        </w:rPr>
        <w:t>аместитель главы города Когалыма</w:t>
      </w:r>
      <w:r w:rsidR="00A77CC7" w:rsidRPr="002A1589">
        <w:rPr>
          <w:rFonts w:eastAsiaTheme="minorHAnsi"/>
          <w:sz w:val="26"/>
          <w:szCs w:val="26"/>
        </w:rPr>
        <w:t xml:space="preserve">, курирующий </w:t>
      </w:r>
      <w:r w:rsidR="005B768C" w:rsidRPr="002A1589">
        <w:rPr>
          <w:rFonts w:eastAsiaTheme="minorHAnsi"/>
          <w:sz w:val="26"/>
          <w:szCs w:val="26"/>
        </w:rPr>
        <w:t>вопросы в сфере координации общественных связей, образования, спорта и культуры</w:t>
      </w:r>
      <w:r w:rsidR="00D33C3F" w:rsidRPr="002A1589">
        <w:rPr>
          <w:rFonts w:eastAsiaTheme="minorHAnsi"/>
          <w:sz w:val="26"/>
          <w:szCs w:val="26"/>
        </w:rPr>
        <w:t>;</w:t>
      </w:r>
    </w:p>
    <w:p w:rsidR="002A1589" w:rsidRDefault="002A1589" w:rsidP="002A1589">
      <w:pPr>
        <w:tabs>
          <w:tab w:val="left" w:pos="1276"/>
        </w:tabs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  5. </w:t>
      </w:r>
      <w:r w:rsidR="00E82AE1" w:rsidRPr="002A1589">
        <w:rPr>
          <w:rFonts w:eastAsiaTheme="minorHAnsi"/>
          <w:sz w:val="26"/>
          <w:szCs w:val="26"/>
        </w:rPr>
        <w:t>Председатель Комитета по управлению муниципальным имуществом Администрации города Когалыма</w:t>
      </w:r>
      <w:r w:rsidR="00D33C3F" w:rsidRPr="002A1589">
        <w:rPr>
          <w:rFonts w:eastAsiaTheme="minorHAnsi"/>
          <w:sz w:val="26"/>
          <w:szCs w:val="26"/>
        </w:rPr>
        <w:t>;</w:t>
      </w:r>
    </w:p>
    <w:p w:rsidR="00E82AE1" w:rsidRPr="002A1589" w:rsidRDefault="002A1589" w:rsidP="002A1589">
      <w:pPr>
        <w:tabs>
          <w:tab w:val="left" w:pos="1276"/>
        </w:tabs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 6. </w:t>
      </w:r>
      <w:r w:rsidR="00E82AE1" w:rsidRPr="002A1589">
        <w:rPr>
          <w:rFonts w:eastAsiaTheme="minorHAnsi"/>
          <w:sz w:val="26"/>
          <w:szCs w:val="26"/>
        </w:rPr>
        <w:t>Директор муниципального казенного учреждения «</w:t>
      </w:r>
      <w:r w:rsidRPr="002A1589">
        <w:rPr>
          <w:rFonts w:eastAsiaTheme="minorHAnsi"/>
          <w:sz w:val="26"/>
          <w:szCs w:val="26"/>
        </w:rPr>
        <w:t>Управление капитального строительства и жилищно-коммунального комплекса города Когалыма»</w:t>
      </w:r>
      <w:r w:rsidR="00E82AE1" w:rsidRPr="002A1589">
        <w:rPr>
          <w:rFonts w:eastAsiaTheme="minorHAnsi"/>
          <w:sz w:val="26"/>
          <w:szCs w:val="26"/>
        </w:rPr>
        <w:t>;</w:t>
      </w:r>
    </w:p>
    <w:p w:rsidR="00E82AE1" w:rsidRPr="005B768C" w:rsidRDefault="00D33C3F" w:rsidP="002A1589">
      <w:pPr>
        <w:tabs>
          <w:tab w:val="left" w:pos="1276"/>
        </w:tabs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A1589">
        <w:rPr>
          <w:rFonts w:eastAsiaTheme="minorHAnsi"/>
          <w:sz w:val="26"/>
          <w:szCs w:val="26"/>
          <w:lang w:eastAsia="en-US"/>
        </w:rPr>
        <w:t xml:space="preserve">7. </w:t>
      </w:r>
      <w:r w:rsidR="00E82AE1" w:rsidRPr="002A1589">
        <w:rPr>
          <w:rFonts w:eastAsiaTheme="minorHAnsi"/>
          <w:sz w:val="26"/>
          <w:szCs w:val="26"/>
          <w:lang w:eastAsia="en-US"/>
        </w:rPr>
        <w:t>Начальник юридического управления Администрации города</w:t>
      </w:r>
      <w:r w:rsidR="00E82AE1" w:rsidRPr="005B768C">
        <w:rPr>
          <w:rFonts w:eastAsiaTheme="minorHAnsi"/>
          <w:sz w:val="26"/>
          <w:szCs w:val="26"/>
          <w:lang w:eastAsia="en-US"/>
        </w:rPr>
        <w:t xml:space="preserve"> Когалыма;</w:t>
      </w:r>
    </w:p>
    <w:p w:rsidR="00E82AE1" w:rsidRPr="005B768C" w:rsidRDefault="00D33C3F" w:rsidP="002A1589">
      <w:pPr>
        <w:tabs>
          <w:tab w:val="left" w:pos="1276"/>
        </w:tabs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B768C">
        <w:rPr>
          <w:rFonts w:eastAsiaTheme="minorHAnsi"/>
          <w:sz w:val="26"/>
          <w:szCs w:val="26"/>
          <w:lang w:eastAsia="en-US"/>
        </w:rPr>
        <w:t xml:space="preserve">8. </w:t>
      </w:r>
      <w:r w:rsidR="00E82AE1" w:rsidRPr="005B768C">
        <w:rPr>
          <w:rFonts w:eastAsiaTheme="minorHAnsi"/>
          <w:sz w:val="26"/>
          <w:szCs w:val="26"/>
          <w:lang w:eastAsia="en-US"/>
        </w:rPr>
        <w:t>Начальник отдела земельных ресурсов Комитета по управлению муниципальным имуществом Администрации города Когалыма.</w:t>
      </w:r>
    </w:p>
    <w:p w:rsidR="00E82AE1" w:rsidRPr="005B768C" w:rsidRDefault="00E82AE1" w:rsidP="002A1589">
      <w:pPr>
        <w:tabs>
          <w:tab w:val="left" w:pos="1276"/>
          <w:tab w:val="left" w:pos="3206"/>
        </w:tabs>
        <w:ind w:firstLine="709"/>
        <w:jc w:val="both"/>
        <w:rPr>
          <w:sz w:val="26"/>
          <w:szCs w:val="26"/>
        </w:rPr>
      </w:pPr>
    </w:p>
    <w:sectPr w:rsidR="00E82AE1" w:rsidRPr="005B768C" w:rsidSect="00687E7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7221"/>
    <w:multiLevelType w:val="multilevel"/>
    <w:tmpl w:val="34ECA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E717B7E"/>
    <w:multiLevelType w:val="multilevel"/>
    <w:tmpl w:val="B22A87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1822D8A"/>
    <w:multiLevelType w:val="multilevel"/>
    <w:tmpl w:val="F1340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864A05"/>
    <w:multiLevelType w:val="multilevel"/>
    <w:tmpl w:val="DA0696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55121"/>
    <w:rsid w:val="00065BCF"/>
    <w:rsid w:val="00082085"/>
    <w:rsid w:val="000F0569"/>
    <w:rsid w:val="00171A84"/>
    <w:rsid w:val="001D0927"/>
    <w:rsid w:val="001E328E"/>
    <w:rsid w:val="00201088"/>
    <w:rsid w:val="002A1589"/>
    <w:rsid w:val="002B10AF"/>
    <w:rsid w:val="002B49A0"/>
    <w:rsid w:val="002D5593"/>
    <w:rsid w:val="002E0A30"/>
    <w:rsid w:val="002F7936"/>
    <w:rsid w:val="00300D9B"/>
    <w:rsid w:val="00313DAF"/>
    <w:rsid w:val="003447F7"/>
    <w:rsid w:val="00396E3A"/>
    <w:rsid w:val="003F587E"/>
    <w:rsid w:val="0043438A"/>
    <w:rsid w:val="004E6C6E"/>
    <w:rsid w:val="004F33B1"/>
    <w:rsid w:val="00516DD1"/>
    <w:rsid w:val="00540392"/>
    <w:rsid w:val="005500E4"/>
    <w:rsid w:val="005B768C"/>
    <w:rsid w:val="006015ED"/>
    <w:rsid w:val="00625AA2"/>
    <w:rsid w:val="00635680"/>
    <w:rsid w:val="00687E77"/>
    <w:rsid w:val="00747B75"/>
    <w:rsid w:val="007C24AA"/>
    <w:rsid w:val="007D1C62"/>
    <w:rsid w:val="007E28C2"/>
    <w:rsid w:val="007F5689"/>
    <w:rsid w:val="00803A1D"/>
    <w:rsid w:val="00820045"/>
    <w:rsid w:val="008329FC"/>
    <w:rsid w:val="0086685A"/>
    <w:rsid w:val="00874F39"/>
    <w:rsid w:val="00877CE5"/>
    <w:rsid w:val="008C0B7C"/>
    <w:rsid w:val="008C7E24"/>
    <w:rsid w:val="008D2DB3"/>
    <w:rsid w:val="008F252E"/>
    <w:rsid w:val="00952EC3"/>
    <w:rsid w:val="009C47D2"/>
    <w:rsid w:val="00A564E7"/>
    <w:rsid w:val="00A77CC7"/>
    <w:rsid w:val="00AE6CEC"/>
    <w:rsid w:val="00B22DDA"/>
    <w:rsid w:val="00B25576"/>
    <w:rsid w:val="00B44BE6"/>
    <w:rsid w:val="00B71C99"/>
    <w:rsid w:val="00BB1866"/>
    <w:rsid w:val="00BC27B0"/>
    <w:rsid w:val="00BC37E6"/>
    <w:rsid w:val="00BE611B"/>
    <w:rsid w:val="00C032F3"/>
    <w:rsid w:val="00C03919"/>
    <w:rsid w:val="00C27247"/>
    <w:rsid w:val="00C700C4"/>
    <w:rsid w:val="00C700F3"/>
    <w:rsid w:val="00CB2627"/>
    <w:rsid w:val="00CC367F"/>
    <w:rsid w:val="00CF6B89"/>
    <w:rsid w:val="00D33C3F"/>
    <w:rsid w:val="00D52DB6"/>
    <w:rsid w:val="00D5489C"/>
    <w:rsid w:val="00D8660C"/>
    <w:rsid w:val="00DE7E60"/>
    <w:rsid w:val="00E82AE1"/>
    <w:rsid w:val="00EB75CB"/>
    <w:rsid w:val="00EC17E6"/>
    <w:rsid w:val="00ED5C7C"/>
    <w:rsid w:val="00ED62A2"/>
    <w:rsid w:val="00EE539C"/>
    <w:rsid w:val="00F06198"/>
    <w:rsid w:val="00F5080D"/>
    <w:rsid w:val="00F8542E"/>
    <w:rsid w:val="00F9149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EF4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rsid w:val="00803A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593FF128224CD2BACE19FC57AE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69F64-802E-4A8E-997F-8B7B4AD15A4B}"/>
      </w:docPartPr>
      <w:docPartBody>
        <w:p w:rsidR="00A27298" w:rsidRDefault="008435B3" w:rsidP="008435B3">
          <w:pPr>
            <w:pStyle w:val="B7593FF128224CD2BACE19FC57AEA5C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345F"/>
    <w:rsid w:val="002D4D9E"/>
    <w:rsid w:val="00442918"/>
    <w:rsid w:val="0051102D"/>
    <w:rsid w:val="00640A27"/>
    <w:rsid w:val="007348B8"/>
    <w:rsid w:val="008435B3"/>
    <w:rsid w:val="00886B9A"/>
    <w:rsid w:val="008B576C"/>
    <w:rsid w:val="00A27298"/>
    <w:rsid w:val="00A30898"/>
    <w:rsid w:val="00BA17B4"/>
    <w:rsid w:val="00BF171D"/>
    <w:rsid w:val="00DC730D"/>
    <w:rsid w:val="00E67E01"/>
    <w:rsid w:val="00EA22A9"/>
    <w:rsid w:val="00EC04B6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35B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B7593FF128224CD2BACE19FC57AEA5CC">
    <w:name w:val="B7593FF128224CD2BACE19FC57AEA5CC"/>
    <w:rsid w:val="0084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49E5-D7AD-4406-82A0-E1B5FD8B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Фадеева Елена Викторовна</cp:lastModifiedBy>
  <cp:revision>3</cp:revision>
  <cp:lastPrinted>2022-11-11T11:42:00Z</cp:lastPrinted>
  <dcterms:created xsi:type="dcterms:W3CDTF">2025-05-20T06:15:00Z</dcterms:created>
  <dcterms:modified xsi:type="dcterms:W3CDTF">2025-05-20T06:52:00Z</dcterms:modified>
</cp:coreProperties>
</file>