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50" w:rsidRDefault="00AB56EC" w:rsidP="00640950">
      <w:pPr>
        <w:ind w:right="2"/>
        <w:jc w:val="center"/>
        <w:rPr>
          <w:b/>
          <w:color w:val="3366FF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0;width:39.4pt;height:48.65pt;z-index:251659264;mso-wrap-distance-left:7in;mso-wrap-distance-top:2.9pt;mso-wrap-distance-right:7in;mso-wrap-distance-bottom:2.9pt;mso-position-horizontal-relative:margin">
            <v:imagedata r:id="rId8" o:title="" grayscale="t"/>
            <w10:wrap side="left" anchorx="margin"/>
          </v:shape>
        </w:pict>
      </w:r>
    </w:p>
    <w:p w:rsidR="00640950" w:rsidRDefault="00640950" w:rsidP="00640950">
      <w:pPr>
        <w:ind w:right="2"/>
        <w:jc w:val="center"/>
        <w:rPr>
          <w:b/>
          <w:color w:val="3366FF"/>
          <w:sz w:val="32"/>
          <w:szCs w:val="32"/>
        </w:rPr>
      </w:pPr>
    </w:p>
    <w:p w:rsidR="00640950" w:rsidRPr="00C425F8" w:rsidRDefault="00640950" w:rsidP="00640950">
      <w:pPr>
        <w:ind w:right="2"/>
        <w:jc w:val="center"/>
        <w:rPr>
          <w:b/>
          <w:color w:val="3366FF"/>
          <w:sz w:val="6"/>
          <w:szCs w:val="32"/>
        </w:rPr>
      </w:pPr>
    </w:p>
    <w:p w:rsidR="00640950" w:rsidRPr="00ED3349" w:rsidRDefault="00640950" w:rsidP="00640950">
      <w:pPr>
        <w:ind w:right="2"/>
        <w:jc w:val="center"/>
        <w:rPr>
          <w:b/>
          <w:color w:val="3366FF"/>
          <w:sz w:val="12"/>
          <w:szCs w:val="32"/>
        </w:rPr>
      </w:pPr>
    </w:p>
    <w:p w:rsidR="00640950" w:rsidRPr="00485E30" w:rsidRDefault="00640950" w:rsidP="00640950">
      <w:pPr>
        <w:ind w:right="2"/>
        <w:jc w:val="center"/>
        <w:rPr>
          <w:b/>
          <w:color w:val="000000"/>
          <w:sz w:val="32"/>
          <w:szCs w:val="32"/>
        </w:rPr>
      </w:pPr>
      <w:r w:rsidRPr="00485E30">
        <w:rPr>
          <w:b/>
          <w:color w:val="000000"/>
          <w:sz w:val="32"/>
          <w:szCs w:val="32"/>
        </w:rPr>
        <w:t>ПОСТАНОВЛЕНИЕ</w:t>
      </w:r>
    </w:p>
    <w:p w:rsidR="00640950" w:rsidRPr="00485E30" w:rsidRDefault="00640950" w:rsidP="00640950">
      <w:pPr>
        <w:ind w:right="2"/>
        <w:jc w:val="center"/>
        <w:rPr>
          <w:b/>
          <w:color w:val="000000"/>
          <w:sz w:val="32"/>
          <w:szCs w:val="32"/>
        </w:rPr>
      </w:pPr>
      <w:r w:rsidRPr="00485E30">
        <w:rPr>
          <w:b/>
          <w:color w:val="000000"/>
          <w:sz w:val="32"/>
          <w:szCs w:val="32"/>
        </w:rPr>
        <w:t>АДМИНИСТРАЦИИ ГОРОДА КОГАЛЫМА</w:t>
      </w:r>
    </w:p>
    <w:p w:rsidR="00640950" w:rsidRPr="00485E30" w:rsidRDefault="00640950" w:rsidP="00640950">
      <w:pPr>
        <w:ind w:right="2"/>
        <w:jc w:val="center"/>
        <w:rPr>
          <w:b/>
          <w:color w:val="000000"/>
          <w:sz w:val="28"/>
          <w:szCs w:val="28"/>
        </w:rPr>
      </w:pPr>
      <w:r w:rsidRPr="00485E30">
        <w:rPr>
          <w:b/>
          <w:color w:val="000000"/>
          <w:sz w:val="28"/>
          <w:szCs w:val="28"/>
        </w:rPr>
        <w:t>Ханты-Мансийского автономного округа - Югры</w:t>
      </w:r>
    </w:p>
    <w:p w:rsidR="00640950" w:rsidRPr="00485E30" w:rsidRDefault="00640950" w:rsidP="00640950">
      <w:pPr>
        <w:ind w:right="2"/>
        <w:jc w:val="center"/>
        <w:rPr>
          <w:color w:val="000000"/>
          <w:sz w:val="2"/>
        </w:rPr>
      </w:pPr>
    </w:p>
    <w:p w:rsidR="00640950" w:rsidRPr="00485E30" w:rsidRDefault="00640950" w:rsidP="00640950">
      <w:pPr>
        <w:widowControl w:val="0"/>
        <w:ind w:firstLine="4446"/>
        <w:rPr>
          <w:color w:val="000000"/>
        </w:rPr>
      </w:pPr>
    </w:p>
    <w:tbl>
      <w:tblPr>
        <w:tblW w:w="86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640950" w:rsidRPr="00485E30" w:rsidTr="00423DEF">
        <w:trPr>
          <w:trHeight w:val="155"/>
        </w:trPr>
        <w:tc>
          <w:tcPr>
            <w:tcW w:w="565" w:type="dxa"/>
            <w:vAlign w:val="center"/>
          </w:tcPr>
          <w:p w:rsidR="00640950" w:rsidRPr="00485E30" w:rsidRDefault="00640950" w:rsidP="00423DEF">
            <w:pPr>
              <w:ind w:left="-228" w:firstLine="120"/>
              <w:jc w:val="center"/>
              <w:rPr>
                <w:rFonts w:ascii="Arial" w:hAnsi="Arial" w:cs="Arial"/>
                <w:color w:val="000000"/>
                <w:sz w:val="26"/>
                <w:lang w:val="en-US"/>
              </w:rPr>
            </w:pPr>
            <w:r w:rsidRPr="00485E30">
              <w:rPr>
                <w:color w:val="000000"/>
                <w:sz w:val="26"/>
                <w:szCs w:val="26"/>
              </w:rPr>
              <w:t xml:space="preserve">От 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640950" w:rsidRPr="00485E30" w:rsidRDefault="00640950" w:rsidP="00423DEF">
            <w:pPr>
              <w:ind w:left="-228" w:firstLine="120"/>
              <w:jc w:val="center"/>
              <w:rPr>
                <w:rFonts w:ascii="Arial" w:hAnsi="Arial" w:cs="Arial"/>
                <w:color w:val="000000"/>
                <w:sz w:val="26"/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«30</w:t>
            </w:r>
            <w:r w:rsidRPr="00485E30">
              <w:rPr>
                <w:rFonts w:ascii="Arial" w:hAnsi="Arial" w:cs="Arial"/>
                <w:color w:val="000000"/>
                <w:sz w:val="26"/>
              </w:rPr>
              <w:t>»</w:t>
            </w:r>
          </w:p>
        </w:tc>
        <w:tc>
          <w:tcPr>
            <w:tcW w:w="239" w:type="dxa"/>
            <w:vAlign w:val="center"/>
          </w:tcPr>
          <w:p w:rsidR="00640950" w:rsidRPr="00485E30" w:rsidRDefault="00640950" w:rsidP="00423DEF">
            <w:pPr>
              <w:ind w:left="-228" w:hanging="60"/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640950" w:rsidRPr="00485E30" w:rsidRDefault="00640950" w:rsidP="00423DEF">
            <w:pPr>
              <w:ind w:left="-108"/>
              <w:jc w:val="center"/>
              <w:rPr>
                <w:rFonts w:ascii="Arial" w:hAnsi="Arial" w:cs="Arial"/>
                <w:color w:val="000000"/>
                <w:sz w:val="26"/>
              </w:rPr>
            </w:pPr>
            <w:r w:rsidRPr="00485E30">
              <w:rPr>
                <w:rFonts w:ascii="Arial" w:hAnsi="Arial" w:cs="Arial"/>
                <w:color w:val="000000"/>
                <w:sz w:val="26"/>
              </w:rPr>
              <w:t>марта</w:t>
            </w:r>
          </w:p>
        </w:tc>
        <w:tc>
          <w:tcPr>
            <w:tcW w:w="239" w:type="dxa"/>
          </w:tcPr>
          <w:p w:rsidR="00640950" w:rsidRPr="00485E30" w:rsidRDefault="00640950" w:rsidP="00423DEF">
            <w:pPr>
              <w:rPr>
                <w:rFonts w:ascii="Arial" w:hAnsi="Arial" w:cs="Arial"/>
                <w:color w:val="000000"/>
                <w:sz w:val="26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640950" w:rsidRPr="00485E30" w:rsidRDefault="00640950" w:rsidP="00423DEF">
            <w:pPr>
              <w:rPr>
                <w:rFonts w:ascii="Arial" w:hAnsi="Arial" w:cs="Arial"/>
                <w:color w:val="000000"/>
                <w:sz w:val="26"/>
              </w:rPr>
            </w:pPr>
            <w:r w:rsidRPr="00485E30">
              <w:rPr>
                <w:rFonts w:ascii="Arial" w:hAnsi="Arial" w:cs="Arial"/>
                <w:color w:val="000000"/>
                <w:sz w:val="26"/>
              </w:rPr>
              <w:t>2016</w:t>
            </w:r>
          </w:p>
        </w:tc>
        <w:tc>
          <w:tcPr>
            <w:tcW w:w="2258" w:type="dxa"/>
          </w:tcPr>
          <w:p w:rsidR="00640950" w:rsidRPr="00485E30" w:rsidRDefault="00640950" w:rsidP="00423DEF">
            <w:pPr>
              <w:rPr>
                <w:rFonts w:ascii="Arial" w:hAnsi="Arial" w:cs="Arial"/>
                <w:color w:val="000000"/>
                <w:sz w:val="26"/>
              </w:rPr>
            </w:pPr>
            <w:r w:rsidRPr="00485E30">
              <w:rPr>
                <w:rFonts w:ascii="Arial" w:hAnsi="Arial" w:cs="Arial"/>
                <w:color w:val="000000"/>
                <w:sz w:val="26"/>
              </w:rPr>
              <w:t>г.</w:t>
            </w:r>
          </w:p>
        </w:tc>
        <w:tc>
          <w:tcPr>
            <w:tcW w:w="1349" w:type="dxa"/>
          </w:tcPr>
          <w:p w:rsidR="00640950" w:rsidRPr="00485E30" w:rsidRDefault="00640950" w:rsidP="00423DEF">
            <w:pPr>
              <w:tabs>
                <w:tab w:val="left" w:pos="597"/>
              </w:tabs>
              <w:ind w:left="-108" w:right="-108"/>
              <w:jc w:val="right"/>
              <w:rPr>
                <w:rFonts w:ascii="Arial" w:hAnsi="Arial" w:cs="Arial"/>
                <w:color w:val="000000"/>
                <w:sz w:val="26"/>
              </w:rPr>
            </w:pPr>
            <w:r w:rsidRPr="00485E30">
              <w:rPr>
                <w:color w:val="000000"/>
                <w:sz w:val="26"/>
              </w:rPr>
              <w:t xml:space="preserve"> №</w:t>
            </w:r>
            <w:r w:rsidRPr="00485E30">
              <w:rPr>
                <w:rFonts w:ascii="Arial" w:hAnsi="Arial" w:cs="Arial"/>
                <w:color w:val="000000"/>
                <w:sz w:val="26"/>
                <w:u w:val="single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40950" w:rsidRPr="00485E30" w:rsidRDefault="00640950" w:rsidP="00423DEF">
            <w:pPr>
              <w:tabs>
                <w:tab w:val="left" w:pos="597"/>
              </w:tabs>
              <w:ind w:left="-108" w:right="-108"/>
              <w:jc w:val="center"/>
              <w:rPr>
                <w:rFonts w:ascii="Arial" w:hAnsi="Arial" w:cs="Arial"/>
                <w:color w:val="000000"/>
                <w:sz w:val="26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825</w:t>
            </w:r>
          </w:p>
        </w:tc>
      </w:tr>
    </w:tbl>
    <w:p w:rsidR="00F012F0" w:rsidRDefault="00F012F0" w:rsidP="00483B12">
      <w:pPr>
        <w:jc w:val="both"/>
        <w:rPr>
          <w:sz w:val="26"/>
          <w:szCs w:val="26"/>
        </w:rPr>
      </w:pPr>
    </w:p>
    <w:p w:rsidR="00F012F0" w:rsidRDefault="00F012F0" w:rsidP="00483B12">
      <w:pPr>
        <w:jc w:val="both"/>
        <w:rPr>
          <w:sz w:val="26"/>
          <w:szCs w:val="26"/>
        </w:rPr>
      </w:pPr>
    </w:p>
    <w:p w:rsidR="00640950" w:rsidRDefault="00640950" w:rsidP="00483B12">
      <w:pPr>
        <w:jc w:val="both"/>
        <w:rPr>
          <w:sz w:val="26"/>
          <w:szCs w:val="26"/>
        </w:rPr>
      </w:pPr>
    </w:p>
    <w:p w:rsidR="00640950" w:rsidRDefault="00640950" w:rsidP="00483B12">
      <w:pPr>
        <w:jc w:val="both"/>
        <w:rPr>
          <w:sz w:val="26"/>
          <w:szCs w:val="26"/>
        </w:rPr>
      </w:pPr>
    </w:p>
    <w:p w:rsidR="00640950" w:rsidRDefault="00640950" w:rsidP="00483B12">
      <w:pPr>
        <w:jc w:val="both"/>
        <w:rPr>
          <w:sz w:val="26"/>
          <w:szCs w:val="26"/>
        </w:rPr>
      </w:pPr>
    </w:p>
    <w:p w:rsidR="00F012F0" w:rsidRPr="00721057" w:rsidRDefault="00F012F0" w:rsidP="00483B12">
      <w:pPr>
        <w:jc w:val="both"/>
        <w:rPr>
          <w:sz w:val="26"/>
          <w:szCs w:val="26"/>
        </w:rPr>
      </w:pPr>
      <w:r w:rsidRPr="00721057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й</w:t>
      </w:r>
    </w:p>
    <w:p w:rsidR="00F012F0" w:rsidRPr="00721057" w:rsidRDefault="00F012F0" w:rsidP="00483B12">
      <w:pPr>
        <w:jc w:val="both"/>
        <w:rPr>
          <w:sz w:val="26"/>
          <w:szCs w:val="26"/>
        </w:rPr>
      </w:pPr>
      <w:r w:rsidRPr="00721057">
        <w:rPr>
          <w:sz w:val="26"/>
          <w:szCs w:val="26"/>
        </w:rPr>
        <w:t xml:space="preserve">в постановление Администрации </w:t>
      </w:r>
    </w:p>
    <w:p w:rsidR="00F012F0" w:rsidRPr="00721057" w:rsidRDefault="00F012F0" w:rsidP="00483B12">
      <w:pPr>
        <w:jc w:val="both"/>
        <w:rPr>
          <w:sz w:val="26"/>
          <w:szCs w:val="26"/>
        </w:rPr>
      </w:pPr>
      <w:r w:rsidRPr="00721057">
        <w:rPr>
          <w:sz w:val="26"/>
          <w:szCs w:val="26"/>
        </w:rPr>
        <w:t>города Когалыма</w:t>
      </w:r>
    </w:p>
    <w:p w:rsidR="00F012F0" w:rsidRPr="00721057" w:rsidRDefault="00F012F0" w:rsidP="00483B12">
      <w:pPr>
        <w:jc w:val="both"/>
        <w:rPr>
          <w:sz w:val="26"/>
          <w:szCs w:val="26"/>
        </w:rPr>
      </w:pPr>
      <w:r w:rsidRPr="00721057">
        <w:rPr>
          <w:sz w:val="26"/>
          <w:szCs w:val="26"/>
        </w:rPr>
        <w:t>от 15.10.2014 №2544</w:t>
      </w:r>
    </w:p>
    <w:p w:rsidR="00F012F0" w:rsidRDefault="00F012F0" w:rsidP="00483B12">
      <w:pPr>
        <w:ind w:firstLine="709"/>
        <w:jc w:val="both"/>
        <w:rPr>
          <w:sz w:val="26"/>
          <w:szCs w:val="26"/>
        </w:rPr>
      </w:pPr>
    </w:p>
    <w:p w:rsidR="00F012F0" w:rsidRDefault="00F012F0" w:rsidP="00483B12">
      <w:pPr>
        <w:ind w:firstLine="709"/>
        <w:jc w:val="both"/>
        <w:rPr>
          <w:sz w:val="26"/>
          <w:szCs w:val="26"/>
        </w:rPr>
      </w:pPr>
    </w:p>
    <w:p w:rsidR="00F012F0" w:rsidRPr="00B84870" w:rsidRDefault="00F012F0" w:rsidP="00644D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 xml:space="preserve">В соответствии с Федеральным законом от 27.07.2010 №210-ФЗ </w:t>
      </w:r>
      <w:r>
        <w:rPr>
          <w:sz w:val="26"/>
          <w:szCs w:val="26"/>
        </w:rPr>
        <w:t xml:space="preserve">                 </w:t>
      </w:r>
      <w:r w:rsidRPr="00B84870">
        <w:rPr>
          <w:sz w:val="26"/>
          <w:szCs w:val="26"/>
        </w:rPr>
        <w:t xml:space="preserve">«Об организации предоставления государственных и муниципальных услуг», Федеральным законом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решением Думы города Когалыма от 29.10.2015 №600-ГД  </w:t>
      </w:r>
      <w:r>
        <w:rPr>
          <w:sz w:val="26"/>
          <w:szCs w:val="26"/>
        </w:rPr>
        <w:t xml:space="preserve">                </w:t>
      </w:r>
      <w:r w:rsidRPr="00B84870">
        <w:rPr>
          <w:sz w:val="26"/>
          <w:szCs w:val="26"/>
        </w:rPr>
        <w:t xml:space="preserve">«О внесении изменений в структуру Администрации города Когалыма», постановлением Администрации города Когалыма от 07.02.2012 №289 </w:t>
      </w:r>
      <w:r>
        <w:rPr>
          <w:sz w:val="26"/>
          <w:szCs w:val="26"/>
        </w:rPr>
        <w:t xml:space="preserve">               </w:t>
      </w:r>
      <w:r w:rsidRPr="00B84870">
        <w:rPr>
          <w:sz w:val="26"/>
          <w:szCs w:val="26"/>
        </w:rPr>
        <w:t>«Об утверждении порядка разработки и утверждения административных регламентов предоставления муниципальных услуг»:</w:t>
      </w:r>
    </w:p>
    <w:p w:rsidR="00F012F0" w:rsidRPr="00BD2002" w:rsidRDefault="00F012F0" w:rsidP="00483B12">
      <w:pPr>
        <w:tabs>
          <w:tab w:val="left" w:pos="720"/>
          <w:tab w:val="left" w:pos="900"/>
        </w:tabs>
        <w:jc w:val="both"/>
        <w:rPr>
          <w:sz w:val="26"/>
          <w:szCs w:val="26"/>
        </w:rPr>
      </w:pPr>
    </w:p>
    <w:p w:rsidR="00F012F0" w:rsidRPr="00B84870" w:rsidRDefault="00F012F0" w:rsidP="007F3FB4">
      <w:pPr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1. В постановление Администрации города Когалыма от 15.10.2014 №2544 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 (далее - регламент) внести следующие изменения:</w:t>
      </w:r>
    </w:p>
    <w:p w:rsidR="00F012F0" w:rsidRPr="00B84870" w:rsidRDefault="00F012F0" w:rsidP="007F3FB4">
      <w:pPr>
        <w:pStyle w:val="a4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По всему тексту регламента слова «глава Администрации города Когалыма» заменить словами «глава города Когалыма» в соответствующих падежах;</w:t>
      </w:r>
    </w:p>
    <w:p w:rsidR="00F012F0" w:rsidRPr="00B84870" w:rsidRDefault="00F012F0" w:rsidP="007F3FB4">
      <w:pPr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1.2. В подпункте 2.8.2 пункта 2.8 раздела 2 регламента слова «может быть отказано» заменить словом «отказывается»;</w:t>
      </w:r>
    </w:p>
    <w:p w:rsidR="00F012F0" w:rsidRPr="00B84870" w:rsidRDefault="00F012F0" w:rsidP="007F3F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 xml:space="preserve">1.3. пункт 2.12 раздела 2 регламента после слов «а также о телефонных номерах справочной службы.» дополнить текстом следующего содержания: </w:t>
      </w:r>
    </w:p>
    <w:p w:rsidR="00F012F0" w:rsidRPr="00B84870" w:rsidRDefault="00F012F0" w:rsidP="007F3FB4">
      <w:pPr>
        <w:tabs>
          <w:tab w:val="left" w:pos="1134"/>
        </w:tabs>
        <w:ind w:firstLine="709"/>
        <w:jc w:val="both"/>
        <w:rPr>
          <w:b/>
          <w:sz w:val="26"/>
          <w:szCs w:val="26"/>
        </w:rPr>
      </w:pPr>
      <w:r w:rsidRPr="00B84870">
        <w:rPr>
          <w:sz w:val="26"/>
          <w:szCs w:val="26"/>
        </w:rPr>
        <w:t>«Помещения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F012F0" w:rsidRPr="00B84870" w:rsidRDefault="00F012F0" w:rsidP="007F3FB4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Вход и выход из помещения для предоставления муниципальной услуги оборудуются:</w:t>
      </w:r>
    </w:p>
    <w:p w:rsidR="00F012F0" w:rsidRPr="00B84870" w:rsidRDefault="00F012F0" w:rsidP="007F3FB4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- 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F012F0" w:rsidRPr="00B84870" w:rsidRDefault="00F012F0" w:rsidP="007F3FB4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- соответствующими указателями с автономными источниками бесперебойного питания;</w:t>
      </w:r>
    </w:p>
    <w:p w:rsidR="00F012F0" w:rsidRPr="00B84870" w:rsidRDefault="00F012F0" w:rsidP="007F3FB4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- контрастной маркировкой ступеней по пути движения;</w:t>
      </w:r>
    </w:p>
    <w:p w:rsidR="00640950" w:rsidRDefault="00640950" w:rsidP="007F3FB4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640950" w:rsidRDefault="00640950" w:rsidP="007F3FB4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640950" w:rsidRDefault="00640950" w:rsidP="007F3FB4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012F0" w:rsidRPr="00B84870" w:rsidRDefault="00F012F0" w:rsidP="007F3FB4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- информационной мнемосхемой (тактильной схемой движения);</w:t>
      </w:r>
    </w:p>
    <w:p w:rsidR="00F012F0" w:rsidRPr="00B84870" w:rsidRDefault="00F012F0" w:rsidP="007F3FB4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- тактильными табличками с надписями, дублированными шрифтом Брайля.</w:t>
      </w:r>
    </w:p>
    <w:p w:rsidR="00F012F0" w:rsidRPr="00B84870" w:rsidRDefault="00F012F0" w:rsidP="007F3FB4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Лестницы, находящиеся по пути движения в помещение для предоставления муниципальной услуги оборудованы:</w:t>
      </w:r>
    </w:p>
    <w:p w:rsidR="00F012F0" w:rsidRPr="00B84870" w:rsidRDefault="00F012F0" w:rsidP="007F3FB4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- тактильными полосами;</w:t>
      </w:r>
    </w:p>
    <w:p w:rsidR="00F012F0" w:rsidRPr="00B84870" w:rsidRDefault="00F012F0" w:rsidP="007F3FB4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- контрастной маркировкой крайних ступеней;</w:t>
      </w:r>
    </w:p>
    <w:p w:rsidR="00F012F0" w:rsidRPr="00B84870" w:rsidRDefault="00F012F0" w:rsidP="007F3FB4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- поручнями с двух сторон, с тактильными полосами, нанесенными на поручни, с тактильно-выпуклым шрифтом и шрифтом Брайля с указанием этажа;</w:t>
      </w:r>
    </w:p>
    <w:p w:rsidR="00F012F0" w:rsidRPr="00B84870" w:rsidRDefault="00F012F0" w:rsidP="007F3FB4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- тактильными табличками с указанием этажей, дублированными шрифтом Брайля.</w:t>
      </w:r>
    </w:p>
    <w:p w:rsidR="00F012F0" w:rsidRPr="00B84870" w:rsidRDefault="00F012F0" w:rsidP="007F3FB4">
      <w:pPr>
        <w:ind w:firstLine="709"/>
        <w:jc w:val="both"/>
        <w:rPr>
          <w:color w:val="000000"/>
          <w:sz w:val="26"/>
          <w:szCs w:val="26"/>
        </w:rPr>
      </w:pPr>
      <w:r w:rsidRPr="00B84870">
        <w:rPr>
          <w:sz w:val="26"/>
          <w:szCs w:val="26"/>
        </w:rPr>
        <w:t>Место предоставления муниципальной услуги соответствует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инвалидов.»;</w:t>
      </w:r>
    </w:p>
    <w:p w:rsidR="00F012F0" w:rsidRPr="00B84870" w:rsidRDefault="00F012F0" w:rsidP="007F3FB4">
      <w:pPr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1.4. Раздел 5 регламента изложить в следующей редакции:</w:t>
      </w:r>
    </w:p>
    <w:p w:rsidR="00F012F0" w:rsidRPr="00B84870" w:rsidRDefault="00F012F0" w:rsidP="007F3FB4">
      <w:pPr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«5.1. 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услуги, а также должностными лицами, муниципальными служащими.</w:t>
      </w:r>
    </w:p>
    <w:p w:rsidR="00F012F0" w:rsidRPr="00B84870" w:rsidRDefault="00F012F0" w:rsidP="007F3FB4">
      <w:pPr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5.2. Предметом досудебного (внесудебного) обжалования могут являться действия (бездействия) Управления, должностных лиц, муниципальных служащих, предоставляющих муниципальную услугу, а также принимаемые ими решения в ходе предоставления муниципальной услуги.</w:t>
      </w:r>
    </w:p>
    <w:p w:rsidR="00F012F0" w:rsidRPr="00B84870" w:rsidRDefault="00F012F0" w:rsidP="007F3FB4">
      <w:pPr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Заявитель, права и законные интересы которого нарушены, имеет право обратиться с жалобой, в том числе в следующих случаях:</w:t>
      </w:r>
    </w:p>
    <w:p w:rsidR="00F012F0" w:rsidRPr="00B84870" w:rsidRDefault="00F012F0" w:rsidP="007F3FB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- нарушения срока регистрации запроса заявителя о предоставлении муниципальной услуги;</w:t>
      </w:r>
    </w:p>
    <w:p w:rsidR="00F012F0" w:rsidRPr="00B84870" w:rsidRDefault="00F012F0" w:rsidP="007F3FB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- нарушения срока предоставления муниципальной услуги;</w:t>
      </w:r>
    </w:p>
    <w:p w:rsidR="00F012F0" w:rsidRPr="00B84870" w:rsidRDefault="00F012F0" w:rsidP="007F3FB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- требования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актами;</w:t>
      </w:r>
    </w:p>
    <w:p w:rsidR="00F012F0" w:rsidRPr="00B84870" w:rsidRDefault="00F012F0" w:rsidP="007F3FB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- отказа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 – Югры, муниципальными правовыми актами для предоставления муниципальной услуги у заявителя;</w:t>
      </w:r>
    </w:p>
    <w:p w:rsidR="00F012F0" w:rsidRPr="00B84870" w:rsidRDefault="00F012F0" w:rsidP="007F3FB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-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 – Югры, муниципальными правовыми актами;</w:t>
      </w:r>
    </w:p>
    <w:p w:rsidR="00640950" w:rsidRDefault="00640950" w:rsidP="007F3FB4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640950" w:rsidRDefault="00640950" w:rsidP="007F3FB4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640950" w:rsidRDefault="00640950" w:rsidP="007F3FB4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640950" w:rsidRDefault="00640950" w:rsidP="007F3FB4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F012F0" w:rsidRPr="00B84870" w:rsidRDefault="00F012F0" w:rsidP="007F3FB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Ханты-Мансийского автономного округа – Югры, муниципальными правовыми актами;</w:t>
      </w:r>
    </w:p>
    <w:p w:rsidR="00F012F0" w:rsidRPr="00B84870" w:rsidRDefault="00F012F0" w:rsidP="007F3FB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- отказа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012F0" w:rsidRPr="00B84870" w:rsidRDefault="00F012F0" w:rsidP="007F3F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5.3. Основанием для начала процедуры досудебного (внесудебного) обжалования является поступление жалобы в Управление</w:t>
      </w:r>
      <w:r w:rsidRPr="00B84870">
        <w:rPr>
          <w:b/>
          <w:i/>
          <w:sz w:val="26"/>
          <w:szCs w:val="26"/>
        </w:rPr>
        <w:t xml:space="preserve"> </w:t>
      </w:r>
    </w:p>
    <w:p w:rsidR="00F012F0" w:rsidRPr="00B84870" w:rsidRDefault="00F012F0" w:rsidP="007F3FB4">
      <w:pPr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Жалоба на действия (бездействия), решения, принятые должностным лицом Управления рассматривается начальником Управления.</w:t>
      </w:r>
    </w:p>
    <w:p w:rsidR="00F012F0" w:rsidRPr="00B84870" w:rsidRDefault="00F012F0" w:rsidP="007F3FB4">
      <w:pPr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Жалоба на решения, принятые начальником Управления</w:t>
      </w:r>
      <w:r w:rsidRPr="00B84870">
        <w:rPr>
          <w:b/>
          <w:i/>
          <w:sz w:val="26"/>
          <w:szCs w:val="26"/>
        </w:rPr>
        <w:t xml:space="preserve"> </w:t>
      </w:r>
      <w:r w:rsidRPr="00B84870">
        <w:rPr>
          <w:sz w:val="26"/>
          <w:szCs w:val="26"/>
        </w:rPr>
        <w:t>рассматривается заместителем главы Администрации города Когалыма, курирующим соответствующую сферу деятельности.</w:t>
      </w:r>
    </w:p>
    <w:p w:rsidR="00F012F0" w:rsidRPr="00B84870" w:rsidRDefault="00F012F0" w:rsidP="007F3FB4">
      <w:pPr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При отсутствии заместителя главы Администрации города Когалыма, курирующего соответствующую сферу деятельности, жалоба рассматривается главой Администрации города Когалыма, а в период его отсутствия – иным высшим должностным лицом, исполняющим его обязанности.</w:t>
      </w:r>
    </w:p>
    <w:p w:rsidR="00F012F0" w:rsidRPr="00B84870" w:rsidRDefault="00F012F0" w:rsidP="007F3F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5.4. Жалоба может быть подана в МФЦ, направлена по почте, с использованием информационно-телекоммуникационной сети «Интернет» посредством официального сайта, а также может быть принята при личном приеме заявителя.</w:t>
      </w:r>
    </w:p>
    <w:p w:rsidR="00F012F0" w:rsidRPr="00B84870" w:rsidRDefault="00F012F0" w:rsidP="007F3FB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F012F0" w:rsidRPr="00B84870" w:rsidRDefault="00F012F0" w:rsidP="007F3FB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Время приема жалоб осуществляется в соответствии с графиком предоставления муниципальной услуги, указанным в пунктах 1.4.1, 1.4.2 настоящего административного регламента.</w:t>
      </w:r>
    </w:p>
    <w:p w:rsidR="00F012F0" w:rsidRPr="00B84870" w:rsidRDefault="00F012F0" w:rsidP="007F3FB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В случае если жалоба подана заявителем в Управление, в компетенцию которого не входит ее рассмотрение, то в течение 3 рабочих дней со дня ее регистрации она направляется в уполномоченный на ее рассмотрение орган, о чем заявитель информируется в письменной форме. При этом срок рассмотрения жалобы исчисляется со дня регистрации жалобы в органе, предоставляющем муниципальную услугу.</w:t>
      </w:r>
    </w:p>
    <w:p w:rsidR="00F012F0" w:rsidRPr="00B84870" w:rsidRDefault="00F012F0" w:rsidP="007F3FB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Заявитель в жалобе указывает следующую информацию:</w:t>
      </w:r>
    </w:p>
    <w:p w:rsidR="00F012F0" w:rsidRPr="00B84870" w:rsidRDefault="00F012F0" w:rsidP="007F3FB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- наименование Управления</w:t>
      </w:r>
      <w:r w:rsidRPr="00B84870">
        <w:rPr>
          <w:i/>
          <w:sz w:val="26"/>
          <w:szCs w:val="26"/>
        </w:rPr>
        <w:t>,</w:t>
      </w:r>
      <w:r w:rsidRPr="00B84870">
        <w:rPr>
          <w:sz w:val="26"/>
          <w:szCs w:val="26"/>
        </w:rPr>
        <w:t xml:space="preserve"> должностного лица Управления либо муниципального служащего, решения и действия (бездействия) которых обжалуются;</w:t>
      </w:r>
    </w:p>
    <w:p w:rsidR="00F012F0" w:rsidRPr="00B84870" w:rsidRDefault="00F012F0" w:rsidP="007F3FB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012F0" w:rsidRPr="00B84870" w:rsidRDefault="00F012F0" w:rsidP="007F3FB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- сведения об обжалуемых решениях и действиях (бездействии) Управления, предоставляющего муниципальную услугу, должностного лица Управления</w:t>
      </w:r>
      <w:r w:rsidRPr="00B84870">
        <w:rPr>
          <w:spacing w:val="-3"/>
          <w:sz w:val="26"/>
          <w:szCs w:val="26"/>
        </w:rPr>
        <w:t xml:space="preserve"> </w:t>
      </w:r>
      <w:r w:rsidRPr="00B84870">
        <w:rPr>
          <w:sz w:val="26"/>
          <w:szCs w:val="26"/>
        </w:rPr>
        <w:t>участвующего в предоставлении муниципальной услуги, либо муниципального служащего;</w:t>
      </w:r>
    </w:p>
    <w:p w:rsidR="00640950" w:rsidRDefault="00640950" w:rsidP="007F3FB4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640950" w:rsidRDefault="00640950" w:rsidP="007F3FB4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640950" w:rsidRDefault="00640950" w:rsidP="007F3FB4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F012F0" w:rsidRPr="00B84870" w:rsidRDefault="00F012F0" w:rsidP="007F3FB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- доводы, на основании которых заявитель не согласен с решением и действием (бездействием) Управления</w:t>
      </w:r>
      <w:r w:rsidRPr="00B84870">
        <w:rPr>
          <w:spacing w:val="-3"/>
          <w:sz w:val="26"/>
          <w:szCs w:val="26"/>
        </w:rPr>
        <w:t xml:space="preserve">, </w:t>
      </w:r>
      <w:r w:rsidRPr="00B84870">
        <w:rPr>
          <w:sz w:val="26"/>
          <w:szCs w:val="26"/>
        </w:rPr>
        <w:t>предоставляющего муниципальную услугу, должностного лица Управления</w:t>
      </w:r>
      <w:r w:rsidRPr="00B84870">
        <w:rPr>
          <w:spacing w:val="-3"/>
          <w:sz w:val="26"/>
          <w:szCs w:val="26"/>
        </w:rPr>
        <w:t xml:space="preserve">, </w:t>
      </w:r>
      <w:r w:rsidRPr="00B84870">
        <w:rPr>
          <w:sz w:val="26"/>
          <w:szCs w:val="26"/>
        </w:rPr>
        <w:t>участвующего в предоставлении муниципальной услуги, либо муниципального служащего.</w:t>
      </w:r>
    </w:p>
    <w:p w:rsidR="00F012F0" w:rsidRPr="00B84870" w:rsidRDefault="00F012F0" w:rsidP="007F3FB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012F0" w:rsidRPr="00B84870" w:rsidRDefault="00F012F0" w:rsidP="007F3FB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012F0" w:rsidRPr="00B84870" w:rsidRDefault="00F012F0" w:rsidP="007F3FB4">
      <w:pPr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F012F0" w:rsidRPr="00B84870" w:rsidRDefault="00F012F0" w:rsidP="007F3FB4">
      <w:pPr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- оформленная в соответствии с законодательством Российской Федерации доверенность (для физических лиц);</w:t>
      </w:r>
    </w:p>
    <w:p w:rsidR="00F012F0" w:rsidRPr="00B84870" w:rsidRDefault="00F012F0" w:rsidP="007F3FB4">
      <w:pPr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- оформленная в соответствии с законодательством Российской Федерации доверенность, заверенная печатью заявителя и подписанная его руководителем или уполномоченным этим руководителем лицом (для юридических лиц);</w:t>
      </w:r>
    </w:p>
    <w:p w:rsidR="00F012F0" w:rsidRPr="00B84870" w:rsidRDefault="00F012F0" w:rsidP="007F3FB4">
      <w:pPr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012F0" w:rsidRPr="00B84870" w:rsidRDefault="00F012F0" w:rsidP="007F3FB4">
      <w:pPr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При подаче жалобы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012F0" w:rsidRPr="00B84870" w:rsidRDefault="00F012F0" w:rsidP="007F3FB4">
      <w:pPr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В электронном виде жалоба может быть подана заявителем посредством официального сайта.</w:t>
      </w:r>
    </w:p>
    <w:p w:rsidR="00F012F0" w:rsidRPr="00B84870" w:rsidRDefault="00F012F0" w:rsidP="007F3FB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F012F0" w:rsidRPr="00B84870" w:rsidRDefault="00F012F0" w:rsidP="007F3FB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 xml:space="preserve">5.5.  Жалоба, поступившая в Управление, подлежит регистрации не позднее следующего рабочего дня со дня ее поступления. </w:t>
      </w:r>
    </w:p>
    <w:p w:rsidR="00F012F0" w:rsidRPr="00B84870" w:rsidRDefault="00F012F0" w:rsidP="007F3FB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В случае подачи заявителем жалобы через МФЦ последний обеспечивает ее передачу в Администрацию города Когалыма</w:t>
      </w:r>
      <w:r w:rsidRPr="00B84870">
        <w:rPr>
          <w:b/>
          <w:i/>
          <w:sz w:val="26"/>
          <w:szCs w:val="26"/>
        </w:rPr>
        <w:t xml:space="preserve"> </w:t>
      </w:r>
      <w:r w:rsidRPr="00B84870">
        <w:rPr>
          <w:sz w:val="26"/>
          <w:szCs w:val="26"/>
        </w:rPr>
        <w:t>в порядке и сроки, которые установлены соглашением о взаимодействии между МФЦ и Администрацией города Когалыма (далее – соглашение о взаимодействии), но не позднее следующего рабочего дня со дня поступления жалобы.</w:t>
      </w:r>
    </w:p>
    <w:p w:rsidR="00F012F0" w:rsidRPr="00B84870" w:rsidRDefault="00F012F0" w:rsidP="007F3FB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Жалоба на нарушение порядка предоставления муниципальной услуги МФЦ рассматривается Управлением. При этом срок рассмотрения жалобы исчисляется со дня регистрации жалобы в Администрации города Когалыма.</w:t>
      </w:r>
    </w:p>
    <w:p w:rsidR="00F012F0" w:rsidRPr="00B84870" w:rsidRDefault="00F012F0" w:rsidP="007F3FB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Жалоба, поступившая в Управление, подлежит рассмотрению в течение 15 рабочих дней со дня ее регистрации, а в случае обжалования отказа Управления, должностного лица Управления,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640950" w:rsidRDefault="00640950" w:rsidP="007F3FB4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640950" w:rsidRDefault="00640950" w:rsidP="007F3FB4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640950" w:rsidRDefault="00640950" w:rsidP="007F3FB4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640950" w:rsidRDefault="00640950" w:rsidP="007F3FB4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F012F0" w:rsidRPr="00B84870" w:rsidRDefault="00F012F0" w:rsidP="007F3FB4">
      <w:pPr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5.6. </w:t>
      </w:r>
      <w:r w:rsidRPr="00B84870">
        <w:rPr>
          <w:sz w:val="26"/>
          <w:szCs w:val="26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F012F0" w:rsidRPr="00B84870" w:rsidRDefault="00F012F0" w:rsidP="007F3FB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5.7. Управление обеспечивает объективное, всестороннее и своевременное рассмотрение жалобы, в случаях необходимости – с участием заявителя, направившего жалобу.</w:t>
      </w:r>
    </w:p>
    <w:p w:rsidR="00F012F0" w:rsidRPr="00B84870" w:rsidRDefault="00F012F0" w:rsidP="007F3FB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По результатам рассмотрения жалобы Управление</w:t>
      </w:r>
      <w:r w:rsidRPr="00B84870">
        <w:rPr>
          <w:b/>
          <w:sz w:val="26"/>
          <w:szCs w:val="26"/>
        </w:rPr>
        <w:t xml:space="preserve"> </w:t>
      </w:r>
      <w:r w:rsidRPr="00B84870">
        <w:rPr>
          <w:sz w:val="26"/>
          <w:szCs w:val="26"/>
        </w:rPr>
        <w:t>принимает решение о ее удовлетворении либо об отказе в ее удовлетворении в форме своего акта.</w:t>
      </w:r>
    </w:p>
    <w:p w:rsidR="00F012F0" w:rsidRPr="00B84870" w:rsidRDefault="00F012F0" w:rsidP="007F3FB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При удовлетворении жалобы Управление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012F0" w:rsidRPr="00B84870" w:rsidRDefault="00F012F0" w:rsidP="007F3FB4">
      <w:pPr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В ответе по результатам рассмотрения жалобы указываются:</w:t>
      </w:r>
    </w:p>
    <w:p w:rsidR="00F012F0" w:rsidRPr="00B84870" w:rsidRDefault="00F012F0" w:rsidP="007F3FB4">
      <w:pPr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F012F0" w:rsidRPr="00B84870" w:rsidRDefault="00F012F0" w:rsidP="007F3FB4">
      <w:pPr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- номер, дата, место принятия решения, включая сведения о должностном лице, муниципальном  служащем, решение или действие (бездействие) которого обжалуется;</w:t>
      </w:r>
    </w:p>
    <w:p w:rsidR="00F012F0" w:rsidRPr="00B84870" w:rsidRDefault="00F012F0" w:rsidP="007F3FB4">
      <w:pPr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- фамилия, имя, отчество (при наличии) или наименование заявителя;</w:t>
      </w:r>
    </w:p>
    <w:p w:rsidR="00F012F0" w:rsidRPr="00B84870" w:rsidRDefault="00F012F0" w:rsidP="007F3FB4">
      <w:pPr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- основания для принятия решения по жалобе;</w:t>
      </w:r>
    </w:p>
    <w:p w:rsidR="00F012F0" w:rsidRPr="00B84870" w:rsidRDefault="00F012F0" w:rsidP="007F3FB4">
      <w:pPr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- принятое по жалобе решение;</w:t>
      </w:r>
    </w:p>
    <w:p w:rsidR="00F012F0" w:rsidRPr="00B84870" w:rsidRDefault="00F012F0" w:rsidP="007F3FB4">
      <w:pPr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-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F012F0" w:rsidRPr="00B84870" w:rsidRDefault="00F012F0" w:rsidP="007F3FB4">
      <w:pPr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- сведения о порядке обжалования принятого по жалобе решения.</w:t>
      </w:r>
    </w:p>
    <w:p w:rsidR="00F012F0" w:rsidRPr="00B84870" w:rsidRDefault="00F012F0" w:rsidP="007F3FB4">
      <w:pPr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Управления</w:t>
      </w:r>
      <w:r w:rsidRPr="00B84870">
        <w:rPr>
          <w:i/>
          <w:spacing w:val="-3"/>
          <w:sz w:val="26"/>
          <w:szCs w:val="26"/>
        </w:rPr>
        <w:t>.</w:t>
      </w:r>
    </w:p>
    <w:p w:rsidR="00F012F0" w:rsidRPr="00B84870" w:rsidRDefault="00F012F0" w:rsidP="007F3FB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012F0" w:rsidRPr="00B84870" w:rsidRDefault="00F012F0" w:rsidP="007F3FB4">
      <w:pPr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5.9. Исчерпывающий перечень оснований для отказа в удовлетворении жалобы и случаев, в которых ответ на жалобу не дается:</w:t>
      </w:r>
    </w:p>
    <w:p w:rsidR="00F012F0" w:rsidRPr="00B84870" w:rsidRDefault="00F012F0" w:rsidP="007F3FB4">
      <w:pPr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Управление отказывает в удовлетворении жалобы в следующих случаях:</w:t>
      </w:r>
    </w:p>
    <w:p w:rsidR="00F012F0" w:rsidRPr="00B84870" w:rsidRDefault="00F012F0" w:rsidP="007F3FB4">
      <w:pPr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-  наличие вступившего в законную силу решения суда, арбитражного суда по жалобе о том же предмете и по тем же основаниям;</w:t>
      </w:r>
    </w:p>
    <w:p w:rsidR="00F012F0" w:rsidRPr="00B84870" w:rsidRDefault="00F012F0" w:rsidP="007F3FB4">
      <w:pPr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012F0" w:rsidRPr="00B84870" w:rsidRDefault="00F012F0" w:rsidP="007F3FB4">
      <w:pPr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- наличие решения по жалобе, принятого ранее в отношении того же заявителя и по тому же предмету жалобы.</w:t>
      </w:r>
    </w:p>
    <w:p w:rsidR="00F012F0" w:rsidRPr="00B84870" w:rsidRDefault="00F012F0" w:rsidP="007F3FB4">
      <w:pPr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Управление оставляет жалобу без ответа в следующих случаях:</w:t>
      </w:r>
    </w:p>
    <w:p w:rsidR="00F012F0" w:rsidRPr="00B84870" w:rsidRDefault="00F012F0" w:rsidP="007F3FB4">
      <w:pPr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012F0" w:rsidRPr="00B84870" w:rsidRDefault="00F012F0" w:rsidP="007F3FB4">
      <w:pPr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640950" w:rsidRDefault="00F012F0" w:rsidP="007F3FB4">
      <w:pPr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</w:t>
      </w:r>
    </w:p>
    <w:p w:rsidR="00640950" w:rsidRDefault="00640950" w:rsidP="007F3FB4">
      <w:pPr>
        <w:ind w:firstLine="709"/>
        <w:jc w:val="both"/>
        <w:rPr>
          <w:sz w:val="26"/>
          <w:szCs w:val="26"/>
        </w:rPr>
      </w:pPr>
    </w:p>
    <w:p w:rsidR="00640950" w:rsidRDefault="00640950" w:rsidP="007F3FB4">
      <w:pPr>
        <w:ind w:firstLine="709"/>
        <w:jc w:val="both"/>
        <w:rPr>
          <w:sz w:val="26"/>
          <w:szCs w:val="26"/>
        </w:rPr>
      </w:pPr>
    </w:p>
    <w:p w:rsidR="00640950" w:rsidRDefault="00640950" w:rsidP="007F3FB4">
      <w:pPr>
        <w:ind w:firstLine="709"/>
        <w:jc w:val="both"/>
        <w:rPr>
          <w:sz w:val="26"/>
          <w:szCs w:val="26"/>
        </w:rPr>
      </w:pPr>
    </w:p>
    <w:p w:rsidR="00F012F0" w:rsidRPr="00B84870" w:rsidRDefault="00F012F0" w:rsidP="00640950">
      <w:pPr>
        <w:jc w:val="both"/>
        <w:rPr>
          <w:sz w:val="26"/>
          <w:szCs w:val="26"/>
        </w:rPr>
      </w:pPr>
      <w:r w:rsidRPr="00B84870">
        <w:rPr>
          <w:sz w:val="26"/>
          <w:szCs w:val="26"/>
        </w:rPr>
        <w:t>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012F0" w:rsidRPr="00B84870" w:rsidRDefault="00F012F0" w:rsidP="007F3FB4">
      <w:pPr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Все решения, действия (бездействия) Управления, должностного лица Управления, муниципального служащего, заявитель вправе оспорить в судебном порядке.</w:t>
      </w:r>
    </w:p>
    <w:p w:rsidR="00F012F0" w:rsidRPr="00B84870" w:rsidRDefault="00F012F0" w:rsidP="007F3F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5.11.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порталах.».</w:t>
      </w:r>
    </w:p>
    <w:p w:rsidR="00F012F0" w:rsidRPr="00B84870" w:rsidRDefault="00F012F0" w:rsidP="007F3F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F012F0" w:rsidRPr="00B84870" w:rsidRDefault="00F012F0" w:rsidP="007F3FB4">
      <w:pPr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2. Управлению по жилищной политике</w:t>
      </w:r>
      <w:r w:rsidRPr="00721057">
        <w:rPr>
          <w:sz w:val="26"/>
          <w:szCs w:val="26"/>
        </w:rPr>
        <w:t xml:space="preserve"> Администрации города Когалыма (О.В.Максимова) направить в юридическое управление Администрации города Когалыма текст п</w:t>
      </w:r>
      <w:r>
        <w:rPr>
          <w:sz w:val="26"/>
          <w:szCs w:val="26"/>
        </w:rPr>
        <w:t>остановления</w:t>
      </w:r>
      <w:r w:rsidRPr="00721057">
        <w:rPr>
          <w:sz w:val="26"/>
          <w:szCs w:val="26"/>
        </w:rPr>
        <w:t xml:space="preserve">, его реквизиты, сведения об источнике официального опубликования в порядке и сроки, предусмотренные распоряжением </w:t>
      </w:r>
      <w:r w:rsidRPr="00B84870">
        <w:rPr>
          <w:sz w:val="26"/>
          <w:szCs w:val="26"/>
        </w:rPr>
        <w:t xml:space="preserve">Администрации города Когалыма </w:t>
      </w:r>
      <w:r>
        <w:rPr>
          <w:sz w:val="26"/>
          <w:szCs w:val="26"/>
        </w:rPr>
        <w:t xml:space="preserve">                    </w:t>
      </w:r>
      <w:r w:rsidRPr="00B84870">
        <w:rPr>
          <w:sz w:val="26"/>
          <w:szCs w:val="26"/>
        </w:rPr>
        <w:t xml:space="preserve">от 19.06.2013 №149-р «О мерах по формированию регистра муниципальных нормативных правовых актов Ханты-Мансийского автономного </w:t>
      </w:r>
      <w:r>
        <w:rPr>
          <w:sz w:val="26"/>
          <w:szCs w:val="26"/>
        </w:rPr>
        <w:t xml:space="preserve">                        </w:t>
      </w:r>
      <w:r w:rsidRPr="00B84870">
        <w:rPr>
          <w:sz w:val="26"/>
          <w:szCs w:val="26"/>
        </w:rPr>
        <w:t xml:space="preserve">округа – Югры», для дальнейшего направления в Управление регистрации нормативных правовых актов Аппарата Губернатора Ханты-Мансийского автономного округа – Югры. </w:t>
      </w:r>
    </w:p>
    <w:p w:rsidR="00F012F0" w:rsidRPr="00B84870" w:rsidRDefault="00F012F0" w:rsidP="007F3FB4">
      <w:pPr>
        <w:ind w:firstLine="709"/>
        <w:jc w:val="both"/>
        <w:rPr>
          <w:sz w:val="26"/>
          <w:szCs w:val="26"/>
        </w:rPr>
      </w:pPr>
    </w:p>
    <w:p w:rsidR="00F012F0" w:rsidRPr="00B84870" w:rsidRDefault="00F012F0" w:rsidP="007F3FB4">
      <w:pPr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3. Опубликовать настоящее постановление в газете «Когалымский вестник» и разместить на официальном сайте Администрации города Когалыма в информационно-телекоммуникационной сети «Интернет» (</w:t>
      </w:r>
      <w:hyperlink r:id="rId9" w:history="1">
        <w:r w:rsidRPr="00B84870">
          <w:rPr>
            <w:rStyle w:val="a3"/>
            <w:color w:val="auto"/>
            <w:sz w:val="26"/>
            <w:szCs w:val="26"/>
            <w:u w:val="none"/>
          </w:rPr>
          <w:t>www.admkogalym.ru</w:t>
        </w:r>
      </w:hyperlink>
      <w:r w:rsidRPr="00B84870">
        <w:rPr>
          <w:sz w:val="26"/>
          <w:szCs w:val="26"/>
        </w:rPr>
        <w:t>).</w:t>
      </w:r>
    </w:p>
    <w:p w:rsidR="00F012F0" w:rsidRPr="00B84870" w:rsidRDefault="00F012F0" w:rsidP="007F3FB4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F012F0" w:rsidRPr="00B84870" w:rsidRDefault="00F012F0" w:rsidP="007F3FB4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B84870">
        <w:rPr>
          <w:sz w:val="26"/>
          <w:szCs w:val="26"/>
        </w:rPr>
        <w:t>4. Контроль за выполнением постановления возложить на первого заместителя главы города Когалыма Р.Я.Ярема.</w:t>
      </w:r>
    </w:p>
    <w:p w:rsidR="00F012F0" w:rsidRDefault="00F012F0" w:rsidP="00483B12">
      <w:pPr>
        <w:jc w:val="both"/>
        <w:rPr>
          <w:sz w:val="26"/>
          <w:szCs w:val="26"/>
        </w:rPr>
      </w:pPr>
      <w:bookmarkStart w:id="0" w:name="_GoBack"/>
      <w:bookmarkEnd w:id="0"/>
    </w:p>
    <w:p w:rsidR="00640950" w:rsidRPr="00721057" w:rsidRDefault="00640950" w:rsidP="00483B12">
      <w:pPr>
        <w:jc w:val="both"/>
        <w:rPr>
          <w:sz w:val="26"/>
          <w:szCs w:val="26"/>
        </w:rPr>
      </w:pPr>
    </w:p>
    <w:p w:rsidR="00F012F0" w:rsidRDefault="00F012F0" w:rsidP="00483B12">
      <w:pPr>
        <w:tabs>
          <w:tab w:val="left" w:pos="7760"/>
        </w:tabs>
        <w:ind w:firstLine="709"/>
        <w:jc w:val="both"/>
        <w:rPr>
          <w:sz w:val="26"/>
          <w:szCs w:val="26"/>
        </w:rPr>
      </w:pPr>
    </w:p>
    <w:p w:rsidR="00F012F0" w:rsidRDefault="00F012F0" w:rsidP="00BD2002">
      <w:pPr>
        <w:ind w:firstLine="709"/>
        <w:jc w:val="both"/>
        <w:rPr>
          <w:sz w:val="26"/>
          <w:szCs w:val="26"/>
        </w:rPr>
      </w:pPr>
      <w:r w:rsidRPr="00721057">
        <w:rPr>
          <w:sz w:val="26"/>
          <w:szCs w:val="26"/>
        </w:rPr>
        <w:t>Глава города Когалыма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Н.Н.Пальчиков</w:t>
      </w:r>
    </w:p>
    <w:p w:rsidR="00F012F0" w:rsidRDefault="00F012F0" w:rsidP="00483B12">
      <w:pPr>
        <w:jc w:val="both"/>
      </w:pPr>
    </w:p>
    <w:p w:rsidR="00F012F0" w:rsidRDefault="00F012F0" w:rsidP="00483B12">
      <w:pPr>
        <w:jc w:val="both"/>
        <w:rPr>
          <w:sz w:val="22"/>
          <w:szCs w:val="22"/>
        </w:rPr>
      </w:pPr>
    </w:p>
    <w:p w:rsidR="00F012F0" w:rsidRDefault="00F012F0" w:rsidP="00483B12">
      <w:pPr>
        <w:jc w:val="both"/>
        <w:rPr>
          <w:sz w:val="22"/>
          <w:szCs w:val="22"/>
        </w:rPr>
      </w:pPr>
    </w:p>
    <w:p w:rsidR="00F012F0" w:rsidRDefault="00F012F0" w:rsidP="00483B12">
      <w:pPr>
        <w:jc w:val="both"/>
        <w:rPr>
          <w:sz w:val="22"/>
          <w:szCs w:val="22"/>
        </w:rPr>
      </w:pPr>
    </w:p>
    <w:p w:rsidR="00F012F0" w:rsidRPr="00721057" w:rsidRDefault="00F012F0">
      <w:pPr>
        <w:rPr>
          <w:sz w:val="22"/>
          <w:szCs w:val="22"/>
        </w:rPr>
      </w:pPr>
    </w:p>
    <w:sectPr w:rsidR="00F012F0" w:rsidRPr="00721057" w:rsidSect="00640950">
      <w:footerReference w:type="even" r:id="rId10"/>
      <w:footerReference w:type="default" r:id="rId11"/>
      <w:pgSz w:w="11906" w:h="16838"/>
      <w:pgMar w:top="142" w:right="567" w:bottom="899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2F0" w:rsidRDefault="00F012F0">
      <w:r>
        <w:separator/>
      </w:r>
    </w:p>
  </w:endnote>
  <w:endnote w:type="continuationSeparator" w:id="0">
    <w:p w:rsidR="00F012F0" w:rsidRDefault="00F0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2F0" w:rsidRDefault="00F012F0" w:rsidP="00510465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012F0" w:rsidRDefault="00F012F0" w:rsidP="00BD2002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2F0" w:rsidRDefault="00F012F0" w:rsidP="00510465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B56EC">
      <w:rPr>
        <w:rStyle w:val="a9"/>
        <w:noProof/>
      </w:rPr>
      <w:t>6</w:t>
    </w:r>
    <w:r>
      <w:rPr>
        <w:rStyle w:val="a9"/>
      </w:rPr>
      <w:fldChar w:fldCharType="end"/>
    </w:r>
  </w:p>
  <w:p w:rsidR="00F012F0" w:rsidRDefault="00F012F0" w:rsidP="00BD2002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2F0" w:rsidRDefault="00F012F0">
      <w:r>
        <w:separator/>
      </w:r>
    </w:p>
  </w:footnote>
  <w:footnote w:type="continuationSeparator" w:id="0">
    <w:p w:rsidR="00F012F0" w:rsidRDefault="00F01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D3B"/>
    <w:multiLevelType w:val="multilevel"/>
    <w:tmpl w:val="E8E2A7E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B12"/>
    <w:rsid w:val="000826B5"/>
    <w:rsid w:val="0010707E"/>
    <w:rsid w:val="00192930"/>
    <w:rsid w:val="001B7C6A"/>
    <w:rsid w:val="00243FD2"/>
    <w:rsid w:val="00301622"/>
    <w:rsid w:val="00361E9C"/>
    <w:rsid w:val="003951F9"/>
    <w:rsid w:val="00396B09"/>
    <w:rsid w:val="003C390A"/>
    <w:rsid w:val="003E5E35"/>
    <w:rsid w:val="003E7CD0"/>
    <w:rsid w:val="003F05F3"/>
    <w:rsid w:val="0043747D"/>
    <w:rsid w:val="00443A17"/>
    <w:rsid w:val="0045204B"/>
    <w:rsid w:val="00483B12"/>
    <w:rsid w:val="00484E40"/>
    <w:rsid w:val="004875DE"/>
    <w:rsid w:val="00510465"/>
    <w:rsid w:val="00575B66"/>
    <w:rsid w:val="00585BCD"/>
    <w:rsid w:val="005C4165"/>
    <w:rsid w:val="005D6E89"/>
    <w:rsid w:val="005E419A"/>
    <w:rsid w:val="0060005E"/>
    <w:rsid w:val="00605C84"/>
    <w:rsid w:val="0061413C"/>
    <w:rsid w:val="006210BA"/>
    <w:rsid w:val="00640950"/>
    <w:rsid w:val="00644DE0"/>
    <w:rsid w:val="00721057"/>
    <w:rsid w:val="007A0E62"/>
    <w:rsid w:val="007A51AE"/>
    <w:rsid w:val="007D28A8"/>
    <w:rsid w:val="007F3FB4"/>
    <w:rsid w:val="0080347C"/>
    <w:rsid w:val="008139C0"/>
    <w:rsid w:val="00851637"/>
    <w:rsid w:val="0085702F"/>
    <w:rsid w:val="00890C84"/>
    <w:rsid w:val="00891604"/>
    <w:rsid w:val="008A18D1"/>
    <w:rsid w:val="008B1300"/>
    <w:rsid w:val="008F0618"/>
    <w:rsid w:val="008F136D"/>
    <w:rsid w:val="00911D34"/>
    <w:rsid w:val="0093397A"/>
    <w:rsid w:val="009664EB"/>
    <w:rsid w:val="00976EB3"/>
    <w:rsid w:val="009A059D"/>
    <w:rsid w:val="009B0451"/>
    <w:rsid w:val="009B260E"/>
    <w:rsid w:val="00A42B7B"/>
    <w:rsid w:val="00A8781B"/>
    <w:rsid w:val="00AB56EC"/>
    <w:rsid w:val="00AE2C09"/>
    <w:rsid w:val="00B41347"/>
    <w:rsid w:val="00B84870"/>
    <w:rsid w:val="00BC2F5D"/>
    <w:rsid w:val="00BD2002"/>
    <w:rsid w:val="00CC4358"/>
    <w:rsid w:val="00D220AA"/>
    <w:rsid w:val="00D32F04"/>
    <w:rsid w:val="00D333F7"/>
    <w:rsid w:val="00D71AA7"/>
    <w:rsid w:val="00D92555"/>
    <w:rsid w:val="00E14DE3"/>
    <w:rsid w:val="00E16B21"/>
    <w:rsid w:val="00E23260"/>
    <w:rsid w:val="00F012F0"/>
    <w:rsid w:val="00FB6DE2"/>
    <w:rsid w:val="00FE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12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83B1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0826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210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21057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BD20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3397A"/>
    <w:rPr>
      <w:rFonts w:ascii="Times New Roman" w:hAnsi="Times New Roman" w:cs="Times New Roman"/>
      <w:sz w:val="20"/>
      <w:szCs w:val="20"/>
    </w:rPr>
  </w:style>
  <w:style w:type="character" w:styleId="a9">
    <w:name w:val="page number"/>
    <w:basedOn w:val="a0"/>
    <w:uiPriority w:val="99"/>
    <w:rsid w:val="00BD200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6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Vatulina, Marina</dc:creator>
  <cp:lastModifiedBy>Немыкина Ольга Викторовна</cp:lastModifiedBy>
  <cp:revision>10</cp:revision>
  <cp:lastPrinted>2016-03-31T06:24:00Z</cp:lastPrinted>
  <dcterms:created xsi:type="dcterms:W3CDTF">2016-02-18T04:23:00Z</dcterms:created>
  <dcterms:modified xsi:type="dcterms:W3CDTF">2016-04-01T06:02:00Z</dcterms:modified>
</cp:coreProperties>
</file>