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741789" w:rsidRPr="005818CA" w:rsidTr="00F42143">
        <w:trPr>
          <w:trHeight w:val="1139"/>
        </w:trPr>
        <w:tc>
          <w:tcPr>
            <w:tcW w:w="3902" w:type="dxa"/>
            <w:shd w:val="clear" w:color="auto" w:fill="auto"/>
          </w:tcPr>
          <w:p w:rsidR="00741789" w:rsidRPr="00035262" w:rsidRDefault="00741789" w:rsidP="00F4214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741789" w:rsidRDefault="00741789" w:rsidP="00F4214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27C104" wp14:editId="3F24A25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741789" w:rsidRPr="005818CA" w:rsidRDefault="00741789" w:rsidP="00F42143">
            <w:pPr>
              <w:rPr>
                <w:sz w:val="26"/>
                <w:szCs w:val="26"/>
              </w:rPr>
            </w:pPr>
          </w:p>
        </w:tc>
      </w:tr>
      <w:tr w:rsidR="00741789" w:rsidRPr="005818CA" w:rsidTr="00F4214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741789" w:rsidRPr="00CE06CA" w:rsidRDefault="00741789" w:rsidP="00F4214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741789" w:rsidRPr="00CE06CA" w:rsidRDefault="00741789" w:rsidP="00F4214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741789" w:rsidRPr="005818CA" w:rsidRDefault="00741789" w:rsidP="00F4214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1789" w:rsidRPr="005818CA" w:rsidTr="00F4214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741789" w:rsidRDefault="00741789" w:rsidP="00F4214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741789" w:rsidRPr="00CE06CA" w:rsidRDefault="00741789" w:rsidP="00F4214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741789" w:rsidRDefault="00741789" w:rsidP="00F4214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741789" w:rsidRPr="00CE06CA" w:rsidRDefault="00741789" w:rsidP="00F4214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B74614" w:rsidRDefault="00ED5C7C" w:rsidP="00D95D9C">
      <w:pPr>
        <w:tabs>
          <w:tab w:val="left" w:pos="2030"/>
        </w:tabs>
        <w:ind w:firstLine="709"/>
        <w:rPr>
          <w:sz w:val="24"/>
          <w:szCs w:val="24"/>
        </w:rPr>
      </w:pPr>
    </w:p>
    <w:p w:rsidR="008968B5" w:rsidRPr="00B74614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:rsidR="008968B5" w:rsidRPr="00B74614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:rsidR="003D3A84" w:rsidRPr="00741789" w:rsidRDefault="003D3A84" w:rsidP="0074178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741789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6A6A1A">
        <w:rPr>
          <w:rFonts w:eastAsiaTheme="minorHAnsi"/>
          <w:bCs/>
          <w:sz w:val="26"/>
          <w:szCs w:val="26"/>
          <w:lang w:eastAsia="en-US"/>
        </w:rPr>
        <w:t>я</w:t>
      </w:r>
      <w:r w:rsidRPr="00741789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741789" w:rsidRDefault="003D3A84" w:rsidP="0074178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741789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2A1725" w:rsidRPr="00741789" w:rsidRDefault="003D3A84" w:rsidP="0074178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741789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74178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41789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  <w:r w:rsidR="00AB2F97" w:rsidRPr="00741789">
        <w:rPr>
          <w:rFonts w:eastAsiaTheme="minorHAnsi"/>
          <w:bCs/>
          <w:sz w:val="26"/>
          <w:szCs w:val="26"/>
          <w:lang w:eastAsia="en-US"/>
        </w:rPr>
        <w:t xml:space="preserve">от 28.12.2018 №3030 </w:t>
      </w:r>
    </w:p>
    <w:p w:rsidR="00741789" w:rsidRPr="00741789" w:rsidRDefault="00741789" w:rsidP="00741789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:rsidR="00663598" w:rsidRPr="00431BDE" w:rsidRDefault="00442C75" w:rsidP="00663598">
      <w:pPr>
        <w:pStyle w:val="Default"/>
        <w:ind w:firstLine="709"/>
        <w:jc w:val="both"/>
        <w:rPr>
          <w:sz w:val="26"/>
          <w:szCs w:val="26"/>
        </w:rPr>
      </w:pPr>
      <w:r w:rsidRPr="00741789">
        <w:rPr>
          <w:sz w:val="26"/>
          <w:szCs w:val="26"/>
        </w:rPr>
        <w:t xml:space="preserve">В соответствии со </w:t>
      </w:r>
      <w:hyperlink r:id="rId9" w:history="1">
        <w:r w:rsidRPr="00741789">
          <w:rPr>
            <w:sz w:val="26"/>
            <w:szCs w:val="26"/>
          </w:rPr>
          <w:t>статьей 53</w:t>
        </w:r>
      </w:hyperlink>
      <w:r w:rsidRPr="00741789">
        <w:rPr>
          <w:sz w:val="26"/>
          <w:szCs w:val="26"/>
        </w:rPr>
        <w:t xml:space="preserve"> Федерального закона от 06.10.2003 </w:t>
      </w:r>
      <w:r w:rsidR="00D97387" w:rsidRPr="00741789">
        <w:rPr>
          <w:sz w:val="26"/>
          <w:szCs w:val="26"/>
        </w:rPr>
        <w:t>№</w:t>
      </w:r>
      <w:r w:rsidRPr="00741789">
        <w:rPr>
          <w:sz w:val="26"/>
          <w:szCs w:val="26"/>
        </w:rPr>
        <w:t xml:space="preserve">131-ФЗ </w:t>
      </w:r>
      <w:r w:rsidR="00D97387" w:rsidRPr="00741789">
        <w:rPr>
          <w:sz w:val="26"/>
          <w:szCs w:val="26"/>
        </w:rPr>
        <w:t>«</w:t>
      </w:r>
      <w:r w:rsidRPr="0074178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97387" w:rsidRPr="00741789">
        <w:rPr>
          <w:sz w:val="26"/>
          <w:szCs w:val="26"/>
        </w:rPr>
        <w:t>»</w:t>
      </w:r>
      <w:r w:rsidRPr="00741789">
        <w:rPr>
          <w:sz w:val="26"/>
          <w:szCs w:val="26"/>
        </w:rPr>
        <w:t xml:space="preserve">, </w:t>
      </w:r>
      <w:hyperlink r:id="rId10" w:history="1">
        <w:r w:rsidRPr="00741789">
          <w:rPr>
            <w:sz w:val="26"/>
            <w:szCs w:val="26"/>
          </w:rPr>
          <w:t>Уставом</w:t>
        </w:r>
      </w:hyperlink>
      <w:r w:rsidRPr="00741789">
        <w:rPr>
          <w:sz w:val="26"/>
          <w:szCs w:val="26"/>
        </w:rPr>
        <w:t xml:space="preserve"> города Когалыма</w:t>
      </w:r>
      <w:r w:rsidR="00E53B75" w:rsidRPr="00741789">
        <w:rPr>
          <w:sz w:val="26"/>
          <w:szCs w:val="26"/>
        </w:rPr>
        <w:t xml:space="preserve">, </w:t>
      </w:r>
      <w:r w:rsidR="00663598" w:rsidRPr="00431BDE">
        <w:rPr>
          <w:sz w:val="26"/>
          <w:szCs w:val="26"/>
        </w:rPr>
        <w:t>в целях внедрения технологий бережливого производства</w:t>
      </w:r>
      <w:r w:rsidR="00663598">
        <w:rPr>
          <w:sz w:val="26"/>
          <w:szCs w:val="26"/>
        </w:rPr>
        <w:t>:</w:t>
      </w:r>
    </w:p>
    <w:p w:rsidR="00663598" w:rsidRPr="008508EE" w:rsidRDefault="008508EE" w:rsidP="00D054E8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508EE">
        <w:rPr>
          <w:sz w:val="26"/>
          <w:szCs w:val="26"/>
        </w:rPr>
        <w:t xml:space="preserve">В </w:t>
      </w:r>
      <w:hyperlink r:id="rId11" w:history="1">
        <w:r w:rsidRPr="008508EE">
          <w:rPr>
            <w:sz w:val="26"/>
            <w:szCs w:val="26"/>
          </w:rPr>
          <w:t>постановление</w:t>
        </w:r>
      </w:hyperlink>
      <w:r w:rsidRPr="008508EE">
        <w:rPr>
          <w:sz w:val="26"/>
          <w:szCs w:val="26"/>
        </w:rPr>
        <w:t xml:space="preserve"> Администрации города Когалыма от 28.12.2018 </w:t>
      </w:r>
      <w:r>
        <w:rPr>
          <w:sz w:val="26"/>
          <w:szCs w:val="26"/>
        </w:rPr>
        <w:t>№</w:t>
      </w:r>
      <w:r w:rsidRPr="008508EE">
        <w:rPr>
          <w:sz w:val="26"/>
          <w:szCs w:val="26"/>
        </w:rPr>
        <w:t xml:space="preserve">3030 </w:t>
      </w:r>
      <w:r>
        <w:rPr>
          <w:sz w:val="26"/>
          <w:szCs w:val="26"/>
        </w:rPr>
        <w:t>«</w:t>
      </w:r>
      <w:r w:rsidRPr="008508EE">
        <w:rPr>
          <w:sz w:val="26"/>
          <w:szCs w:val="26"/>
        </w:rPr>
        <w:t>О выплатах стимулирующего характера руководителям муниципальных учреждений культуры города Когалыма</w:t>
      </w:r>
      <w:r>
        <w:rPr>
          <w:sz w:val="26"/>
          <w:szCs w:val="26"/>
        </w:rPr>
        <w:t>»</w:t>
      </w:r>
      <w:r w:rsidRPr="008508EE">
        <w:rPr>
          <w:sz w:val="26"/>
          <w:szCs w:val="26"/>
        </w:rPr>
        <w:t xml:space="preserve"> (далее - постановление)</w:t>
      </w:r>
      <w:r>
        <w:rPr>
          <w:sz w:val="26"/>
          <w:szCs w:val="26"/>
        </w:rPr>
        <w:t xml:space="preserve"> </w:t>
      </w:r>
      <w:r w:rsidR="00663598" w:rsidRPr="008508EE">
        <w:rPr>
          <w:sz w:val="26"/>
          <w:szCs w:val="26"/>
        </w:rPr>
        <w:t>внести следующ</w:t>
      </w:r>
      <w:r w:rsidR="006A6A1A" w:rsidRPr="008508EE">
        <w:rPr>
          <w:sz w:val="26"/>
          <w:szCs w:val="26"/>
        </w:rPr>
        <w:t>ее</w:t>
      </w:r>
      <w:r w:rsidR="00663598" w:rsidRPr="008508EE">
        <w:rPr>
          <w:sz w:val="26"/>
          <w:szCs w:val="26"/>
        </w:rPr>
        <w:t xml:space="preserve"> изменени</w:t>
      </w:r>
      <w:r w:rsidR="006A6A1A" w:rsidRPr="008508EE">
        <w:rPr>
          <w:sz w:val="26"/>
          <w:szCs w:val="26"/>
        </w:rPr>
        <w:t>е</w:t>
      </w:r>
      <w:r w:rsidR="00663598" w:rsidRPr="008508EE">
        <w:rPr>
          <w:sz w:val="26"/>
          <w:szCs w:val="26"/>
        </w:rPr>
        <w:t>:</w:t>
      </w:r>
    </w:p>
    <w:p w:rsidR="00D418EC" w:rsidRPr="00D418EC" w:rsidRDefault="00D418EC" w:rsidP="002423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1.1</w:t>
      </w:r>
      <w:r w:rsidRPr="00D418EC">
        <w:rPr>
          <w:rFonts w:ascii="Times New Roman" w:hAnsi="Times New Roman" w:cs="Times New Roman"/>
          <w:b w:val="0"/>
          <w:bCs w:val="0"/>
          <w:sz w:val="26"/>
          <w:szCs w:val="26"/>
        </w:rPr>
        <w:t>. Приложение 1 к постановлению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442C75" w:rsidRPr="00741789" w:rsidRDefault="006A6A1A" w:rsidP="007417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A7D7E" w:rsidRPr="00741789">
        <w:rPr>
          <w:rFonts w:ascii="Times New Roman" w:hAnsi="Times New Roman" w:cs="Times New Roman"/>
          <w:sz w:val="26"/>
          <w:szCs w:val="26"/>
        </w:rPr>
        <w:t xml:space="preserve">. </w:t>
      </w:r>
      <w:r w:rsidR="00442C75" w:rsidRPr="00741789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(А.А. Рябинина) направить в юридическое управление Администрации города Когалыма текст постановления</w:t>
      </w:r>
      <w:r w:rsidR="0018454C" w:rsidRPr="00741789">
        <w:rPr>
          <w:rFonts w:ascii="Times New Roman" w:hAnsi="Times New Roman" w:cs="Times New Roman"/>
          <w:sz w:val="26"/>
          <w:szCs w:val="26"/>
        </w:rPr>
        <w:t xml:space="preserve"> и приложени</w:t>
      </w:r>
      <w:r w:rsidR="00EB6B29" w:rsidRPr="00741789">
        <w:rPr>
          <w:rFonts w:ascii="Times New Roman" w:hAnsi="Times New Roman" w:cs="Times New Roman"/>
          <w:sz w:val="26"/>
          <w:szCs w:val="26"/>
        </w:rPr>
        <w:t>я</w:t>
      </w:r>
      <w:r w:rsidR="0018454C" w:rsidRPr="00741789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2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{КонсультантПлюс}" w:history="1">
        <w:r w:rsidR="00442C75" w:rsidRPr="00741789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442C75" w:rsidRPr="0074178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F92E79" w:rsidRPr="00741789">
        <w:rPr>
          <w:rFonts w:ascii="Times New Roman" w:hAnsi="Times New Roman" w:cs="Times New Roman"/>
          <w:sz w:val="26"/>
          <w:szCs w:val="26"/>
        </w:rPr>
        <w:t>№149-р «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</w:t>
      </w:r>
      <w:r w:rsidR="00741789">
        <w:rPr>
          <w:rFonts w:ascii="Times New Roman" w:hAnsi="Times New Roman" w:cs="Times New Roman"/>
          <w:sz w:val="26"/>
          <w:szCs w:val="26"/>
        </w:rPr>
        <w:t xml:space="preserve">      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="00F92E79" w:rsidRPr="00741789">
        <w:rPr>
          <w:rFonts w:ascii="Times New Roman" w:hAnsi="Times New Roman" w:cs="Times New Roman"/>
          <w:sz w:val="26"/>
          <w:szCs w:val="26"/>
        </w:rPr>
        <w:t>–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 Югры</w:t>
      </w:r>
      <w:r w:rsidR="00F92E79" w:rsidRPr="00741789">
        <w:rPr>
          <w:rFonts w:ascii="Times New Roman" w:hAnsi="Times New Roman" w:cs="Times New Roman"/>
          <w:sz w:val="26"/>
          <w:szCs w:val="26"/>
        </w:rPr>
        <w:t>»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42A34" w:rsidRPr="00741789" w:rsidRDefault="006A6A1A" w:rsidP="00A42A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42C75" w:rsidRPr="00741789">
        <w:rPr>
          <w:rFonts w:ascii="Times New Roman" w:hAnsi="Times New Roman" w:cs="Times New Roman"/>
          <w:sz w:val="26"/>
          <w:szCs w:val="26"/>
        </w:rPr>
        <w:t xml:space="preserve">. </w:t>
      </w:r>
      <w:r w:rsidR="00A42A34" w:rsidRPr="00741789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</w:t>
      </w:r>
      <w:hyperlink r:id="rId13" w:history="1">
        <w:r w:rsidR="00A42A34" w:rsidRPr="00741789">
          <w:rPr>
            <w:rFonts w:ascii="Times New Roman" w:hAnsi="Times New Roman" w:cs="Times New Roman"/>
            <w:sz w:val="26"/>
            <w:szCs w:val="26"/>
          </w:rPr>
          <w:t>приложени</w:t>
        </w:r>
      </w:hyperlink>
      <w:r w:rsidR="002A48E3" w:rsidRPr="00741789">
        <w:rPr>
          <w:rFonts w:ascii="Times New Roman" w:hAnsi="Times New Roman" w:cs="Times New Roman"/>
          <w:sz w:val="26"/>
          <w:szCs w:val="26"/>
        </w:rPr>
        <w:t>я</w:t>
      </w:r>
      <w:r w:rsidR="00A42A34" w:rsidRPr="00741789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4" w:history="1">
        <w:r w:rsidR="008B1CC5" w:rsidRPr="0074178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A42A34" w:rsidRPr="00741789">
        <w:rPr>
          <w:rFonts w:ascii="Times New Roman" w:hAnsi="Times New Roman" w:cs="Times New Roman"/>
          <w:sz w:val="26"/>
          <w:szCs w:val="26"/>
        </w:rPr>
        <w:t>).</w:t>
      </w:r>
    </w:p>
    <w:p w:rsidR="00442C75" w:rsidRPr="00741789" w:rsidRDefault="006A6A1A" w:rsidP="00D95D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2C75" w:rsidRPr="00741789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заместителя главы города Когалыма Т.И. Черных.</w:t>
      </w:r>
    </w:p>
    <w:p w:rsidR="002A1725" w:rsidRPr="00741789" w:rsidRDefault="002A1725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8968B5" w:rsidRDefault="008968B5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BE2B3C" w:rsidRPr="007D18F7" w:rsidRDefault="00BE2B3C" w:rsidP="00BE2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2B3C" w:rsidRDefault="00BE2B3C" w:rsidP="00BE2B3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444"/>
      </w:tblGrid>
      <w:tr w:rsidR="00BE2B3C" w:rsidTr="009F002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2544958D0026435F9320CA370D1A07A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E2B3C" w:rsidRPr="008465F5" w:rsidRDefault="00BE2B3C" w:rsidP="009F002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BE2B3C" w:rsidTr="009F0023">
              <w:tc>
                <w:tcPr>
                  <w:tcW w:w="3822" w:type="dxa"/>
                </w:tcPr>
                <w:p w:rsidR="00BE2B3C" w:rsidRPr="00903CF1" w:rsidRDefault="00BE2B3C" w:rsidP="009F002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4384" behindDoc="0" locked="0" layoutInCell="1" allowOverlap="1" wp14:anchorId="2A92CF96" wp14:editId="5D3284A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BE2B3C" w:rsidRPr="00903CF1" w:rsidRDefault="00BE2B3C" w:rsidP="009F002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BE2B3C" w:rsidRPr="00903CF1" w:rsidRDefault="00BE2B3C" w:rsidP="009F00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BE2B3C" w:rsidRPr="00903CF1" w:rsidRDefault="00BE2B3C" w:rsidP="009F00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BE2B3C" w:rsidRPr="00903CF1" w:rsidRDefault="00BE2B3C" w:rsidP="009F00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BE2B3C" w:rsidRDefault="00BE2B3C" w:rsidP="009F002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BE2B3C" w:rsidRDefault="00BE2B3C" w:rsidP="009F002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E2B3C" w:rsidRDefault="00BE2B3C" w:rsidP="009F00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4" w:type="dxa"/>
          </w:tcPr>
          <w:p w:rsidR="00BE2B3C" w:rsidRPr="00465FC6" w:rsidRDefault="00BE2B3C" w:rsidP="009F00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Т.А. Агадуллин</w:t>
            </w:r>
          </w:p>
        </w:tc>
      </w:tr>
    </w:tbl>
    <w:p w:rsidR="00BE2B3C" w:rsidRDefault="00BE2B3C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margin" w:tblpXSpec="right" w:tblpY="22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E2B3C" w:rsidRPr="00CC2F24" w:rsidTr="00BE2B3C">
        <w:tc>
          <w:tcPr>
            <w:tcW w:w="2235" w:type="dxa"/>
          </w:tcPr>
          <w:p w:rsidR="00BE2B3C" w:rsidRPr="009001E2" w:rsidRDefault="00BE2B3C" w:rsidP="00BE2B3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E2B3C" w:rsidRPr="006A3B32" w:rsidRDefault="00BE2B3C" w:rsidP="00BE2B3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BE2B3C" w:rsidRDefault="00BE2B3C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BE2B3C" w:rsidRPr="00741789" w:rsidRDefault="00BE2B3C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BE2B3C" w:rsidRDefault="00BE2B3C" w:rsidP="00BE2B3C">
      <w:pPr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41789" w:rsidRPr="00FF49C3" w:rsidRDefault="00BE2B3C" w:rsidP="00BE2B3C">
      <w:pPr>
        <w:spacing w:line="276" w:lineRule="auto"/>
        <w:jc w:val="center"/>
        <w:rPr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П</w:t>
      </w:r>
      <w:r w:rsidR="00741789" w:rsidRPr="00FF49C3">
        <w:rPr>
          <w:sz w:val="26"/>
          <w:szCs w:val="26"/>
        </w:rPr>
        <w:t xml:space="preserve">риложение </w:t>
      </w:r>
    </w:p>
    <w:p w:rsidR="00741789" w:rsidRPr="00FF49C3" w:rsidRDefault="00BE2B3C" w:rsidP="00BE2B3C">
      <w:pPr>
        <w:pStyle w:val="aa"/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41789" w:rsidRPr="00FF49C3">
        <w:rPr>
          <w:sz w:val="26"/>
          <w:szCs w:val="26"/>
        </w:rPr>
        <w:t xml:space="preserve">к постановлению Администрации </w:t>
      </w:r>
    </w:p>
    <w:p w:rsidR="00741789" w:rsidRDefault="00BE2B3C" w:rsidP="00BE2B3C">
      <w:pPr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741789" w:rsidRPr="00FF49C3">
        <w:rPr>
          <w:sz w:val="26"/>
          <w:szCs w:val="26"/>
        </w:rPr>
        <w:t>города Когалыма</w:t>
      </w:r>
    </w:p>
    <w:p w:rsidR="00D632C6" w:rsidRPr="00B74614" w:rsidRDefault="00D632C6" w:rsidP="00BE2B3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32C6" w:rsidRPr="00B74614" w:rsidRDefault="00D632C6" w:rsidP="00062CB1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D632C6" w:rsidRPr="00741789" w:rsidRDefault="00D632C6" w:rsidP="00D632C6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ПОЛОЖЕНИЕ О ВЫПЛАТАХ СТИМУЛИРУЮЩЕГО ХАРАКТЕРА РУКОВОДИТЕЛЯМ МУНИЦИПАЛЬНЫХ УЧРЕЖДЕНИЙ КУЛЬТУРЫ ГОРОДА КОГАЛЫМА</w:t>
      </w:r>
    </w:p>
    <w:p w:rsidR="0034669A" w:rsidRPr="00741789" w:rsidRDefault="0034669A" w:rsidP="00062CB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34669A" w:rsidRPr="00741789" w:rsidRDefault="0034669A" w:rsidP="003466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bCs/>
          <w:sz w:val="26"/>
          <w:szCs w:val="26"/>
          <w:lang w:eastAsia="en-US"/>
        </w:rPr>
        <w:t>1</w:t>
      </w:r>
      <w:r w:rsidRPr="00741789">
        <w:rPr>
          <w:rFonts w:eastAsiaTheme="minorHAnsi"/>
          <w:sz w:val="26"/>
          <w:szCs w:val="26"/>
          <w:lang w:eastAsia="en-US"/>
        </w:rPr>
        <w:t>. Настоящее Положение о выплатах стимулирующего характера руководителям муниципальных учреждений культуры города Когалыма (далее - Положение) определяет порядок установления и осуществления выплат стимулирующего характера руководителям муниципальных учреждений культуры (далее - Учреждения), в целях заинтересованности руководителей в повышении эффективности работы Учреждений, качества оказываемых муниципальных услуг (выполнения работ), инициативы при выполнении задач, поставленных учредителем Учреждения, в лице муниципального казенного учреждения Администраци</w:t>
      </w:r>
      <w:r w:rsidR="00232A94" w:rsidRPr="00741789">
        <w:rPr>
          <w:rFonts w:eastAsiaTheme="minorHAnsi"/>
          <w:sz w:val="26"/>
          <w:szCs w:val="26"/>
          <w:lang w:eastAsia="en-US"/>
        </w:rPr>
        <w:t>я</w:t>
      </w:r>
      <w:r w:rsidRPr="00741789">
        <w:rPr>
          <w:rFonts w:eastAsiaTheme="minorHAnsi"/>
          <w:sz w:val="26"/>
          <w:szCs w:val="26"/>
          <w:lang w:eastAsia="en-US"/>
        </w:rPr>
        <w:t xml:space="preserve"> города Когалыма (далее - Учредитель).</w:t>
      </w:r>
    </w:p>
    <w:p w:rsidR="00785E20" w:rsidRPr="006A60B1" w:rsidRDefault="00062CB1" w:rsidP="00785E20">
      <w:pPr>
        <w:autoSpaceDE w:val="0"/>
        <w:autoSpaceDN w:val="0"/>
        <w:adjustRightInd w:val="0"/>
        <w:ind w:firstLine="709"/>
        <w:jc w:val="both"/>
        <w:rPr>
          <w:rFonts w:eastAsiaTheme="minorEastAsia" w:cs="Arial"/>
          <w:sz w:val="26"/>
          <w:szCs w:val="26"/>
        </w:rPr>
      </w:pPr>
      <w:r w:rsidRPr="006A60B1">
        <w:rPr>
          <w:rFonts w:eastAsiaTheme="minorHAnsi"/>
          <w:sz w:val="26"/>
          <w:szCs w:val="26"/>
          <w:lang w:eastAsia="en-US"/>
        </w:rPr>
        <w:t xml:space="preserve">2. </w:t>
      </w:r>
      <w:r w:rsidR="00785E20" w:rsidRPr="006A60B1">
        <w:rPr>
          <w:rFonts w:eastAsiaTheme="minorEastAsia"/>
          <w:sz w:val="26"/>
          <w:szCs w:val="26"/>
        </w:rPr>
        <w:t>Руководителю учреждения устанавливаются следующие виды стимулирующих выплат:</w:t>
      </w:r>
    </w:p>
    <w:p w:rsidR="00785E20" w:rsidRPr="006A60B1" w:rsidRDefault="00785E20" w:rsidP="00785E20">
      <w:pPr>
        <w:pStyle w:val="ConsPlusTitle"/>
        <w:widowControl/>
        <w:ind w:left="709" w:hanging="709"/>
        <w:jc w:val="both"/>
        <w:rPr>
          <w:rFonts w:ascii="Times New Roman" w:hAnsi="Times New Roman"/>
          <w:b w:val="0"/>
          <w:sz w:val="26"/>
          <w:szCs w:val="26"/>
        </w:rPr>
      </w:pPr>
      <w:r w:rsidRPr="006A60B1">
        <w:rPr>
          <w:rFonts w:ascii="Times New Roman" w:hAnsi="Times New Roman"/>
          <w:b w:val="0"/>
          <w:sz w:val="26"/>
          <w:szCs w:val="26"/>
        </w:rPr>
        <w:t>- выплата за интенсивность и высокие результаты работы;</w:t>
      </w:r>
    </w:p>
    <w:p w:rsidR="00785E20" w:rsidRPr="006A60B1" w:rsidRDefault="00785E20" w:rsidP="00785E20">
      <w:pPr>
        <w:pStyle w:val="ConsPlusTitle"/>
        <w:widowControl/>
        <w:ind w:left="709" w:hanging="709"/>
        <w:jc w:val="both"/>
        <w:rPr>
          <w:rFonts w:ascii="Times New Roman" w:hAnsi="Times New Roman"/>
          <w:b w:val="0"/>
          <w:sz w:val="26"/>
          <w:szCs w:val="26"/>
        </w:rPr>
      </w:pPr>
      <w:r w:rsidRPr="006A60B1">
        <w:rPr>
          <w:rFonts w:ascii="Times New Roman" w:hAnsi="Times New Roman"/>
          <w:b w:val="0"/>
          <w:sz w:val="26"/>
          <w:szCs w:val="26"/>
        </w:rPr>
        <w:t>- выплата за качество выполняемых работ;</w:t>
      </w:r>
    </w:p>
    <w:p w:rsidR="00DE0ADF" w:rsidRPr="006A60B1" w:rsidRDefault="00DE0ADF" w:rsidP="00DE0ADF">
      <w:pPr>
        <w:pStyle w:val="ConsPlusTitle"/>
        <w:widowControl/>
        <w:ind w:left="709" w:hanging="709"/>
        <w:jc w:val="both"/>
        <w:rPr>
          <w:rFonts w:ascii="Times New Roman" w:hAnsi="Times New Roman"/>
          <w:b w:val="0"/>
          <w:sz w:val="26"/>
          <w:szCs w:val="26"/>
        </w:rPr>
      </w:pPr>
      <w:r w:rsidRPr="006A60B1">
        <w:rPr>
          <w:rFonts w:ascii="Times New Roman" w:hAnsi="Times New Roman"/>
          <w:b w:val="0"/>
          <w:sz w:val="26"/>
          <w:szCs w:val="26"/>
        </w:rPr>
        <w:t>- единовременное премирование к профессиональным праздникам;</w:t>
      </w:r>
    </w:p>
    <w:p w:rsidR="00785E20" w:rsidRPr="006A60B1" w:rsidRDefault="00785E20" w:rsidP="00785E20">
      <w:pPr>
        <w:pStyle w:val="ConsPlusTitle"/>
        <w:widowControl/>
        <w:ind w:left="709" w:hanging="709"/>
        <w:jc w:val="both"/>
        <w:rPr>
          <w:rFonts w:ascii="Times New Roman" w:hAnsi="Times New Roman"/>
          <w:b w:val="0"/>
          <w:sz w:val="26"/>
          <w:szCs w:val="26"/>
        </w:rPr>
      </w:pPr>
      <w:r w:rsidRPr="006A60B1">
        <w:rPr>
          <w:rFonts w:ascii="Times New Roman" w:hAnsi="Times New Roman"/>
          <w:b w:val="0"/>
          <w:sz w:val="26"/>
          <w:szCs w:val="26"/>
        </w:rPr>
        <w:t>- премирование по итогам работы за месяц, год.</w:t>
      </w:r>
    </w:p>
    <w:p w:rsidR="00062CB1" w:rsidRPr="006A60B1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A60B1">
        <w:rPr>
          <w:rFonts w:eastAsiaTheme="minorHAnsi"/>
          <w:sz w:val="26"/>
          <w:szCs w:val="26"/>
          <w:lang w:eastAsia="en-US"/>
        </w:rPr>
        <w:t xml:space="preserve">2.1. </w:t>
      </w:r>
      <w:r w:rsidR="00F93213" w:rsidRPr="006A60B1">
        <w:rPr>
          <w:rFonts w:eastAsiaTheme="minorHAnsi"/>
          <w:sz w:val="26"/>
          <w:szCs w:val="26"/>
          <w:lang w:eastAsia="en-US"/>
        </w:rPr>
        <w:t>Премиальная выплата</w:t>
      </w:r>
      <w:r w:rsidRPr="006A60B1">
        <w:rPr>
          <w:rFonts w:eastAsiaTheme="minorHAnsi"/>
          <w:sz w:val="26"/>
          <w:szCs w:val="26"/>
          <w:lang w:eastAsia="en-US"/>
        </w:rPr>
        <w:t xml:space="preserve"> по итогам работы за месяц выплачивается руководителям Учреждений с учетом выполнения целевых показателей эффективности деятельности Учреждений и критериев оценки, в пределах средств, направленных на финансовое обеспечение выполнения муниципального задания на оказание муниципальных услуг (выполнения работ) в виде субсидий и средств, полученных от приносящей доход деятельности</w:t>
      </w:r>
      <w:r w:rsidR="007A72F7" w:rsidRPr="006A60B1">
        <w:rPr>
          <w:rFonts w:eastAsiaTheme="minorHAnsi"/>
          <w:sz w:val="26"/>
          <w:szCs w:val="26"/>
          <w:lang w:eastAsia="en-US"/>
        </w:rPr>
        <w:t xml:space="preserve"> в соответствии с приложениями 2,3 к настоящем постановлению</w:t>
      </w:r>
      <w:r w:rsidRPr="006A60B1">
        <w:rPr>
          <w:rFonts w:eastAsiaTheme="minorHAnsi"/>
          <w:sz w:val="26"/>
          <w:szCs w:val="26"/>
          <w:lang w:eastAsia="en-US"/>
        </w:rPr>
        <w:t>.</w:t>
      </w:r>
    </w:p>
    <w:p w:rsidR="00217C37" w:rsidRPr="006A60B1" w:rsidRDefault="00217C37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A60B1">
        <w:rPr>
          <w:rFonts w:eastAsiaTheme="minorHAnsi"/>
          <w:sz w:val="26"/>
          <w:szCs w:val="26"/>
          <w:lang w:eastAsia="en-US"/>
        </w:rPr>
        <w:t>Руководитель Учреждения обязан первого числа месяца, следующего за отчетным периодом, предоставить Учредителю отчет о выполнении целевых показателей эффективности работы Учреждения для согласования установленных показателей</w:t>
      </w:r>
      <w:r w:rsidRPr="006A60B1">
        <w:t xml:space="preserve">, </w:t>
      </w:r>
      <w:r w:rsidRPr="006A60B1">
        <w:rPr>
          <w:rFonts w:eastAsiaTheme="minorHAnsi"/>
          <w:sz w:val="26"/>
          <w:szCs w:val="26"/>
          <w:lang w:eastAsia="en-US"/>
        </w:rPr>
        <w:t>посредством системы электронного документооборота «Дело».</w:t>
      </w:r>
    </w:p>
    <w:p w:rsidR="00062CB1" w:rsidRPr="00741789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A60B1">
        <w:rPr>
          <w:rFonts w:eastAsiaTheme="minorHAnsi"/>
          <w:sz w:val="26"/>
          <w:szCs w:val="26"/>
          <w:lang w:eastAsia="en-US"/>
        </w:rPr>
        <w:t>При не</w:t>
      </w:r>
      <w:r w:rsidR="00AB4C7A" w:rsidRPr="006A60B1">
        <w:rPr>
          <w:rFonts w:eastAsiaTheme="minorHAnsi"/>
          <w:sz w:val="26"/>
          <w:szCs w:val="26"/>
          <w:lang w:eastAsia="en-US"/>
        </w:rPr>
        <w:t xml:space="preserve"> </w:t>
      </w:r>
      <w:r w:rsidRPr="006A60B1">
        <w:rPr>
          <w:rFonts w:eastAsiaTheme="minorHAnsi"/>
          <w:sz w:val="26"/>
          <w:szCs w:val="26"/>
          <w:lang w:eastAsia="en-US"/>
        </w:rPr>
        <w:t>предоставлении отчета о выполнении целевых показателей эффективности работы Учреждения в установленный срок или предоставление его с нарушением установленного порядка, целевые показатели эффективности работы</w:t>
      </w:r>
      <w:r w:rsidRPr="00741789">
        <w:rPr>
          <w:rFonts w:eastAsiaTheme="minorHAnsi"/>
          <w:sz w:val="26"/>
          <w:szCs w:val="26"/>
          <w:lang w:eastAsia="en-US"/>
        </w:rPr>
        <w:t xml:space="preserve"> Учреждения считаются невыполненными.</w:t>
      </w:r>
    </w:p>
    <w:p w:rsidR="00062CB1" w:rsidRPr="00741789" w:rsidRDefault="00262D8A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 xml:space="preserve">При предоставлении отчета </w:t>
      </w:r>
      <w:r w:rsidR="002C1BF6" w:rsidRPr="00741789">
        <w:rPr>
          <w:rFonts w:eastAsiaTheme="minorHAnsi"/>
          <w:sz w:val="26"/>
          <w:szCs w:val="26"/>
          <w:lang w:eastAsia="en-US"/>
        </w:rPr>
        <w:t>с</w:t>
      </w:r>
      <w:r w:rsidR="00062CB1" w:rsidRPr="00741789">
        <w:rPr>
          <w:rFonts w:eastAsiaTheme="minorHAnsi"/>
          <w:sz w:val="26"/>
          <w:szCs w:val="26"/>
          <w:lang w:eastAsia="en-US"/>
        </w:rPr>
        <w:t>труктурное подразделение Учредителя, координирующее деятельность Учреждений, в лице Управл</w:t>
      </w:r>
      <w:r w:rsidR="00131070" w:rsidRPr="00741789">
        <w:rPr>
          <w:rFonts w:eastAsiaTheme="minorHAnsi"/>
          <w:sz w:val="26"/>
          <w:szCs w:val="26"/>
          <w:lang w:eastAsia="en-US"/>
        </w:rPr>
        <w:t>ения культуры и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спорта Администрации города Когалыма (далее - Управление), осуществляет оценку эффективности деятельности работы Учреждения в соответствии с фактически </w:t>
      </w:r>
      <w:r w:rsidR="00062CB1" w:rsidRPr="00741789">
        <w:rPr>
          <w:rFonts w:eastAsiaTheme="minorHAnsi"/>
          <w:sz w:val="26"/>
          <w:szCs w:val="26"/>
          <w:lang w:eastAsia="en-US"/>
        </w:rPr>
        <w:lastRenderedPageBreak/>
        <w:t xml:space="preserve">набранным значением показателя в баллах и </w:t>
      </w:r>
      <w:r w:rsidR="00740C38" w:rsidRPr="00741789">
        <w:rPr>
          <w:rFonts w:eastAsiaTheme="minorHAnsi"/>
          <w:sz w:val="26"/>
          <w:szCs w:val="26"/>
          <w:lang w:eastAsia="en-US"/>
        </w:rPr>
        <w:t xml:space="preserve">осуществляет подготовку и согласование </w:t>
      </w:r>
      <w:r w:rsidR="00062CB1" w:rsidRPr="00741789">
        <w:rPr>
          <w:rFonts w:eastAsiaTheme="minorHAnsi"/>
          <w:sz w:val="26"/>
          <w:szCs w:val="26"/>
          <w:lang w:eastAsia="en-US"/>
        </w:rPr>
        <w:t>ходатайств</w:t>
      </w:r>
      <w:r w:rsidR="00740C38" w:rsidRPr="00741789">
        <w:rPr>
          <w:rFonts w:eastAsiaTheme="minorHAnsi"/>
          <w:sz w:val="26"/>
          <w:szCs w:val="26"/>
          <w:lang w:eastAsia="en-US"/>
        </w:rPr>
        <w:t xml:space="preserve">а в адрес </w:t>
      </w:r>
      <w:r w:rsidR="00062CB1" w:rsidRPr="00741789">
        <w:rPr>
          <w:rFonts w:eastAsiaTheme="minorHAnsi"/>
          <w:sz w:val="26"/>
          <w:szCs w:val="26"/>
          <w:lang w:eastAsia="en-US"/>
        </w:rPr>
        <w:t>глав</w:t>
      </w:r>
      <w:r w:rsidR="00740C38" w:rsidRPr="00741789">
        <w:rPr>
          <w:rFonts w:eastAsiaTheme="minorHAnsi"/>
          <w:sz w:val="26"/>
          <w:szCs w:val="26"/>
          <w:lang w:eastAsia="en-US"/>
        </w:rPr>
        <w:t>ы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города Когалыма о </w:t>
      </w:r>
      <w:r w:rsidR="00F93213" w:rsidRPr="00741789">
        <w:rPr>
          <w:rFonts w:eastAsiaTheme="minorHAnsi"/>
          <w:sz w:val="26"/>
          <w:szCs w:val="26"/>
          <w:lang w:eastAsia="en-US"/>
        </w:rPr>
        <w:t>премиальной выплате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с указанием </w:t>
      </w:r>
      <w:r w:rsidR="00F93213" w:rsidRPr="00741789">
        <w:rPr>
          <w:rFonts w:eastAsiaTheme="minorHAnsi"/>
          <w:sz w:val="26"/>
          <w:szCs w:val="26"/>
          <w:lang w:eastAsia="en-US"/>
        </w:rPr>
        <w:t xml:space="preserve">её </w:t>
      </w:r>
      <w:r w:rsidR="00062CB1" w:rsidRPr="00741789">
        <w:rPr>
          <w:rFonts w:eastAsiaTheme="minorHAnsi"/>
          <w:sz w:val="26"/>
          <w:szCs w:val="26"/>
          <w:lang w:eastAsia="en-US"/>
        </w:rPr>
        <w:t>размера</w:t>
      </w:r>
      <w:r w:rsidR="00F93213" w:rsidRPr="00741789">
        <w:rPr>
          <w:rFonts w:eastAsiaTheme="minorHAnsi"/>
          <w:sz w:val="26"/>
          <w:szCs w:val="26"/>
          <w:lang w:eastAsia="en-US"/>
        </w:rPr>
        <w:t>.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</w:t>
      </w:r>
    </w:p>
    <w:p w:rsidR="00C5455C" w:rsidRPr="00741789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При сумме баллов, соответствующей выполнению всех показателей, размер прем</w:t>
      </w:r>
      <w:r w:rsidR="00CA0098" w:rsidRPr="00741789">
        <w:rPr>
          <w:rFonts w:eastAsiaTheme="minorHAnsi"/>
          <w:sz w:val="26"/>
          <w:szCs w:val="26"/>
          <w:lang w:eastAsia="en-US"/>
        </w:rPr>
        <w:t>иальной выплаты</w:t>
      </w:r>
      <w:r w:rsidRPr="00741789">
        <w:rPr>
          <w:rFonts w:eastAsiaTheme="minorHAnsi"/>
          <w:sz w:val="26"/>
          <w:szCs w:val="26"/>
          <w:lang w:eastAsia="en-US"/>
        </w:rPr>
        <w:t xml:space="preserve"> руководителя Учреждения за отчетный период равен 100 процентам от установленного размера </w:t>
      </w:r>
      <w:r w:rsidR="005205ED" w:rsidRPr="00741789">
        <w:rPr>
          <w:rFonts w:eastAsiaTheme="minorHAnsi"/>
          <w:sz w:val="26"/>
          <w:szCs w:val="26"/>
          <w:lang w:eastAsia="en-US"/>
        </w:rPr>
        <w:t>премиальной выплат</w:t>
      </w:r>
      <w:r w:rsidR="009D2C51" w:rsidRPr="00741789">
        <w:rPr>
          <w:rFonts w:eastAsiaTheme="minorHAnsi"/>
          <w:sz w:val="26"/>
          <w:szCs w:val="26"/>
          <w:lang w:eastAsia="en-US"/>
        </w:rPr>
        <w:t>ы</w:t>
      </w:r>
      <w:r w:rsidRPr="00741789">
        <w:rPr>
          <w:rFonts w:eastAsiaTheme="minorHAnsi"/>
          <w:sz w:val="26"/>
          <w:szCs w:val="26"/>
          <w:lang w:eastAsia="en-US"/>
        </w:rPr>
        <w:t>.</w:t>
      </w:r>
    </w:p>
    <w:p w:rsidR="00C5455C" w:rsidRPr="00741789" w:rsidRDefault="00C5455C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При начислении более низкой суммы баллов,</w:t>
      </w:r>
      <w:r w:rsidR="00743A78" w:rsidRPr="00741789">
        <w:rPr>
          <w:rFonts w:eastAsiaTheme="minorHAnsi"/>
          <w:sz w:val="26"/>
          <w:szCs w:val="26"/>
          <w:lang w:eastAsia="en-US"/>
        </w:rPr>
        <w:t xml:space="preserve"> премиальная выплаты </w:t>
      </w:r>
      <w:r w:rsidR="00640070" w:rsidRPr="00741789">
        <w:rPr>
          <w:rFonts w:eastAsiaTheme="minorHAnsi"/>
          <w:sz w:val="26"/>
          <w:szCs w:val="26"/>
          <w:lang w:eastAsia="en-US"/>
        </w:rPr>
        <w:t xml:space="preserve">по итогам работы за месяц </w:t>
      </w:r>
      <w:r w:rsidR="00743A78" w:rsidRPr="00741789">
        <w:rPr>
          <w:rFonts w:eastAsiaTheme="minorHAnsi"/>
          <w:sz w:val="26"/>
          <w:szCs w:val="26"/>
          <w:lang w:eastAsia="en-US"/>
        </w:rPr>
        <w:t>руководител</w:t>
      </w:r>
      <w:r w:rsidR="00640070" w:rsidRPr="00741789">
        <w:rPr>
          <w:rFonts w:eastAsiaTheme="minorHAnsi"/>
          <w:sz w:val="26"/>
          <w:szCs w:val="26"/>
          <w:lang w:eastAsia="en-US"/>
        </w:rPr>
        <w:t>ю</w:t>
      </w:r>
      <w:r w:rsidR="00743A78" w:rsidRPr="00741789">
        <w:rPr>
          <w:rFonts w:eastAsiaTheme="minorHAnsi"/>
          <w:sz w:val="26"/>
          <w:szCs w:val="26"/>
          <w:lang w:eastAsia="en-US"/>
        </w:rPr>
        <w:t xml:space="preserve"> Учреждения</w:t>
      </w:r>
      <w:r w:rsidRPr="00741789">
        <w:rPr>
          <w:rFonts w:eastAsiaTheme="minorHAnsi"/>
          <w:sz w:val="26"/>
          <w:szCs w:val="26"/>
          <w:lang w:eastAsia="en-US"/>
        </w:rPr>
        <w:t xml:space="preserve"> </w:t>
      </w:r>
      <w:r w:rsidR="00743A78" w:rsidRPr="00741789">
        <w:rPr>
          <w:rFonts w:eastAsiaTheme="minorHAnsi"/>
          <w:sz w:val="26"/>
          <w:szCs w:val="26"/>
          <w:lang w:eastAsia="en-US"/>
        </w:rPr>
        <w:t xml:space="preserve">выплачивается в </w:t>
      </w:r>
      <w:r w:rsidRPr="00741789">
        <w:rPr>
          <w:rFonts w:eastAsiaTheme="minorHAnsi"/>
          <w:sz w:val="26"/>
          <w:szCs w:val="26"/>
          <w:lang w:eastAsia="en-US"/>
        </w:rPr>
        <w:t>размер</w:t>
      </w:r>
      <w:r w:rsidR="00743A78" w:rsidRPr="00741789">
        <w:rPr>
          <w:rFonts w:eastAsiaTheme="minorHAnsi"/>
          <w:sz w:val="26"/>
          <w:szCs w:val="26"/>
          <w:lang w:eastAsia="en-US"/>
        </w:rPr>
        <w:t>е</w:t>
      </w:r>
      <w:r w:rsidRPr="00741789">
        <w:rPr>
          <w:rFonts w:eastAsiaTheme="minorHAnsi"/>
          <w:sz w:val="26"/>
          <w:szCs w:val="26"/>
          <w:lang w:eastAsia="en-US"/>
        </w:rPr>
        <w:t xml:space="preserve"> пропорционально набранным баллам.</w:t>
      </w:r>
    </w:p>
    <w:p w:rsidR="00062CB1" w:rsidRPr="00741789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Отчет о выполнении целевых показателей эффективности работы Учреждения для премирования руководителей за декабрь месяц предоставляется Учредителю до 15 декабря текущего финансового года.</w:t>
      </w:r>
    </w:p>
    <w:p w:rsidR="00062CB1" w:rsidRPr="00741789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 xml:space="preserve">Основанием для </w:t>
      </w:r>
      <w:r w:rsidR="00BB26B6" w:rsidRPr="00741789">
        <w:rPr>
          <w:rFonts w:eastAsiaTheme="minorHAnsi"/>
          <w:sz w:val="26"/>
          <w:szCs w:val="26"/>
          <w:lang w:eastAsia="en-US"/>
        </w:rPr>
        <w:t xml:space="preserve">премиальной выплаты </w:t>
      </w:r>
      <w:r w:rsidRPr="00741789">
        <w:rPr>
          <w:rFonts w:eastAsiaTheme="minorHAnsi"/>
          <w:sz w:val="26"/>
          <w:szCs w:val="26"/>
          <w:lang w:eastAsia="en-US"/>
        </w:rPr>
        <w:t xml:space="preserve">по итогам работы за месяц руководителю Учреждения является распоряжение </w:t>
      </w:r>
      <w:r w:rsidR="009B68D7" w:rsidRPr="00741789">
        <w:rPr>
          <w:rFonts w:eastAsiaTheme="minorHAnsi"/>
          <w:sz w:val="26"/>
          <w:szCs w:val="26"/>
          <w:lang w:eastAsia="en-US"/>
        </w:rPr>
        <w:t>Администрации города Когалыма</w:t>
      </w:r>
      <w:r w:rsidR="00BB23FA" w:rsidRPr="00741789">
        <w:rPr>
          <w:rFonts w:eastAsiaTheme="minorHAnsi"/>
          <w:sz w:val="26"/>
          <w:szCs w:val="26"/>
          <w:lang w:eastAsia="en-US"/>
        </w:rPr>
        <w:t xml:space="preserve"> (далее – Распоряжение)</w:t>
      </w:r>
      <w:r w:rsidRPr="00741789">
        <w:rPr>
          <w:rFonts w:eastAsiaTheme="minorHAnsi"/>
          <w:sz w:val="26"/>
          <w:szCs w:val="26"/>
          <w:lang w:eastAsia="en-US"/>
        </w:rPr>
        <w:t>.</w:t>
      </w:r>
    </w:p>
    <w:p w:rsidR="00062CB1" w:rsidRPr="00741789" w:rsidRDefault="00D04160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 xml:space="preserve">Ответственным за </w:t>
      </w:r>
      <w:r w:rsidR="00732F1F" w:rsidRPr="00741789">
        <w:rPr>
          <w:rFonts w:eastAsiaTheme="minorHAnsi"/>
          <w:sz w:val="26"/>
          <w:szCs w:val="26"/>
          <w:lang w:eastAsia="en-US"/>
        </w:rPr>
        <w:t>подготовку</w:t>
      </w:r>
      <w:r w:rsidRPr="00741789">
        <w:rPr>
          <w:rFonts w:eastAsiaTheme="minorHAnsi"/>
          <w:sz w:val="26"/>
          <w:szCs w:val="26"/>
          <w:lang w:eastAsia="en-US"/>
        </w:rPr>
        <w:t xml:space="preserve"> и согласование </w:t>
      </w:r>
      <w:r w:rsidR="00062CB1" w:rsidRPr="00741789">
        <w:rPr>
          <w:rFonts w:eastAsiaTheme="minorHAnsi"/>
          <w:sz w:val="26"/>
          <w:szCs w:val="26"/>
          <w:lang w:eastAsia="en-US"/>
        </w:rPr>
        <w:t>Распоряжени</w:t>
      </w:r>
      <w:r w:rsidRPr="00741789">
        <w:rPr>
          <w:rFonts w:eastAsiaTheme="minorHAnsi"/>
          <w:sz w:val="26"/>
          <w:szCs w:val="26"/>
          <w:lang w:eastAsia="en-US"/>
        </w:rPr>
        <w:t>я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о</w:t>
      </w:r>
      <w:r w:rsidR="0029297D" w:rsidRPr="00741789">
        <w:rPr>
          <w:rFonts w:eastAsiaTheme="minorHAnsi"/>
          <w:sz w:val="26"/>
          <w:szCs w:val="26"/>
          <w:lang w:eastAsia="en-US"/>
        </w:rPr>
        <w:t xml:space="preserve"> премиальной выплате</w:t>
      </w:r>
      <w:r w:rsidR="00062CB1" w:rsidRPr="00741789">
        <w:rPr>
          <w:rFonts w:eastAsiaTheme="minorHAnsi"/>
          <w:sz w:val="26"/>
          <w:szCs w:val="26"/>
          <w:lang w:eastAsia="en-US"/>
        </w:rPr>
        <w:t xml:space="preserve"> по итогам работы за месяц руководителю Учреждения</w:t>
      </w:r>
      <w:r w:rsidR="00E02D25" w:rsidRPr="00741789">
        <w:rPr>
          <w:rFonts w:eastAsiaTheme="minorHAnsi"/>
          <w:sz w:val="26"/>
          <w:szCs w:val="26"/>
          <w:lang w:eastAsia="en-US"/>
        </w:rPr>
        <w:t xml:space="preserve"> является Управление </w:t>
      </w:r>
      <w:r w:rsidR="00062CB1" w:rsidRPr="00741789">
        <w:rPr>
          <w:rFonts w:eastAsiaTheme="minorHAnsi"/>
          <w:sz w:val="26"/>
          <w:szCs w:val="26"/>
          <w:lang w:eastAsia="en-US"/>
        </w:rPr>
        <w:t>по общим вопросам Администрации города Когалыма.</w:t>
      </w:r>
    </w:p>
    <w:p w:rsidR="001F58E1" w:rsidRPr="00741789" w:rsidRDefault="006A2D13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Снижение</w:t>
      </w:r>
      <w:r w:rsidR="001F58E1" w:rsidRPr="00741789">
        <w:rPr>
          <w:rFonts w:eastAsiaTheme="minorHAnsi"/>
          <w:sz w:val="26"/>
          <w:szCs w:val="26"/>
          <w:lang w:eastAsia="en-US"/>
        </w:rPr>
        <w:t xml:space="preserve"> </w:t>
      </w:r>
      <w:r w:rsidR="00E64160" w:rsidRPr="00741789">
        <w:rPr>
          <w:rFonts w:eastAsiaTheme="minorHAnsi"/>
          <w:sz w:val="26"/>
          <w:szCs w:val="26"/>
          <w:lang w:eastAsia="en-US"/>
        </w:rPr>
        <w:t xml:space="preserve">и лишение </w:t>
      </w:r>
      <w:r w:rsidR="001F58E1" w:rsidRPr="00741789">
        <w:rPr>
          <w:rFonts w:eastAsiaTheme="minorHAnsi"/>
          <w:sz w:val="26"/>
          <w:szCs w:val="26"/>
          <w:lang w:eastAsia="en-US"/>
        </w:rPr>
        <w:t xml:space="preserve">премиальной выплаты </w:t>
      </w:r>
      <w:r w:rsidR="00E36EB4" w:rsidRPr="00741789">
        <w:rPr>
          <w:rFonts w:eastAsiaTheme="minorHAnsi"/>
          <w:sz w:val="26"/>
          <w:szCs w:val="26"/>
          <w:lang w:eastAsia="en-US"/>
        </w:rPr>
        <w:t xml:space="preserve">за месяц </w:t>
      </w:r>
      <w:r w:rsidR="001F58E1" w:rsidRPr="00741789">
        <w:rPr>
          <w:rFonts w:eastAsiaTheme="minorHAnsi"/>
          <w:sz w:val="26"/>
          <w:szCs w:val="26"/>
          <w:lang w:eastAsia="en-US"/>
        </w:rPr>
        <w:t>руководителя Учреждения осуществляется в случаях, предусмотренных пунктом 5.6 раздела 5 постановления Администрации города Когалыма от 25.10.2018 №2364 «Об утверждении Положения об оплате труда и стимулирующих выплатах муниципальных учреждений культуры города Когалыма».</w:t>
      </w:r>
    </w:p>
    <w:p w:rsidR="00BF7FF1" w:rsidRPr="00741789" w:rsidRDefault="00062CB1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1" w:name="Par13"/>
      <w:bookmarkEnd w:id="1"/>
      <w:r w:rsidRPr="00741789">
        <w:rPr>
          <w:rFonts w:eastAsiaTheme="minorHAnsi"/>
          <w:sz w:val="26"/>
          <w:szCs w:val="26"/>
          <w:lang w:eastAsia="en-US"/>
        </w:rPr>
        <w:t>2.2</w:t>
      </w:r>
      <w:r w:rsidR="00AB4C7A" w:rsidRPr="00741789">
        <w:rPr>
          <w:rFonts w:eastAsiaTheme="minorHAnsi"/>
          <w:sz w:val="26"/>
          <w:szCs w:val="26"/>
          <w:lang w:eastAsia="en-US"/>
        </w:rPr>
        <w:t>.</w:t>
      </w:r>
      <w:r w:rsidRPr="00741789">
        <w:rPr>
          <w:rFonts w:eastAsiaTheme="minorHAnsi"/>
          <w:sz w:val="26"/>
          <w:szCs w:val="26"/>
          <w:lang w:eastAsia="en-US"/>
        </w:rPr>
        <w:t xml:space="preserve"> </w:t>
      </w:r>
      <w:r w:rsidR="00BF7FF1" w:rsidRPr="00741789">
        <w:rPr>
          <w:rFonts w:eastAsiaTheme="minorHAnsi"/>
          <w:sz w:val="26"/>
          <w:szCs w:val="26"/>
          <w:lang w:eastAsia="en-US"/>
        </w:rPr>
        <w:t xml:space="preserve">Премиальная выплата по итогам работы за год </w:t>
      </w:r>
      <w:r w:rsidR="0095741D" w:rsidRPr="00741789">
        <w:rPr>
          <w:rFonts w:eastAsiaTheme="minorHAnsi"/>
          <w:sz w:val="26"/>
          <w:szCs w:val="26"/>
          <w:lang w:eastAsia="en-US"/>
        </w:rPr>
        <w:t>выплачивается руководителю учреждения, отработавшему полный календарный год, а также отработавшему неполный календарный год в связи с истечением срока действия трудового договора, расторжением трудового договора по собственному желанию, с призывом на военную службу или направлением на заменяющую ее альтернативную гражданскую службу, поступлением в образовательную организацию профессионального образования на дневную форму обучения, выходом на пенсию, переходом на замещение выборной должности, уходом в отпуск по уходу за ребенком, расторжением трудового договора по уважительным причинам (ликвидация, сокращение численности или штата учреждения, длительная болезнь), принятым на должность в текущем году, премия по результатам работы за год пересчитывается пропорционально отработанному времени в данном календ</w:t>
      </w:r>
      <w:r w:rsidR="00674461" w:rsidRPr="00741789">
        <w:rPr>
          <w:rFonts w:eastAsiaTheme="minorHAnsi"/>
          <w:sz w:val="26"/>
          <w:szCs w:val="26"/>
          <w:lang w:eastAsia="en-US"/>
        </w:rPr>
        <w:t xml:space="preserve">арном году </w:t>
      </w:r>
      <w:r w:rsidR="00BF7FF1" w:rsidRPr="00741789">
        <w:rPr>
          <w:rFonts w:eastAsiaTheme="minorHAnsi"/>
          <w:sz w:val="26"/>
          <w:szCs w:val="26"/>
          <w:lang w:eastAsia="en-US"/>
        </w:rPr>
        <w:t>при условии 100% исполнения муниципального задания.</w:t>
      </w:r>
    </w:p>
    <w:p w:rsidR="00271D08" w:rsidRPr="00741789" w:rsidRDefault="00271D08" w:rsidP="007417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Руководителю учреждения, имеющему не</w:t>
      </w:r>
      <w:r w:rsidR="00411823" w:rsidRPr="00741789">
        <w:rPr>
          <w:rFonts w:eastAsiaTheme="minorHAnsi"/>
          <w:sz w:val="26"/>
          <w:szCs w:val="26"/>
          <w:lang w:eastAsia="en-US"/>
        </w:rPr>
        <w:t>снятое дисциплинарное взыскание</w:t>
      </w:r>
    </w:p>
    <w:p w:rsidR="002E5AF7" w:rsidRPr="00741789" w:rsidRDefault="00271D08" w:rsidP="00271D0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премиальная выплата по итогам</w:t>
      </w:r>
      <w:r w:rsidR="00894B2E" w:rsidRPr="00741789">
        <w:rPr>
          <w:rFonts w:eastAsiaTheme="minorHAnsi"/>
          <w:sz w:val="26"/>
          <w:szCs w:val="26"/>
          <w:lang w:eastAsia="en-US"/>
        </w:rPr>
        <w:t xml:space="preserve"> работы за год не выплачивается.</w:t>
      </w:r>
    </w:p>
    <w:p w:rsidR="00526074" w:rsidRPr="00741789" w:rsidRDefault="00062CB1" w:rsidP="003312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14"/>
      <w:bookmarkStart w:id="3" w:name="Par15"/>
      <w:bookmarkEnd w:id="2"/>
      <w:bookmarkEnd w:id="3"/>
      <w:r w:rsidRPr="00741789">
        <w:rPr>
          <w:rFonts w:eastAsiaTheme="minorHAnsi"/>
          <w:sz w:val="26"/>
          <w:szCs w:val="26"/>
          <w:lang w:eastAsia="en-US"/>
        </w:rPr>
        <w:t>2.</w:t>
      </w:r>
      <w:r w:rsidR="00526074" w:rsidRPr="00741789">
        <w:rPr>
          <w:rFonts w:eastAsiaTheme="minorHAnsi"/>
          <w:sz w:val="26"/>
          <w:szCs w:val="26"/>
          <w:lang w:eastAsia="en-US"/>
        </w:rPr>
        <w:t>3</w:t>
      </w:r>
      <w:r w:rsidRPr="00741789">
        <w:rPr>
          <w:rFonts w:eastAsiaTheme="minorHAnsi"/>
          <w:sz w:val="26"/>
          <w:szCs w:val="26"/>
          <w:lang w:eastAsia="en-US"/>
        </w:rPr>
        <w:t>.</w:t>
      </w:r>
      <w:r w:rsidR="00CA6457" w:rsidRPr="00741789">
        <w:rPr>
          <w:rFonts w:eastAsiaTheme="minorHAnsi"/>
          <w:sz w:val="26"/>
          <w:szCs w:val="26"/>
          <w:lang w:eastAsia="en-US"/>
        </w:rPr>
        <w:t xml:space="preserve"> </w:t>
      </w:r>
      <w:r w:rsidR="00526074" w:rsidRPr="00741789">
        <w:rPr>
          <w:rFonts w:eastAsiaTheme="minorHAnsi"/>
          <w:sz w:val="26"/>
          <w:szCs w:val="26"/>
          <w:lang w:eastAsia="en-US"/>
        </w:rPr>
        <w:t>Премиальн</w:t>
      </w:r>
      <w:r w:rsidR="009B6F44" w:rsidRPr="00741789">
        <w:rPr>
          <w:rFonts w:eastAsiaTheme="minorHAnsi"/>
          <w:sz w:val="26"/>
          <w:szCs w:val="26"/>
          <w:lang w:eastAsia="en-US"/>
        </w:rPr>
        <w:t>ая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 выплат</w:t>
      </w:r>
      <w:r w:rsidR="009B6F44" w:rsidRPr="00741789">
        <w:rPr>
          <w:rFonts w:eastAsiaTheme="minorHAnsi"/>
          <w:sz w:val="26"/>
          <w:szCs w:val="26"/>
          <w:lang w:eastAsia="en-US"/>
        </w:rPr>
        <w:t>а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 по итогам работы за год, </w:t>
      </w:r>
      <w:r w:rsidR="003312A9">
        <w:rPr>
          <w:rFonts w:eastAsiaTheme="minorHAnsi"/>
          <w:sz w:val="26"/>
          <w:szCs w:val="26"/>
          <w:lang w:eastAsia="en-US"/>
        </w:rPr>
        <w:t xml:space="preserve">единовременное премирование к профессиональным праздникам 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производятся с учетом обеспечения указанных выплат финансовыми средствами, в </w:t>
      </w:r>
      <w:r w:rsidR="00DB5B62">
        <w:rPr>
          <w:rFonts w:eastAsiaTheme="minorHAnsi"/>
          <w:sz w:val="26"/>
          <w:szCs w:val="26"/>
          <w:lang w:eastAsia="en-US"/>
        </w:rPr>
        <w:t>п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ределах доведенных </w:t>
      </w:r>
      <w:r w:rsidR="00AB314A" w:rsidRPr="00741789">
        <w:rPr>
          <w:rFonts w:eastAsiaTheme="minorHAnsi"/>
          <w:sz w:val="26"/>
          <w:szCs w:val="26"/>
          <w:lang w:eastAsia="en-US"/>
        </w:rPr>
        <w:t xml:space="preserve">Учреждению 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бюджетных ассигнований, лимитов бюджетных обязательств бюджета города Когалыма, направленных на финансовое обеспечение выполнения муниципального задания на оказание муниципальных услуг </w:t>
      </w:r>
      <w:r w:rsidR="00FB7668" w:rsidRPr="00741789">
        <w:rPr>
          <w:rFonts w:eastAsiaTheme="minorHAnsi"/>
          <w:sz w:val="26"/>
          <w:szCs w:val="26"/>
          <w:lang w:eastAsia="en-US"/>
        </w:rPr>
        <w:t xml:space="preserve">(выполнения работ) </w:t>
      </w:r>
      <w:r w:rsidR="00526074" w:rsidRPr="00741789">
        <w:rPr>
          <w:rFonts w:eastAsiaTheme="minorHAnsi"/>
          <w:sz w:val="26"/>
          <w:szCs w:val="26"/>
          <w:lang w:eastAsia="en-US"/>
        </w:rPr>
        <w:t>в виде субсидий, а также средств, полученных от приносящей доход деятельности.</w:t>
      </w:r>
    </w:p>
    <w:p w:rsidR="00526074" w:rsidRPr="00741789" w:rsidRDefault="00595462" w:rsidP="005260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2.</w:t>
      </w:r>
      <w:r w:rsidR="00AC7D61">
        <w:rPr>
          <w:rFonts w:eastAsiaTheme="minorHAnsi"/>
          <w:sz w:val="26"/>
          <w:szCs w:val="26"/>
          <w:lang w:eastAsia="en-US"/>
        </w:rPr>
        <w:t>4</w:t>
      </w:r>
      <w:r w:rsidRPr="00741789">
        <w:rPr>
          <w:rFonts w:eastAsiaTheme="minorHAnsi"/>
          <w:sz w:val="26"/>
          <w:szCs w:val="26"/>
          <w:lang w:eastAsia="en-US"/>
        </w:rPr>
        <w:t xml:space="preserve">. </w:t>
      </w:r>
      <w:r w:rsidR="00526074" w:rsidRPr="00741789">
        <w:rPr>
          <w:rFonts w:eastAsiaTheme="minorHAnsi"/>
          <w:sz w:val="26"/>
          <w:szCs w:val="26"/>
          <w:lang w:eastAsia="en-US"/>
        </w:rPr>
        <w:t>Основанием для п</w:t>
      </w:r>
      <w:r w:rsidR="00526074" w:rsidRPr="00741789">
        <w:rPr>
          <w:sz w:val="26"/>
          <w:szCs w:val="26"/>
        </w:rPr>
        <w:t>ремиальной выплаты по итогам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 по итогам работы за </w:t>
      </w:r>
      <w:r w:rsidR="00D847F5" w:rsidRPr="00741789">
        <w:rPr>
          <w:rFonts w:eastAsiaTheme="minorHAnsi"/>
          <w:sz w:val="26"/>
          <w:szCs w:val="26"/>
          <w:lang w:eastAsia="en-US"/>
        </w:rPr>
        <w:t xml:space="preserve">год, </w:t>
      </w:r>
      <w:r w:rsidR="003312A9">
        <w:rPr>
          <w:rFonts w:eastAsiaTheme="minorHAnsi"/>
          <w:sz w:val="26"/>
          <w:szCs w:val="26"/>
          <w:lang w:eastAsia="en-US"/>
        </w:rPr>
        <w:t>единовременного премирования к профессиональным праздникам</w:t>
      </w:r>
      <w:r w:rsidR="00726D71">
        <w:rPr>
          <w:rFonts w:eastAsiaTheme="minorHAnsi"/>
          <w:sz w:val="26"/>
          <w:szCs w:val="26"/>
          <w:lang w:eastAsia="en-US"/>
        </w:rPr>
        <w:t xml:space="preserve"> 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руководителю </w:t>
      </w:r>
      <w:r w:rsidR="00526074" w:rsidRPr="00741789">
        <w:rPr>
          <w:rFonts w:eastAsiaTheme="minorHAnsi"/>
          <w:sz w:val="26"/>
          <w:szCs w:val="26"/>
          <w:lang w:eastAsia="en-US"/>
        </w:rPr>
        <w:lastRenderedPageBreak/>
        <w:t xml:space="preserve">Учреждения является </w:t>
      </w:r>
      <w:r w:rsidR="00CC16AA" w:rsidRPr="00741789">
        <w:rPr>
          <w:rFonts w:eastAsiaTheme="minorHAnsi"/>
          <w:sz w:val="26"/>
          <w:szCs w:val="26"/>
          <w:lang w:eastAsia="en-US"/>
        </w:rPr>
        <w:t>Распоряжение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 по ходатайству Управления</w:t>
      </w:r>
      <w:r w:rsidR="00F301FD">
        <w:rPr>
          <w:rFonts w:eastAsiaTheme="minorHAnsi"/>
          <w:sz w:val="26"/>
          <w:szCs w:val="26"/>
          <w:lang w:eastAsia="en-US"/>
        </w:rPr>
        <w:t>,</w:t>
      </w:r>
      <w:r w:rsidR="00526074" w:rsidRPr="00741789">
        <w:rPr>
          <w:rFonts w:eastAsiaTheme="minorHAnsi"/>
          <w:sz w:val="26"/>
          <w:szCs w:val="26"/>
          <w:lang w:eastAsia="en-US"/>
        </w:rPr>
        <w:t xml:space="preserve"> с указанием размера премиальной выплаты.</w:t>
      </w:r>
    </w:p>
    <w:p w:rsidR="00B93ED4" w:rsidRPr="00741789" w:rsidRDefault="006F0D77" w:rsidP="00B93E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1789">
        <w:rPr>
          <w:rFonts w:eastAsiaTheme="minorHAnsi"/>
          <w:sz w:val="26"/>
          <w:szCs w:val="26"/>
          <w:lang w:eastAsia="en-US"/>
        </w:rPr>
        <w:t>2.</w:t>
      </w:r>
      <w:r w:rsidR="00AC7D61">
        <w:rPr>
          <w:rFonts w:eastAsiaTheme="minorHAnsi"/>
          <w:sz w:val="26"/>
          <w:szCs w:val="26"/>
          <w:lang w:eastAsia="en-US"/>
        </w:rPr>
        <w:t>5</w:t>
      </w:r>
      <w:r w:rsidRPr="00741789">
        <w:rPr>
          <w:rFonts w:eastAsiaTheme="minorHAnsi"/>
          <w:sz w:val="26"/>
          <w:szCs w:val="26"/>
          <w:lang w:eastAsia="en-US"/>
        </w:rPr>
        <w:t xml:space="preserve">. </w:t>
      </w:r>
      <w:r w:rsidR="00FD4BBC" w:rsidRPr="00741789">
        <w:rPr>
          <w:rFonts w:eastAsiaTheme="minorHAnsi"/>
          <w:sz w:val="26"/>
          <w:szCs w:val="26"/>
          <w:lang w:eastAsia="en-US"/>
        </w:rPr>
        <w:t>Премиальная выплат</w:t>
      </w:r>
      <w:r w:rsidR="003312A9">
        <w:rPr>
          <w:rFonts w:eastAsiaTheme="minorHAnsi"/>
          <w:sz w:val="26"/>
          <w:szCs w:val="26"/>
          <w:lang w:eastAsia="en-US"/>
        </w:rPr>
        <w:t xml:space="preserve">ы, </w:t>
      </w:r>
      <w:r w:rsidR="00B93ED4" w:rsidRPr="00741789">
        <w:rPr>
          <w:rFonts w:eastAsiaTheme="minorHAnsi"/>
          <w:sz w:val="26"/>
          <w:szCs w:val="26"/>
          <w:lang w:eastAsia="en-US"/>
        </w:rPr>
        <w:t xml:space="preserve">предусмотренные настоящим Положением, учитываются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16" w:history="1">
        <w:r w:rsidR="00B93ED4" w:rsidRPr="00741789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="00B93ED4" w:rsidRPr="00741789">
        <w:rPr>
          <w:rFonts w:eastAsiaTheme="minorHAnsi"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</w:t>
      </w:r>
      <w:r w:rsidR="00AA7E8E" w:rsidRPr="00741789">
        <w:rPr>
          <w:rFonts w:eastAsiaTheme="minorHAnsi"/>
          <w:sz w:val="26"/>
          <w:szCs w:val="26"/>
          <w:lang w:eastAsia="en-US"/>
        </w:rPr>
        <w:t>№</w:t>
      </w:r>
      <w:r w:rsidR="00B93ED4" w:rsidRPr="00741789">
        <w:rPr>
          <w:rFonts w:eastAsiaTheme="minorHAnsi"/>
          <w:sz w:val="26"/>
          <w:szCs w:val="26"/>
          <w:lang w:eastAsia="en-US"/>
        </w:rPr>
        <w:t xml:space="preserve">922 </w:t>
      </w:r>
      <w:r w:rsidR="00AA7E8E" w:rsidRPr="00741789">
        <w:rPr>
          <w:rFonts w:eastAsiaTheme="minorHAnsi"/>
          <w:sz w:val="26"/>
          <w:szCs w:val="26"/>
          <w:lang w:eastAsia="en-US"/>
        </w:rPr>
        <w:t>«</w:t>
      </w:r>
      <w:r w:rsidR="00B93ED4" w:rsidRPr="00741789">
        <w:rPr>
          <w:rFonts w:eastAsiaTheme="minorHAnsi"/>
          <w:sz w:val="26"/>
          <w:szCs w:val="26"/>
          <w:lang w:eastAsia="en-US"/>
        </w:rPr>
        <w:t>Об особенностях порядка исчисления средней заработной платы</w:t>
      </w:r>
      <w:r w:rsidR="00AA7E8E" w:rsidRPr="00741789">
        <w:rPr>
          <w:rFonts w:eastAsiaTheme="minorHAnsi"/>
          <w:sz w:val="26"/>
          <w:szCs w:val="26"/>
          <w:lang w:eastAsia="en-US"/>
        </w:rPr>
        <w:t>»</w:t>
      </w:r>
      <w:r w:rsidR="00B93ED4" w:rsidRPr="00741789">
        <w:rPr>
          <w:rFonts w:eastAsiaTheme="minorHAnsi"/>
          <w:sz w:val="26"/>
          <w:szCs w:val="26"/>
          <w:lang w:eastAsia="en-US"/>
        </w:rPr>
        <w:t>.</w:t>
      </w:r>
    </w:p>
    <w:p w:rsidR="008968B5" w:rsidRPr="00741789" w:rsidRDefault="008968B5" w:rsidP="00B93ED4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968B5" w:rsidRPr="00B74614" w:rsidRDefault="008968B5" w:rsidP="00741789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A064CC" w:rsidRPr="00B74614" w:rsidRDefault="00A064C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  <w:sectPr w:rsidR="00A064CC" w:rsidRPr="00B74614" w:rsidSect="00663598">
          <w:headerReference w:type="default" r:id="rId1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21F7E" w:rsidRPr="00B06E00" w:rsidRDefault="00121F7E" w:rsidP="003312A9">
      <w:pPr>
        <w:pStyle w:val="aa"/>
        <w:ind w:firstLine="11907"/>
        <w:rPr>
          <w:rFonts w:eastAsiaTheme="minorHAnsi"/>
          <w:lang w:eastAsia="en-US"/>
        </w:rPr>
      </w:pPr>
    </w:p>
    <w:sectPr w:rsidR="00121F7E" w:rsidRPr="00B06E00" w:rsidSect="003312A9">
      <w:pgSz w:w="16838" w:h="11906" w:orient="landscape"/>
      <w:pgMar w:top="567" w:right="567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95" w:rsidRDefault="004A0795" w:rsidP="00741789">
      <w:r>
        <w:separator/>
      </w:r>
    </w:p>
  </w:endnote>
  <w:endnote w:type="continuationSeparator" w:id="0">
    <w:p w:rsidR="004A0795" w:rsidRDefault="004A0795" w:rsidP="0074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95" w:rsidRDefault="004A0795" w:rsidP="00741789">
      <w:r>
        <w:separator/>
      </w:r>
    </w:p>
  </w:footnote>
  <w:footnote w:type="continuationSeparator" w:id="0">
    <w:p w:rsidR="004A0795" w:rsidRDefault="004A0795" w:rsidP="0074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224984"/>
      <w:docPartObj>
        <w:docPartGallery w:val="Page Numbers (Top of Page)"/>
        <w:docPartUnique/>
      </w:docPartObj>
    </w:sdtPr>
    <w:sdtEndPr/>
    <w:sdtContent>
      <w:p w:rsidR="00741789" w:rsidRDefault="007417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3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7232"/>
    <w:multiLevelType w:val="hybridMultilevel"/>
    <w:tmpl w:val="F816FAB8"/>
    <w:lvl w:ilvl="0" w:tplc="18C47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BB"/>
    <w:rsid w:val="00026342"/>
    <w:rsid w:val="0003243D"/>
    <w:rsid w:val="00046AF6"/>
    <w:rsid w:val="00062CB1"/>
    <w:rsid w:val="00063B9E"/>
    <w:rsid w:val="00075CBA"/>
    <w:rsid w:val="000818B6"/>
    <w:rsid w:val="0009000D"/>
    <w:rsid w:val="00091B9F"/>
    <w:rsid w:val="000B608E"/>
    <w:rsid w:val="000C75E9"/>
    <w:rsid w:val="000D60D3"/>
    <w:rsid w:val="000E01F4"/>
    <w:rsid w:val="000E08B1"/>
    <w:rsid w:val="000E4135"/>
    <w:rsid w:val="000E5967"/>
    <w:rsid w:val="000F0569"/>
    <w:rsid w:val="000F655C"/>
    <w:rsid w:val="00101523"/>
    <w:rsid w:val="00107B76"/>
    <w:rsid w:val="00112102"/>
    <w:rsid w:val="00121F7E"/>
    <w:rsid w:val="00124652"/>
    <w:rsid w:val="00124AA1"/>
    <w:rsid w:val="001262FF"/>
    <w:rsid w:val="00131070"/>
    <w:rsid w:val="00134465"/>
    <w:rsid w:val="00150B90"/>
    <w:rsid w:val="00175E6E"/>
    <w:rsid w:val="001779DE"/>
    <w:rsid w:val="00182987"/>
    <w:rsid w:val="0018454C"/>
    <w:rsid w:val="00193930"/>
    <w:rsid w:val="001A3DAD"/>
    <w:rsid w:val="001D0927"/>
    <w:rsid w:val="001D76D8"/>
    <w:rsid w:val="001E328E"/>
    <w:rsid w:val="001E7E6C"/>
    <w:rsid w:val="001F191B"/>
    <w:rsid w:val="001F2A93"/>
    <w:rsid w:val="001F58E1"/>
    <w:rsid w:val="002007E5"/>
    <w:rsid w:val="00200FFE"/>
    <w:rsid w:val="00201088"/>
    <w:rsid w:val="0020452A"/>
    <w:rsid w:val="00216F6C"/>
    <w:rsid w:val="00217C37"/>
    <w:rsid w:val="00217EF0"/>
    <w:rsid w:val="00224B69"/>
    <w:rsid w:val="00231B52"/>
    <w:rsid w:val="00232A94"/>
    <w:rsid w:val="0024239E"/>
    <w:rsid w:val="00250C52"/>
    <w:rsid w:val="00261D20"/>
    <w:rsid w:val="00262D8A"/>
    <w:rsid w:val="00270E2E"/>
    <w:rsid w:val="00271D08"/>
    <w:rsid w:val="00272224"/>
    <w:rsid w:val="00273FAC"/>
    <w:rsid w:val="002756EC"/>
    <w:rsid w:val="00276424"/>
    <w:rsid w:val="0028057D"/>
    <w:rsid w:val="00284A1C"/>
    <w:rsid w:val="0029297D"/>
    <w:rsid w:val="00297C69"/>
    <w:rsid w:val="002A1674"/>
    <w:rsid w:val="002A1725"/>
    <w:rsid w:val="002A48E3"/>
    <w:rsid w:val="002A6CB6"/>
    <w:rsid w:val="002B10AF"/>
    <w:rsid w:val="002B49A0"/>
    <w:rsid w:val="002B4D44"/>
    <w:rsid w:val="002B7A23"/>
    <w:rsid w:val="002C1BF6"/>
    <w:rsid w:val="002C2C77"/>
    <w:rsid w:val="002C5E32"/>
    <w:rsid w:val="002D0F1E"/>
    <w:rsid w:val="002D251B"/>
    <w:rsid w:val="002D5593"/>
    <w:rsid w:val="002E0A30"/>
    <w:rsid w:val="002E4105"/>
    <w:rsid w:val="002E5AF7"/>
    <w:rsid w:val="002E751C"/>
    <w:rsid w:val="002F16CE"/>
    <w:rsid w:val="002F1B37"/>
    <w:rsid w:val="002F2EF3"/>
    <w:rsid w:val="002F6D20"/>
    <w:rsid w:val="002F7936"/>
    <w:rsid w:val="00305AB1"/>
    <w:rsid w:val="00312A46"/>
    <w:rsid w:val="00313DAF"/>
    <w:rsid w:val="00317260"/>
    <w:rsid w:val="003246E6"/>
    <w:rsid w:val="00324C35"/>
    <w:rsid w:val="00325068"/>
    <w:rsid w:val="003312A9"/>
    <w:rsid w:val="003447F7"/>
    <w:rsid w:val="0034529D"/>
    <w:rsid w:val="0034669A"/>
    <w:rsid w:val="0035594A"/>
    <w:rsid w:val="00384382"/>
    <w:rsid w:val="003A1186"/>
    <w:rsid w:val="003B0003"/>
    <w:rsid w:val="003B7CB1"/>
    <w:rsid w:val="003D22CE"/>
    <w:rsid w:val="003D3A84"/>
    <w:rsid w:val="003E173C"/>
    <w:rsid w:val="003E2E1C"/>
    <w:rsid w:val="003F4728"/>
    <w:rsid w:val="003F587E"/>
    <w:rsid w:val="004105F4"/>
    <w:rsid w:val="00411823"/>
    <w:rsid w:val="0043438A"/>
    <w:rsid w:val="004427E1"/>
    <w:rsid w:val="00442C75"/>
    <w:rsid w:val="00444DA6"/>
    <w:rsid w:val="00466FB4"/>
    <w:rsid w:val="00476C68"/>
    <w:rsid w:val="004917C9"/>
    <w:rsid w:val="00492EAB"/>
    <w:rsid w:val="00493A49"/>
    <w:rsid w:val="0049448F"/>
    <w:rsid w:val="004A0795"/>
    <w:rsid w:val="004B0E52"/>
    <w:rsid w:val="004B6B78"/>
    <w:rsid w:val="004C1E96"/>
    <w:rsid w:val="004D02BB"/>
    <w:rsid w:val="004D44D3"/>
    <w:rsid w:val="004E5698"/>
    <w:rsid w:val="004F33B1"/>
    <w:rsid w:val="00503FA2"/>
    <w:rsid w:val="005205ED"/>
    <w:rsid w:val="00522EAE"/>
    <w:rsid w:val="00526074"/>
    <w:rsid w:val="00545521"/>
    <w:rsid w:val="00545A27"/>
    <w:rsid w:val="0055576B"/>
    <w:rsid w:val="00576D05"/>
    <w:rsid w:val="0057720A"/>
    <w:rsid w:val="00595462"/>
    <w:rsid w:val="005A4D52"/>
    <w:rsid w:val="005A6333"/>
    <w:rsid w:val="005B273D"/>
    <w:rsid w:val="005C3BEC"/>
    <w:rsid w:val="005D1AD0"/>
    <w:rsid w:val="005D4F00"/>
    <w:rsid w:val="005E36E7"/>
    <w:rsid w:val="005E50E3"/>
    <w:rsid w:val="005F1DAF"/>
    <w:rsid w:val="005F336A"/>
    <w:rsid w:val="006015ED"/>
    <w:rsid w:val="00603170"/>
    <w:rsid w:val="00604D94"/>
    <w:rsid w:val="006147B0"/>
    <w:rsid w:val="0062204E"/>
    <w:rsid w:val="00625AA2"/>
    <w:rsid w:val="00632018"/>
    <w:rsid w:val="006345E8"/>
    <w:rsid w:val="00640070"/>
    <w:rsid w:val="006627DC"/>
    <w:rsid w:val="00663598"/>
    <w:rsid w:val="00665C82"/>
    <w:rsid w:val="00666879"/>
    <w:rsid w:val="006733A0"/>
    <w:rsid w:val="00674461"/>
    <w:rsid w:val="00680210"/>
    <w:rsid w:val="006945B6"/>
    <w:rsid w:val="006A085D"/>
    <w:rsid w:val="006A2D13"/>
    <w:rsid w:val="006A60B1"/>
    <w:rsid w:val="006A6A1A"/>
    <w:rsid w:val="006D2171"/>
    <w:rsid w:val="006D3C22"/>
    <w:rsid w:val="006D5F39"/>
    <w:rsid w:val="006F0D77"/>
    <w:rsid w:val="006F15D5"/>
    <w:rsid w:val="0070401A"/>
    <w:rsid w:val="00707800"/>
    <w:rsid w:val="00710946"/>
    <w:rsid w:val="0071783C"/>
    <w:rsid w:val="00726D71"/>
    <w:rsid w:val="00732F1F"/>
    <w:rsid w:val="00740C38"/>
    <w:rsid w:val="00741789"/>
    <w:rsid w:val="00743A78"/>
    <w:rsid w:val="0074500C"/>
    <w:rsid w:val="00747B75"/>
    <w:rsid w:val="00777458"/>
    <w:rsid w:val="00785E20"/>
    <w:rsid w:val="007949DA"/>
    <w:rsid w:val="00795E03"/>
    <w:rsid w:val="007A2EAD"/>
    <w:rsid w:val="007A443E"/>
    <w:rsid w:val="007A72F7"/>
    <w:rsid w:val="007C24AA"/>
    <w:rsid w:val="007D1C41"/>
    <w:rsid w:val="007D1C62"/>
    <w:rsid w:val="007E28C2"/>
    <w:rsid w:val="007E3680"/>
    <w:rsid w:val="007F5689"/>
    <w:rsid w:val="00801718"/>
    <w:rsid w:val="00810E5F"/>
    <w:rsid w:val="0081340E"/>
    <w:rsid w:val="00820045"/>
    <w:rsid w:val="008329FC"/>
    <w:rsid w:val="008336CE"/>
    <w:rsid w:val="0084472E"/>
    <w:rsid w:val="008508EE"/>
    <w:rsid w:val="00856764"/>
    <w:rsid w:val="0086685A"/>
    <w:rsid w:val="00874F39"/>
    <w:rsid w:val="00877CE5"/>
    <w:rsid w:val="00894B2E"/>
    <w:rsid w:val="008960BF"/>
    <w:rsid w:val="008968B5"/>
    <w:rsid w:val="008B1CC5"/>
    <w:rsid w:val="008C0B7C"/>
    <w:rsid w:val="008C1342"/>
    <w:rsid w:val="008C1C6E"/>
    <w:rsid w:val="008D0024"/>
    <w:rsid w:val="008D0BC5"/>
    <w:rsid w:val="008D0D4B"/>
    <w:rsid w:val="008D2DB3"/>
    <w:rsid w:val="008E3088"/>
    <w:rsid w:val="008E32E9"/>
    <w:rsid w:val="008E5534"/>
    <w:rsid w:val="008E6499"/>
    <w:rsid w:val="008F0564"/>
    <w:rsid w:val="008F4DB6"/>
    <w:rsid w:val="008F74BA"/>
    <w:rsid w:val="00900227"/>
    <w:rsid w:val="00901698"/>
    <w:rsid w:val="00920F50"/>
    <w:rsid w:val="00921A7C"/>
    <w:rsid w:val="00924213"/>
    <w:rsid w:val="00926726"/>
    <w:rsid w:val="0093186C"/>
    <w:rsid w:val="00951C8E"/>
    <w:rsid w:val="00952EC3"/>
    <w:rsid w:val="00955215"/>
    <w:rsid w:val="0095741D"/>
    <w:rsid w:val="009842F2"/>
    <w:rsid w:val="009A0883"/>
    <w:rsid w:val="009A6B62"/>
    <w:rsid w:val="009B5F81"/>
    <w:rsid w:val="009B68D7"/>
    <w:rsid w:val="009B6F44"/>
    <w:rsid w:val="009C0953"/>
    <w:rsid w:val="009D2C51"/>
    <w:rsid w:val="009E62B9"/>
    <w:rsid w:val="009F23C5"/>
    <w:rsid w:val="00A064CC"/>
    <w:rsid w:val="00A17A4A"/>
    <w:rsid w:val="00A25F73"/>
    <w:rsid w:val="00A352AA"/>
    <w:rsid w:val="00A3530A"/>
    <w:rsid w:val="00A37D9F"/>
    <w:rsid w:val="00A401CE"/>
    <w:rsid w:val="00A42A34"/>
    <w:rsid w:val="00A4323D"/>
    <w:rsid w:val="00A513B5"/>
    <w:rsid w:val="00A529AB"/>
    <w:rsid w:val="00A52B18"/>
    <w:rsid w:val="00A564E7"/>
    <w:rsid w:val="00A5743E"/>
    <w:rsid w:val="00A60D6B"/>
    <w:rsid w:val="00A70769"/>
    <w:rsid w:val="00A74DA5"/>
    <w:rsid w:val="00A80B79"/>
    <w:rsid w:val="00AA7C05"/>
    <w:rsid w:val="00AA7D7E"/>
    <w:rsid w:val="00AA7E8E"/>
    <w:rsid w:val="00AB1136"/>
    <w:rsid w:val="00AB2F97"/>
    <w:rsid w:val="00AB314A"/>
    <w:rsid w:val="00AB4C7A"/>
    <w:rsid w:val="00AC1A67"/>
    <w:rsid w:val="00AC6DB6"/>
    <w:rsid w:val="00AC7D61"/>
    <w:rsid w:val="00AE0FDB"/>
    <w:rsid w:val="00AF40F2"/>
    <w:rsid w:val="00B06E00"/>
    <w:rsid w:val="00B22DDA"/>
    <w:rsid w:val="00B36BEA"/>
    <w:rsid w:val="00B4402F"/>
    <w:rsid w:val="00B455ED"/>
    <w:rsid w:val="00B60660"/>
    <w:rsid w:val="00B60CC9"/>
    <w:rsid w:val="00B630D0"/>
    <w:rsid w:val="00B631E5"/>
    <w:rsid w:val="00B745F2"/>
    <w:rsid w:val="00B74614"/>
    <w:rsid w:val="00B92A65"/>
    <w:rsid w:val="00B93ED4"/>
    <w:rsid w:val="00BA416F"/>
    <w:rsid w:val="00BB1866"/>
    <w:rsid w:val="00BB23FA"/>
    <w:rsid w:val="00BB26B6"/>
    <w:rsid w:val="00BC37E6"/>
    <w:rsid w:val="00BE09F9"/>
    <w:rsid w:val="00BE2B3C"/>
    <w:rsid w:val="00BF7FF1"/>
    <w:rsid w:val="00C159C4"/>
    <w:rsid w:val="00C17E13"/>
    <w:rsid w:val="00C2042A"/>
    <w:rsid w:val="00C27247"/>
    <w:rsid w:val="00C277C7"/>
    <w:rsid w:val="00C321D8"/>
    <w:rsid w:val="00C359BF"/>
    <w:rsid w:val="00C44D75"/>
    <w:rsid w:val="00C5455C"/>
    <w:rsid w:val="00C61484"/>
    <w:rsid w:val="00C700C4"/>
    <w:rsid w:val="00C72E6D"/>
    <w:rsid w:val="00C846C3"/>
    <w:rsid w:val="00C85826"/>
    <w:rsid w:val="00C925B5"/>
    <w:rsid w:val="00C979B3"/>
    <w:rsid w:val="00CA0098"/>
    <w:rsid w:val="00CA0B9D"/>
    <w:rsid w:val="00CA6457"/>
    <w:rsid w:val="00CB2627"/>
    <w:rsid w:val="00CB4019"/>
    <w:rsid w:val="00CC1572"/>
    <w:rsid w:val="00CC16AA"/>
    <w:rsid w:val="00CC3304"/>
    <w:rsid w:val="00CC367F"/>
    <w:rsid w:val="00CD28DA"/>
    <w:rsid w:val="00CF05E0"/>
    <w:rsid w:val="00CF6B89"/>
    <w:rsid w:val="00D01DBC"/>
    <w:rsid w:val="00D04160"/>
    <w:rsid w:val="00D054E8"/>
    <w:rsid w:val="00D05980"/>
    <w:rsid w:val="00D06D07"/>
    <w:rsid w:val="00D249ED"/>
    <w:rsid w:val="00D334CD"/>
    <w:rsid w:val="00D418EC"/>
    <w:rsid w:val="00D50540"/>
    <w:rsid w:val="00D52DB6"/>
    <w:rsid w:val="00D632C6"/>
    <w:rsid w:val="00D70F2B"/>
    <w:rsid w:val="00D847F5"/>
    <w:rsid w:val="00D91C6D"/>
    <w:rsid w:val="00D95D9C"/>
    <w:rsid w:val="00D97387"/>
    <w:rsid w:val="00DA3087"/>
    <w:rsid w:val="00DB5B62"/>
    <w:rsid w:val="00DD4795"/>
    <w:rsid w:val="00DE0ADF"/>
    <w:rsid w:val="00DE25B1"/>
    <w:rsid w:val="00DE33FE"/>
    <w:rsid w:val="00DF6DBC"/>
    <w:rsid w:val="00E001E8"/>
    <w:rsid w:val="00E02782"/>
    <w:rsid w:val="00E02D25"/>
    <w:rsid w:val="00E2227D"/>
    <w:rsid w:val="00E27BB7"/>
    <w:rsid w:val="00E3155B"/>
    <w:rsid w:val="00E35B54"/>
    <w:rsid w:val="00E36D0E"/>
    <w:rsid w:val="00E36EB4"/>
    <w:rsid w:val="00E41CD9"/>
    <w:rsid w:val="00E53B75"/>
    <w:rsid w:val="00E5655C"/>
    <w:rsid w:val="00E64160"/>
    <w:rsid w:val="00E65E53"/>
    <w:rsid w:val="00E7261E"/>
    <w:rsid w:val="00E90E2B"/>
    <w:rsid w:val="00EA2FEC"/>
    <w:rsid w:val="00EB127E"/>
    <w:rsid w:val="00EB6B29"/>
    <w:rsid w:val="00EB75CB"/>
    <w:rsid w:val="00EC0982"/>
    <w:rsid w:val="00EC60EA"/>
    <w:rsid w:val="00ED5C7C"/>
    <w:rsid w:val="00ED62A2"/>
    <w:rsid w:val="00EE539C"/>
    <w:rsid w:val="00EF3B30"/>
    <w:rsid w:val="00EF4B07"/>
    <w:rsid w:val="00EF60AC"/>
    <w:rsid w:val="00F06198"/>
    <w:rsid w:val="00F0795A"/>
    <w:rsid w:val="00F14B0F"/>
    <w:rsid w:val="00F16628"/>
    <w:rsid w:val="00F206C9"/>
    <w:rsid w:val="00F20DD7"/>
    <w:rsid w:val="00F27B37"/>
    <w:rsid w:val="00F301FD"/>
    <w:rsid w:val="00F5080D"/>
    <w:rsid w:val="00F90C08"/>
    <w:rsid w:val="00F92E79"/>
    <w:rsid w:val="00F93213"/>
    <w:rsid w:val="00FA1CB2"/>
    <w:rsid w:val="00FA6691"/>
    <w:rsid w:val="00FB0F6D"/>
    <w:rsid w:val="00FB2F1C"/>
    <w:rsid w:val="00FB3C99"/>
    <w:rsid w:val="00FB5937"/>
    <w:rsid w:val="00FB7668"/>
    <w:rsid w:val="00FC5588"/>
    <w:rsid w:val="00FD2560"/>
    <w:rsid w:val="00FD4BBC"/>
    <w:rsid w:val="00FD568E"/>
    <w:rsid w:val="00FE1158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B1CC5"/>
    <w:rPr>
      <w:color w:val="0000FF" w:themeColor="hyperlink"/>
      <w:u w:val="single"/>
    </w:rPr>
  </w:style>
  <w:style w:type="paragraph" w:customStyle="1" w:styleId="aa">
    <w:name w:val="Стиль"/>
    <w:uiPriority w:val="99"/>
    <w:rsid w:val="0074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4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17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417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17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01576&amp;dst=100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8CAF98F45F432D60390611AFE40E45AC81FD3ACB97B34FD06025435CCCAA3DEE2EE5FC73292B555AF39F70B2B4635AAEQ9YC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08761&amp;dst=1000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8867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89F7F6F73164D17B8F78CBB750F347806CC740CD320F5B8EA048878BDCE4A7049E0B23940A179132CA58A1AFAB3546F08Am1L1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F7F6F73164D17B8F78D5BA469F108F69C81CC0330852DFFF1881DC83B4A151DE4B25C55D54CF6B9B1EEAA2AD295AF08E0DB55A92m5L3F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44958D0026435F9320CA370D1A0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1E09F-3E94-460C-84E5-A9E044A7CF96}"/>
      </w:docPartPr>
      <w:docPartBody>
        <w:p w:rsidR="0073292A" w:rsidRDefault="005D2867" w:rsidP="005D2867">
          <w:pPr>
            <w:pStyle w:val="2544958D0026435F9320CA370D1A07A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07F5"/>
    <w:rsid w:val="000C601B"/>
    <w:rsid w:val="00192798"/>
    <w:rsid w:val="00204A06"/>
    <w:rsid w:val="002D4D9E"/>
    <w:rsid w:val="00442918"/>
    <w:rsid w:val="00507C87"/>
    <w:rsid w:val="005D25DF"/>
    <w:rsid w:val="005D2867"/>
    <w:rsid w:val="0073292A"/>
    <w:rsid w:val="00A30898"/>
    <w:rsid w:val="00B82AC9"/>
    <w:rsid w:val="00B872CA"/>
    <w:rsid w:val="00BF171D"/>
    <w:rsid w:val="00C94429"/>
    <w:rsid w:val="00E221EC"/>
    <w:rsid w:val="00E67E01"/>
    <w:rsid w:val="00E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86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30E70953EAD84EBAA9941A50E8BAE2B3">
    <w:name w:val="30E70953EAD84EBAA9941A50E8BAE2B3"/>
    <w:rsid w:val="005D25DF"/>
  </w:style>
  <w:style w:type="paragraph" w:customStyle="1" w:styleId="B40EB97701934A508EE2D4AE2A2FAB31">
    <w:name w:val="B40EB97701934A508EE2D4AE2A2FAB31"/>
    <w:rsid w:val="005D25DF"/>
  </w:style>
  <w:style w:type="paragraph" w:customStyle="1" w:styleId="2544958D0026435F9320CA370D1A07A8">
    <w:name w:val="2544958D0026435F9320CA370D1A07A8"/>
    <w:rsid w:val="005D2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6A26-9D28-45C5-B75D-B5E8F9E6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/>
    </vt:vector>
  </TitlesOfParts>
  <Company/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2024-08-02T03:55:00Z</cp:lastPrinted>
  <dcterms:created xsi:type="dcterms:W3CDTF">2025-06-14T12:37:00Z</dcterms:created>
  <dcterms:modified xsi:type="dcterms:W3CDTF">2025-06-14T12:37:00Z</dcterms:modified>
</cp:coreProperties>
</file>