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0D" w:rsidRDefault="00FC470D" w:rsidP="00FC470D">
      <w:pPr>
        <w:spacing w:after="0"/>
        <w:jc w:val="both"/>
        <w:rPr>
          <w:rFonts w:ascii="Times New Roman" w:hAnsi="Times New Roman"/>
          <w:szCs w:val="28"/>
        </w:rPr>
      </w:pPr>
    </w:p>
    <w:p w:rsidR="00FC470D" w:rsidRDefault="00FC470D" w:rsidP="00FC470D">
      <w:pPr>
        <w:spacing w:after="0"/>
        <w:rPr>
          <w:rFonts w:ascii="Times New Roman" w:hAnsi="Times New Roman"/>
          <w:color w:val="3366FF"/>
          <w:szCs w:val="28"/>
        </w:rPr>
      </w:pPr>
    </w:p>
    <w:p w:rsidR="00FC470D" w:rsidRDefault="00FC470D" w:rsidP="00FC470D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FC470D" w:rsidRDefault="00FC470D" w:rsidP="00FC470D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РАСПОРЯЖЕНИЕ</w:t>
      </w:r>
    </w:p>
    <w:p w:rsidR="00FC470D" w:rsidRDefault="00FC470D" w:rsidP="00FC470D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FC470D" w:rsidRDefault="00FC470D" w:rsidP="00FC470D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C470D" w:rsidRDefault="00FC470D" w:rsidP="00FC470D">
      <w:pPr>
        <w:spacing w:after="0"/>
        <w:rPr>
          <w:rFonts w:ascii="Times New Roman" w:hAnsi="Times New Roman"/>
          <w:b/>
          <w:color w:val="3366FF"/>
          <w:sz w:val="20"/>
          <w:szCs w:val="28"/>
        </w:rPr>
      </w:pPr>
    </w:p>
    <w:p w:rsidR="00FC470D" w:rsidRDefault="00FC470D" w:rsidP="00FC470D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«01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</w:t>
      </w:r>
      <w:r>
        <w:rPr>
          <w:rFonts w:ascii="Times New Roman" w:hAnsi="Times New Roman" w:cs="Times New Roman"/>
          <w:color w:val="3366FF"/>
          <w:sz w:val="28"/>
          <w:szCs w:val="28"/>
        </w:rPr>
        <w:t>октября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2015 г.                                                             №</w:t>
      </w:r>
      <w:r>
        <w:rPr>
          <w:rFonts w:ascii="Times New Roman" w:hAnsi="Times New Roman" w:cs="Times New Roman"/>
          <w:color w:val="3366FF"/>
          <w:sz w:val="28"/>
          <w:szCs w:val="28"/>
        </w:rPr>
        <w:t>184-р</w:t>
      </w:r>
    </w:p>
    <w:p w:rsidR="00AD7015" w:rsidRDefault="00AD7015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D7015" w:rsidRDefault="00AD7015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изменения </w:t>
      </w:r>
    </w:p>
    <w:p w:rsidR="00AD7015" w:rsidRDefault="00AD7015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распоряжение Администрации</w:t>
      </w:r>
    </w:p>
    <w:p w:rsidR="00AD7015" w:rsidRDefault="00AD7015" w:rsidP="008D6C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D7015" w:rsidRPr="00C943D0" w:rsidRDefault="00AD7015" w:rsidP="008D6C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20.03.2015 №56-р </w:t>
      </w:r>
    </w:p>
    <w:p w:rsidR="00AD7015" w:rsidRDefault="00AD7015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Pr="00C943D0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Pr="00C943D0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Pr="00C943D0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распоряжением Правительства Ханты-Мансийского автономного округа – Югры от 16.02.2015 №62-рп «О плане мероприятий по обеспечению устойчивого развития экономики и социальной стабильности в Ханты-мансийском автономном округе – Югре на 2015 год и на период 2016 и 2017 годов»</w:t>
      </w:r>
      <w:r w:rsidRPr="00C943D0">
        <w:rPr>
          <w:rFonts w:ascii="Times New Roman" w:hAnsi="Times New Roman"/>
          <w:sz w:val="26"/>
          <w:szCs w:val="26"/>
        </w:rPr>
        <w:t>:</w:t>
      </w:r>
    </w:p>
    <w:p w:rsidR="00AD7015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распоряжение Администрации города Когалыма от 20.03.2015 №56-р «Об утверждении плана мероприятий по обеспечению устойчивого развития экономики и социальной стабильности в городе Когалыме на 2015 год и на период 2016 и 2017 годов» (далее - распоряжение) внести следующее изменение:</w:t>
      </w:r>
    </w:p>
    <w:p w:rsidR="00AD7015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Пункт 1 раздела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приложения к распоряжению изложить в редакции согласно приложению к настоящему распоряжению.</w:t>
      </w:r>
    </w:p>
    <w:p w:rsidR="00AD7015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Pr="009E396B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распоряжение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9E396B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admkogalym</w:t>
      </w:r>
      <w:proofErr w:type="spellEnd"/>
      <w:r w:rsidRPr="009E396B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9E396B">
        <w:rPr>
          <w:rFonts w:ascii="Times New Roman" w:hAnsi="Times New Roman"/>
          <w:sz w:val="26"/>
          <w:szCs w:val="26"/>
        </w:rPr>
        <w:t>.</w:t>
      </w:r>
    </w:p>
    <w:p w:rsidR="00AD7015" w:rsidRPr="00C943D0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Pr="00C943D0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943D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943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943D0">
        <w:rPr>
          <w:rFonts w:ascii="Times New Roman" w:hAnsi="Times New Roman"/>
          <w:sz w:val="26"/>
          <w:szCs w:val="26"/>
        </w:rPr>
        <w:t xml:space="preserve"> выполнением </w:t>
      </w:r>
      <w:r>
        <w:rPr>
          <w:rFonts w:ascii="Times New Roman" w:hAnsi="Times New Roman"/>
          <w:sz w:val="26"/>
          <w:szCs w:val="26"/>
        </w:rPr>
        <w:t>настоящего распоряжения</w:t>
      </w:r>
      <w:r w:rsidRPr="00C943D0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D7015" w:rsidRPr="00C943D0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Pr="00C943D0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Pr="00F40771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C943D0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AD7015" w:rsidRPr="00F40771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Pr="00F40771" w:rsidRDefault="00AD7015" w:rsidP="00A20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Pr="00F40771" w:rsidRDefault="00AD7015" w:rsidP="00A2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Default="00AD70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15" w:rsidRPr="00D30D2B" w:rsidRDefault="00AD7015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30D2B">
        <w:rPr>
          <w:rFonts w:ascii="Times New Roman" w:hAnsi="Times New Roman"/>
          <w:color w:val="FFFFFF"/>
        </w:rPr>
        <w:t>Согласовано:</w:t>
      </w:r>
    </w:p>
    <w:p w:rsidR="00AD7015" w:rsidRPr="00D30D2B" w:rsidRDefault="00AD7015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30D2B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D30D2B">
        <w:rPr>
          <w:rFonts w:ascii="Times New Roman" w:hAnsi="Times New Roman"/>
          <w:color w:val="FFFFFF"/>
        </w:rPr>
        <w:t>г</w:t>
      </w:r>
      <w:proofErr w:type="gramStart"/>
      <w:r w:rsidRPr="00D30D2B">
        <w:rPr>
          <w:rFonts w:ascii="Times New Roman" w:hAnsi="Times New Roman"/>
          <w:color w:val="FFFFFF"/>
        </w:rPr>
        <w:t>.К</w:t>
      </w:r>
      <w:proofErr w:type="gramEnd"/>
      <w:r w:rsidRPr="00D30D2B">
        <w:rPr>
          <w:rFonts w:ascii="Times New Roman" w:hAnsi="Times New Roman"/>
          <w:color w:val="FFFFFF"/>
        </w:rPr>
        <w:t>огалыма</w:t>
      </w:r>
      <w:proofErr w:type="spellEnd"/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proofErr w:type="spellStart"/>
      <w:r w:rsidRPr="00D30D2B">
        <w:rPr>
          <w:rFonts w:ascii="Times New Roman" w:hAnsi="Times New Roman"/>
          <w:color w:val="FFFFFF"/>
        </w:rPr>
        <w:t>Т.И.Черных</w:t>
      </w:r>
      <w:proofErr w:type="spellEnd"/>
    </w:p>
    <w:p w:rsidR="00AD7015" w:rsidRPr="00D30D2B" w:rsidRDefault="00AD7015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30D2B">
        <w:rPr>
          <w:rFonts w:ascii="Times New Roman" w:hAnsi="Times New Roman"/>
          <w:color w:val="FFFFFF"/>
        </w:rPr>
        <w:t>председатель КФ</w:t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proofErr w:type="spellStart"/>
      <w:r w:rsidRPr="00D30D2B">
        <w:rPr>
          <w:rFonts w:ascii="Times New Roman" w:hAnsi="Times New Roman"/>
          <w:color w:val="FFFFFF"/>
        </w:rPr>
        <w:t>М.Г.Рыбачок</w:t>
      </w:r>
      <w:proofErr w:type="spellEnd"/>
    </w:p>
    <w:p w:rsidR="00AD7015" w:rsidRPr="00D30D2B" w:rsidRDefault="00AD7015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30D2B">
        <w:rPr>
          <w:rFonts w:ascii="Times New Roman" w:hAnsi="Times New Roman"/>
          <w:color w:val="FFFFFF"/>
        </w:rPr>
        <w:t>начальник ЮУ</w:t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proofErr w:type="spellStart"/>
      <w:r w:rsidRPr="00D30D2B">
        <w:rPr>
          <w:rFonts w:ascii="Times New Roman" w:hAnsi="Times New Roman"/>
          <w:color w:val="FFFFFF"/>
        </w:rPr>
        <w:t>И.А.Леонтьева</w:t>
      </w:r>
      <w:proofErr w:type="spellEnd"/>
    </w:p>
    <w:p w:rsidR="00AD7015" w:rsidRPr="00D30D2B" w:rsidRDefault="00AD7015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30D2B">
        <w:rPr>
          <w:rFonts w:ascii="Times New Roman" w:hAnsi="Times New Roman"/>
          <w:color w:val="FFFFFF"/>
        </w:rPr>
        <w:t>зам. начальника УЭ</w:t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proofErr w:type="spellStart"/>
      <w:r w:rsidRPr="00D30D2B">
        <w:rPr>
          <w:rFonts w:ascii="Times New Roman" w:hAnsi="Times New Roman"/>
          <w:color w:val="FFFFFF"/>
        </w:rPr>
        <w:t>Ю.Л.Спиридонова</w:t>
      </w:r>
      <w:proofErr w:type="spellEnd"/>
    </w:p>
    <w:p w:rsidR="00AD7015" w:rsidRPr="00D30D2B" w:rsidRDefault="00AD7015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30D2B">
        <w:rPr>
          <w:rFonts w:ascii="Times New Roman" w:hAnsi="Times New Roman"/>
          <w:color w:val="FFFFFF"/>
        </w:rPr>
        <w:t>начальник ОО ЮУ</w:t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proofErr w:type="spellStart"/>
      <w:r w:rsidRPr="00D30D2B">
        <w:rPr>
          <w:rFonts w:ascii="Times New Roman" w:hAnsi="Times New Roman"/>
          <w:color w:val="FFFFFF"/>
        </w:rPr>
        <w:t>Д.А.Дидур</w:t>
      </w:r>
      <w:proofErr w:type="spellEnd"/>
    </w:p>
    <w:p w:rsidR="00AD7015" w:rsidRPr="00D30D2B" w:rsidRDefault="00AD7015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30D2B">
        <w:rPr>
          <w:rFonts w:ascii="Times New Roman" w:hAnsi="Times New Roman"/>
          <w:color w:val="FFFFFF"/>
        </w:rPr>
        <w:t>Подготовлено:</w:t>
      </w:r>
    </w:p>
    <w:p w:rsidR="00AD7015" w:rsidRPr="00D30D2B" w:rsidRDefault="00AD7015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30D2B">
        <w:rPr>
          <w:rFonts w:ascii="Times New Roman" w:hAnsi="Times New Roman"/>
          <w:color w:val="FFFFFF"/>
        </w:rPr>
        <w:t xml:space="preserve">специалист-эксперт </w:t>
      </w:r>
      <w:proofErr w:type="spellStart"/>
      <w:r w:rsidRPr="00D30D2B">
        <w:rPr>
          <w:rFonts w:ascii="Times New Roman" w:hAnsi="Times New Roman"/>
          <w:color w:val="FFFFFF"/>
        </w:rPr>
        <w:t>ОАРиПр</w:t>
      </w:r>
      <w:proofErr w:type="spellEnd"/>
      <w:r w:rsidRPr="00D30D2B">
        <w:rPr>
          <w:rFonts w:ascii="Times New Roman" w:hAnsi="Times New Roman"/>
          <w:color w:val="FFFFFF"/>
        </w:rPr>
        <w:t xml:space="preserve"> УЭ</w:t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  <w:t xml:space="preserve">  </w:t>
      </w:r>
      <w:r w:rsidRPr="00D30D2B">
        <w:rPr>
          <w:rFonts w:ascii="Times New Roman" w:hAnsi="Times New Roman"/>
          <w:color w:val="FFFFFF"/>
        </w:rPr>
        <w:tab/>
      </w:r>
      <w:r w:rsidRPr="00D30D2B">
        <w:rPr>
          <w:rFonts w:ascii="Times New Roman" w:hAnsi="Times New Roman"/>
          <w:color w:val="FFFFFF"/>
        </w:rPr>
        <w:tab/>
      </w:r>
      <w:proofErr w:type="spellStart"/>
      <w:r w:rsidRPr="00D30D2B">
        <w:rPr>
          <w:rFonts w:ascii="Times New Roman" w:hAnsi="Times New Roman"/>
          <w:color w:val="FFFFFF"/>
        </w:rPr>
        <w:t>О.Е.Мороз</w:t>
      </w:r>
      <w:proofErr w:type="spellEnd"/>
    </w:p>
    <w:p w:rsidR="00AD7015" w:rsidRPr="00D30D2B" w:rsidRDefault="00AD7015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D7015" w:rsidRPr="00D30D2B" w:rsidRDefault="00AD7015" w:rsidP="00250AA8">
      <w:pPr>
        <w:spacing w:after="0" w:line="240" w:lineRule="auto"/>
        <w:rPr>
          <w:color w:val="FFFFFF"/>
        </w:rPr>
        <w:sectPr w:rsidR="00AD7015" w:rsidRPr="00D30D2B" w:rsidSect="00A20E2D">
          <w:footerReference w:type="default" r:id="rId9"/>
          <w:pgSz w:w="11906" w:h="16838"/>
          <w:pgMar w:top="1134" w:right="567" w:bottom="1134" w:left="2552" w:header="284" w:footer="284" w:gutter="0"/>
          <w:cols w:space="708"/>
          <w:titlePg/>
          <w:docGrid w:linePitch="360"/>
        </w:sectPr>
      </w:pPr>
      <w:r w:rsidRPr="00D30D2B">
        <w:rPr>
          <w:rFonts w:ascii="Times New Roman" w:hAnsi="Times New Roman"/>
          <w:color w:val="FFFFFF"/>
        </w:rPr>
        <w:lastRenderedPageBreak/>
        <w:t xml:space="preserve">Разослать: УЭ+2, КФ, ЮУ, УО, </w:t>
      </w:r>
      <w:proofErr w:type="spellStart"/>
      <w:r w:rsidRPr="00D30D2B">
        <w:rPr>
          <w:rFonts w:ascii="Times New Roman" w:hAnsi="Times New Roman"/>
          <w:color w:val="FFFFFF"/>
        </w:rPr>
        <w:t>УКСиМП</w:t>
      </w:r>
      <w:proofErr w:type="spellEnd"/>
      <w:r w:rsidRPr="00D30D2B">
        <w:rPr>
          <w:rFonts w:ascii="Times New Roman" w:hAnsi="Times New Roman"/>
          <w:color w:val="FFFFFF"/>
        </w:rPr>
        <w:t xml:space="preserve">, </w:t>
      </w:r>
      <w:proofErr w:type="spellStart"/>
      <w:r w:rsidRPr="00D30D2B">
        <w:rPr>
          <w:rFonts w:ascii="Times New Roman" w:hAnsi="Times New Roman"/>
          <w:color w:val="FFFFFF"/>
        </w:rPr>
        <w:t>ГОиЧС</w:t>
      </w:r>
      <w:proofErr w:type="spellEnd"/>
      <w:r w:rsidRPr="00D30D2B">
        <w:rPr>
          <w:rFonts w:ascii="Times New Roman" w:hAnsi="Times New Roman"/>
          <w:color w:val="FFFFFF"/>
        </w:rPr>
        <w:t xml:space="preserve">, </w:t>
      </w:r>
      <w:proofErr w:type="spellStart"/>
      <w:r w:rsidRPr="00D30D2B">
        <w:rPr>
          <w:rFonts w:ascii="Times New Roman" w:hAnsi="Times New Roman"/>
          <w:color w:val="FFFFFF"/>
        </w:rPr>
        <w:t>УпоЖП</w:t>
      </w:r>
      <w:proofErr w:type="spellEnd"/>
      <w:r w:rsidRPr="00D30D2B">
        <w:rPr>
          <w:rFonts w:ascii="Times New Roman" w:hAnsi="Times New Roman"/>
          <w:color w:val="FFFFFF"/>
        </w:rPr>
        <w:t xml:space="preserve">, </w:t>
      </w:r>
      <w:proofErr w:type="spellStart"/>
      <w:r w:rsidRPr="00D30D2B">
        <w:rPr>
          <w:rFonts w:ascii="Times New Roman" w:hAnsi="Times New Roman"/>
          <w:color w:val="FFFFFF"/>
        </w:rPr>
        <w:t>УОиП</w:t>
      </w:r>
      <w:proofErr w:type="spellEnd"/>
      <w:r w:rsidRPr="00D30D2B">
        <w:rPr>
          <w:rFonts w:ascii="Times New Roman" w:hAnsi="Times New Roman"/>
          <w:color w:val="FFFFFF"/>
        </w:rPr>
        <w:t xml:space="preserve">, </w:t>
      </w:r>
      <w:proofErr w:type="spellStart"/>
      <w:r w:rsidRPr="00D30D2B">
        <w:rPr>
          <w:rFonts w:ascii="Times New Roman" w:hAnsi="Times New Roman"/>
          <w:color w:val="FFFFFF"/>
        </w:rPr>
        <w:t>УпоОВ</w:t>
      </w:r>
      <w:proofErr w:type="spellEnd"/>
      <w:r w:rsidRPr="00D30D2B">
        <w:rPr>
          <w:rFonts w:ascii="Times New Roman" w:hAnsi="Times New Roman"/>
          <w:color w:val="FFFFFF"/>
        </w:rPr>
        <w:t xml:space="preserve">, ОРЖКХ, МКУ «УЖКХ города Когалыма», КУМИ, </w:t>
      </w:r>
      <w:proofErr w:type="spellStart"/>
      <w:r w:rsidRPr="00D30D2B">
        <w:rPr>
          <w:rFonts w:ascii="Times New Roman" w:hAnsi="Times New Roman"/>
          <w:color w:val="FFFFFF"/>
        </w:rPr>
        <w:t>ОСОиСВ</w:t>
      </w:r>
      <w:proofErr w:type="spellEnd"/>
      <w:r w:rsidRPr="00D30D2B">
        <w:rPr>
          <w:rFonts w:ascii="Times New Roman" w:hAnsi="Times New Roman"/>
          <w:color w:val="FFFFFF"/>
        </w:rPr>
        <w:t>, «Когалымский вестник», Сабуров</w:t>
      </w:r>
    </w:p>
    <w:p w:rsidR="00AD7015" w:rsidRDefault="00AD7015" w:rsidP="00A20E2D">
      <w:pPr>
        <w:spacing w:after="0" w:line="240" w:lineRule="auto"/>
        <w:ind w:left="1188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AD7015" w:rsidRDefault="00AD7015" w:rsidP="00A20E2D">
      <w:pPr>
        <w:shd w:val="clear" w:color="auto" w:fill="FFFFFF"/>
        <w:spacing w:after="0" w:line="240" w:lineRule="auto"/>
        <w:ind w:left="11880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распоряжению Администрации </w:t>
      </w:r>
    </w:p>
    <w:p w:rsidR="00AD7015" w:rsidRDefault="00AD7015" w:rsidP="00A20E2D">
      <w:pPr>
        <w:shd w:val="clear" w:color="auto" w:fill="FFFFFF"/>
        <w:spacing w:after="0" w:line="240" w:lineRule="auto"/>
        <w:ind w:left="11880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AD7015" w:rsidRDefault="00AD7015" w:rsidP="00A20E2D">
      <w:pPr>
        <w:shd w:val="clear" w:color="auto" w:fill="FFFFFF"/>
        <w:spacing w:after="0" w:line="240" w:lineRule="auto"/>
        <w:ind w:left="11880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01.10.2015 №184-р</w:t>
      </w:r>
    </w:p>
    <w:p w:rsidR="00AD7015" w:rsidRDefault="00AD7015" w:rsidP="00A20E2D">
      <w:pPr>
        <w:shd w:val="clear" w:color="auto" w:fill="FFFFFF"/>
        <w:spacing w:after="0" w:line="240" w:lineRule="auto"/>
        <w:ind w:left="5954" w:firstLine="4819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AD7015" w:rsidRDefault="00AD7015" w:rsidP="00A20E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План мероприятий по обеспечению устойчивого развития экономики и социальной стабильности в городе Когалыме на 2015 год и на период 2016 и 2017 годов</w:t>
      </w:r>
    </w:p>
    <w:p w:rsidR="00AD7015" w:rsidRPr="00A20E2D" w:rsidRDefault="00AD7015" w:rsidP="00A20E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3557"/>
        <w:gridCol w:w="2315"/>
        <w:gridCol w:w="2910"/>
        <w:gridCol w:w="1796"/>
        <w:gridCol w:w="2382"/>
        <w:gridCol w:w="2308"/>
      </w:tblGrid>
      <w:tr w:rsidR="00AD7015" w:rsidRPr="00A10E09" w:rsidTr="00A20E2D">
        <w:tc>
          <w:tcPr>
            <w:tcW w:w="205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0E0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10E0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117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27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14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Вид документа</w:t>
            </w:r>
          </w:p>
        </w:tc>
        <w:tc>
          <w:tcPr>
            <w:tcW w:w="564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748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724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AD7015" w:rsidRPr="00A10E09" w:rsidTr="00A20E2D">
        <w:tc>
          <w:tcPr>
            <w:tcW w:w="5000" w:type="pct"/>
            <w:gridSpan w:val="7"/>
            <w:vAlign w:val="center"/>
          </w:tcPr>
          <w:p w:rsidR="00AD7015" w:rsidRPr="00A20E2D" w:rsidRDefault="00AD7015" w:rsidP="00A20E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lace">
              <w:r w:rsidRPr="00A20E2D">
                <w:rPr>
                  <w:rFonts w:ascii="Times New Roman" w:hAnsi="Times New Roman"/>
                  <w:sz w:val="26"/>
                  <w:szCs w:val="26"/>
                  <w:lang w:val="en-US"/>
                </w:rPr>
                <w:t>I.</w:t>
              </w:r>
            </w:smartTag>
            <w:r w:rsidRPr="00A20E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20E2D">
              <w:rPr>
                <w:rFonts w:ascii="Times New Roman" w:hAnsi="Times New Roman"/>
                <w:sz w:val="26"/>
                <w:szCs w:val="26"/>
              </w:rPr>
              <w:t>Активизация экономического роста</w:t>
            </w:r>
          </w:p>
        </w:tc>
      </w:tr>
      <w:tr w:rsidR="00AD7015" w:rsidRPr="00A10E09" w:rsidTr="00A20E2D">
        <w:tc>
          <w:tcPr>
            <w:tcW w:w="5000" w:type="pct"/>
            <w:gridSpan w:val="7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Стабилизационные меры</w:t>
            </w:r>
          </w:p>
        </w:tc>
      </w:tr>
      <w:tr w:rsidR="00AD7015" w:rsidRPr="00A10E09" w:rsidTr="00A20E2D">
        <w:tc>
          <w:tcPr>
            <w:tcW w:w="205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117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Установление порядка списания заказчиком в 2015 году начисленных сумм неустоек (пеней, штрафов) по контрактам, заключенным в целях обеспечения муниципальных нужд</w:t>
            </w:r>
          </w:p>
        </w:tc>
        <w:tc>
          <w:tcPr>
            <w:tcW w:w="727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Комитет финансов Администрации города Когалыма</w:t>
            </w:r>
          </w:p>
        </w:tc>
        <w:tc>
          <w:tcPr>
            <w:tcW w:w="914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Приказ Комитета финансов Администрации города Когалыма от 20.07.2015 №55-О «О порядке осуществления заказчиком в 2015 году начисленных сумм неустоек (пеней, штрафов) по контрактам, заключенным в целях обеспечения муниципальных нужд»</w:t>
            </w:r>
          </w:p>
        </w:tc>
        <w:tc>
          <w:tcPr>
            <w:tcW w:w="564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В срок до 01 августа 2015</w:t>
            </w:r>
          </w:p>
        </w:tc>
        <w:tc>
          <w:tcPr>
            <w:tcW w:w="748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724" w:type="pct"/>
            <w:vAlign w:val="center"/>
          </w:tcPr>
          <w:p w:rsidR="00AD7015" w:rsidRPr="00A10E09" w:rsidRDefault="00AD7015" w:rsidP="00A20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E09">
              <w:rPr>
                <w:rFonts w:ascii="Times New Roman" w:hAnsi="Times New Roman"/>
                <w:sz w:val="26"/>
                <w:szCs w:val="26"/>
              </w:rPr>
              <w:t>Обеспечение стабильной деятельности организаций, реализующих муниципальные контракты</w:t>
            </w:r>
          </w:p>
        </w:tc>
      </w:tr>
    </w:tbl>
    <w:p w:rsidR="00AD7015" w:rsidRPr="00A20E2D" w:rsidRDefault="00AD7015" w:rsidP="00C17321">
      <w:pPr>
        <w:shd w:val="clear" w:color="auto" w:fill="FFFFFF"/>
        <w:spacing w:after="0" w:line="240" w:lineRule="auto"/>
        <w:jc w:val="center"/>
        <w:outlineLvl w:val="2"/>
        <w:rPr>
          <w:sz w:val="10"/>
          <w:szCs w:val="26"/>
        </w:rPr>
      </w:pPr>
    </w:p>
    <w:p w:rsidR="00AD7015" w:rsidRPr="007F325C" w:rsidRDefault="00AD7015" w:rsidP="00C17321">
      <w:pPr>
        <w:shd w:val="clear" w:color="auto" w:fill="FFFFFF"/>
        <w:spacing w:after="0" w:line="240" w:lineRule="auto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sectPr w:rsidR="00AD7015" w:rsidRPr="007F325C" w:rsidSect="00A20E2D">
      <w:footerReference w:type="default" r:id="rId10"/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2B" w:rsidRDefault="00D30D2B" w:rsidP="00F56968">
      <w:pPr>
        <w:spacing w:after="0" w:line="240" w:lineRule="auto"/>
      </w:pPr>
      <w:r>
        <w:separator/>
      </w:r>
    </w:p>
  </w:endnote>
  <w:endnote w:type="continuationSeparator" w:id="0">
    <w:p w:rsidR="00D30D2B" w:rsidRDefault="00D30D2B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5" w:rsidRPr="00747C8D" w:rsidRDefault="00AD7015">
    <w:pPr>
      <w:pStyle w:val="aa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FC470D">
      <w:rPr>
        <w:rFonts w:ascii="Times New Roman" w:hAnsi="Times New Roman"/>
        <w:noProof/>
      </w:rPr>
      <w:t>2</w:t>
    </w:r>
    <w:r w:rsidRPr="00747C8D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5" w:rsidRDefault="00D30D2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D7015">
      <w:rPr>
        <w:noProof/>
      </w:rPr>
      <w:t>4</w:t>
    </w:r>
    <w:r>
      <w:rPr>
        <w:noProof/>
      </w:rPr>
      <w:fldChar w:fldCharType="end"/>
    </w:r>
  </w:p>
  <w:p w:rsidR="00AD7015" w:rsidRDefault="00AD70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2B" w:rsidRDefault="00D30D2B" w:rsidP="00F56968">
      <w:pPr>
        <w:spacing w:after="0" w:line="240" w:lineRule="auto"/>
      </w:pPr>
      <w:r>
        <w:separator/>
      </w:r>
    </w:p>
  </w:footnote>
  <w:footnote w:type="continuationSeparator" w:id="0">
    <w:p w:rsidR="00D30D2B" w:rsidRDefault="00D30D2B" w:rsidP="00F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86A"/>
    <w:multiLevelType w:val="hybridMultilevel"/>
    <w:tmpl w:val="4E1AAE52"/>
    <w:lvl w:ilvl="0" w:tplc="576E81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F29"/>
    <w:rsid w:val="00003CF4"/>
    <w:rsid w:val="000042A4"/>
    <w:rsid w:val="000104B8"/>
    <w:rsid w:val="00012132"/>
    <w:rsid w:val="0003703A"/>
    <w:rsid w:val="00057E73"/>
    <w:rsid w:val="00063ECD"/>
    <w:rsid w:val="00086745"/>
    <w:rsid w:val="000A2546"/>
    <w:rsid w:val="000A4811"/>
    <w:rsid w:val="000A6ED6"/>
    <w:rsid w:val="000B3757"/>
    <w:rsid w:val="000F7B96"/>
    <w:rsid w:val="00115B8A"/>
    <w:rsid w:val="00135DCA"/>
    <w:rsid w:val="001733D8"/>
    <w:rsid w:val="00184425"/>
    <w:rsid w:val="00186F29"/>
    <w:rsid w:val="001913CF"/>
    <w:rsid w:val="00196743"/>
    <w:rsid w:val="001B20B5"/>
    <w:rsid w:val="001B662D"/>
    <w:rsid w:val="001C284B"/>
    <w:rsid w:val="001C5223"/>
    <w:rsid w:val="001E2671"/>
    <w:rsid w:val="001F17BB"/>
    <w:rsid w:val="002173B2"/>
    <w:rsid w:val="002211EE"/>
    <w:rsid w:val="002236D1"/>
    <w:rsid w:val="00230A83"/>
    <w:rsid w:val="00243112"/>
    <w:rsid w:val="0024731A"/>
    <w:rsid w:val="00250AA8"/>
    <w:rsid w:val="00272816"/>
    <w:rsid w:val="00274BAA"/>
    <w:rsid w:val="00286871"/>
    <w:rsid w:val="0028731A"/>
    <w:rsid w:val="002965EC"/>
    <w:rsid w:val="002A1031"/>
    <w:rsid w:val="002A6A26"/>
    <w:rsid w:val="002A7F7A"/>
    <w:rsid w:val="002E356E"/>
    <w:rsid w:val="002F0262"/>
    <w:rsid w:val="002F1018"/>
    <w:rsid w:val="00307108"/>
    <w:rsid w:val="00313205"/>
    <w:rsid w:val="00320E9F"/>
    <w:rsid w:val="0033760F"/>
    <w:rsid w:val="003451AF"/>
    <w:rsid w:val="00345A75"/>
    <w:rsid w:val="00352C28"/>
    <w:rsid w:val="0037327B"/>
    <w:rsid w:val="00375841"/>
    <w:rsid w:val="0038052A"/>
    <w:rsid w:val="00397750"/>
    <w:rsid w:val="00397E10"/>
    <w:rsid w:val="003D7CC1"/>
    <w:rsid w:val="003F63D7"/>
    <w:rsid w:val="00402A27"/>
    <w:rsid w:val="00416B05"/>
    <w:rsid w:val="0042105E"/>
    <w:rsid w:val="00421828"/>
    <w:rsid w:val="00430447"/>
    <w:rsid w:val="00433303"/>
    <w:rsid w:val="00434FD7"/>
    <w:rsid w:val="00450F41"/>
    <w:rsid w:val="004927F3"/>
    <w:rsid w:val="004A6909"/>
    <w:rsid w:val="004B1078"/>
    <w:rsid w:val="004B3F13"/>
    <w:rsid w:val="004E490B"/>
    <w:rsid w:val="00505523"/>
    <w:rsid w:val="00507315"/>
    <w:rsid w:val="00510C04"/>
    <w:rsid w:val="00535055"/>
    <w:rsid w:val="00561290"/>
    <w:rsid w:val="0057145D"/>
    <w:rsid w:val="00573B98"/>
    <w:rsid w:val="0059198E"/>
    <w:rsid w:val="005A2717"/>
    <w:rsid w:val="005D4AD1"/>
    <w:rsid w:val="005E4402"/>
    <w:rsid w:val="005F1979"/>
    <w:rsid w:val="006206E6"/>
    <w:rsid w:val="0062325C"/>
    <w:rsid w:val="0063361A"/>
    <w:rsid w:val="00636088"/>
    <w:rsid w:val="00650BB5"/>
    <w:rsid w:val="0065342E"/>
    <w:rsid w:val="00665AFD"/>
    <w:rsid w:val="0067174A"/>
    <w:rsid w:val="00681968"/>
    <w:rsid w:val="006867C0"/>
    <w:rsid w:val="0069366C"/>
    <w:rsid w:val="0070332B"/>
    <w:rsid w:val="00725B16"/>
    <w:rsid w:val="00732F64"/>
    <w:rsid w:val="00736543"/>
    <w:rsid w:val="007436C4"/>
    <w:rsid w:val="00747C8D"/>
    <w:rsid w:val="007516D8"/>
    <w:rsid w:val="00781062"/>
    <w:rsid w:val="0078193D"/>
    <w:rsid w:val="00784BDB"/>
    <w:rsid w:val="007A0FB8"/>
    <w:rsid w:val="007A151C"/>
    <w:rsid w:val="007B7079"/>
    <w:rsid w:val="007C1742"/>
    <w:rsid w:val="007C5ABC"/>
    <w:rsid w:val="007C69A2"/>
    <w:rsid w:val="007D0033"/>
    <w:rsid w:val="007F325C"/>
    <w:rsid w:val="007F79EF"/>
    <w:rsid w:val="00800F44"/>
    <w:rsid w:val="00803395"/>
    <w:rsid w:val="00827FAF"/>
    <w:rsid w:val="008334AD"/>
    <w:rsid w:val="008549DE"/>
    <w:rsid w:val="00873B34"/>
    <w:rsid w:val="00874F59"/>
    <w:rsid w:val="00875021"/>
    <w:rsid w:val="00893189"/>
    <w:rsid w:val="008B21FC"/>
    <w:rsid w:val="008D25B4"/>
    <w:rsid w:val="008D6C4C"/>
    <w:rsid w:val="008D6CF6"/>
    <w:rsid w:val="008E2515"/>
    <w:rsid w:val="008E7DFD"/>
    <w:rsid w:val="0092501A"/>
    <w:rsid w:val="00957C0C"/>
    <w:rsid w:val="00976144"/>
    <w:rsid w:val="0099624A"/>
    <w:rsid w:val="009B32FB"/>
    <w:rsid w:val="009B3F4B"/>
    <w:rsid w:val="009D01CA"/>
    <w:rsid w:val="009E3884"/>
    <w:rsid w:val="009E396B"/>
    <w:rsid w:val="009E4A7E"/>
    <w:rsid w:val="00A03441"/>
    <w:rsid w:val="00A10E09"/>
    <w:rsid w:val="00A20554"/>
    <w:rsid w:val="00A20E2D"/>
    <w:rsid w:val="00A26850"/>
    <w:rsid w:val="00A43CF8"/>
    <w:rsid w:val="00A53C08"/>
    <w:rsid w:val="00A8045F"/>
    <w:rsid w:val="00A80840"/>
    <w:rsid w:val="00A816F1"/>
    <w:rsid w:val="00AA2828"/>
    <w:rsid w:val="00AA499C"/>
    <w:rsid w:val="00AD3A40"/>
    <w:rsid w:val="00AD7015"/>
    <w:rsid w:val="00B5746F"/>
    <w:rsid w:val="00B74466"/>
    <w:rsid w:val="00B82CD6"/>
    <w:rsid w:val="00B943D3"/>
    <w:rsid w:val="00BA3C16"/>
    <w:rsid w:val="00BA3CBE"/>
    <w:rsid w:val="00BC2A85"/>
    <w:rsid w:val="00BD3EE5"/>
    <w:rsid w:val="00C00101"/>
    <w:rsid w:val="00C0429A"/>
    <w:rsid w:val="00C04A7A"/>
    <w:rsid w:val="00C142C6"/>
    <w:rsid w:val="00C17321"/>
    <w:rsid w:val="00C37E08"/>
    <w:rsid w:val="00C51296"/>
    <w:rsid w:val="00C67EB2"/>
    <w:rsid w:val="00C8482B"/>
    <w:rsid w:val="00C943D0"/>
    <w:rsid w:val="00CB27B2"/>
    <w:rsid w:val="00CC0EC2"/>
    <w:rsid w:val="00CC4F3E"/>
    <w:rsid w:val="00CE5577"/>
    <w:rsid w:val="00CE6985"/>
    <w:rsid w:val="00D13C2A"/>
    <w:rsid w:val="00D146B0"/>
    <w:rsid w:val="00D23BBE"/>
    <w:rsid w:val="00D24276"/>
    <w:rsid w:val="00D26028"/>
    <w:rsid w:val="00D30D2B"/>
    <w:rsid w:val="00D50B81"/>
    <w:rsid w:val="00D63AE7"/>
    <w:rsid w:val="00D652DF"/>
    <w:rsid w:val="00D74063"/>
    <w:rsid w:val="00D74323"/>
    <w:rsid w:val="00D75099"/>
    <w:rsid w:val="00D925FC"/>
    <w:rsid w:val="00D97451"/>
    <w:rsid w:val="00DB0A8A"/>
    <w:rsid w:val="00DB3342"/>
    <w:rsid w:val="00DB459D"/>
    <w:rsid w:val="00DD0826"/>
    <w:rsid w:val="00DE7C0B"/>
    <w:rsid w:val="00DF073B"/>
    <w:rsid w:val="00E11791"/>
    <w:rsid w:val="00E16903"/>
    <w:rsid w:val="00E22263"/>
    <w:rsid w:val="00E27961"/>
    <w:rsid w:val="00E3309B"/>
    <w:rsid w:val="00E33657"/>
    <w:rsid w:val="00E45B92"/>
    <w:rsid w:val="00E5238F"/>
    <w:rsid w:val="00E53660"/>
    <w:rsid w:val="00E6696F"/>
    <w:rsid w:val="00E8589B"/>
    <w:rsid w:val="00E90804"/>
    <w:rsid w:val="00E93A18"/>
    <w:rsid w:val="00EB297F"/>
    <w:rsid w:val="00EC364F"/>
    <w:rsid w:val="00EC390B"/>
    <w:rsid w:val="00EF66B5"/>
    <w:rsid w:val="00F02DD1"/>
    <w:rsid w:val="00F258CE"/>
    <w:rsid w:val="00F32BA1"/>
    <w:rsid w:val="00F335DB"/>
    <w:rsid w:val="00F40771"/>
    <w:rsid w:val="00F41F02"/>
    <w:rsid w:val="00F5459C"/>
    <w:rsid w:val="00F56968"/>
    <w:rsid w:val="00FA270F"/>
    <w:rsid w:val="00FB194B"/>
    <w:rsid w:val="00FB7EA7"/>
    <w:rsid w:val="00FC470D"/>
    <w:rsid w:val="00FC6D04"/>
    <w:rsid w:val="00FD0C1D"/>
    <w:rsid w:val="00FD562A"/>
    <w:rsid w:val="00FD6809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6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F7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7F7A"/>
    <w:rPr>
      <w:rFonts w:cs="Times New Roman"/>
    </w:rPr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paragraph" w:styleId="a8">
    <w:name w:val="header"/>
    <w:basedOn w:val="a"/>
    <w:link w:val="a9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56968"/>
    <w:rPr>
      <w:rFonts w:cs="Times New Roman"/>
    </w:rPr>
  </w:style>
  <w:style w:type="paragraph" w:styleId="aa">
    <w:name w:val="footer"/>
    <w:basedOn w:val="a"/>
    <w:link w:val="ab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56968"/>
    <w:rPr>
      <w:rFonts w:cs="Times New Roman"/>
    </w:rPr>
  </w:style>
  <w:style w:type="table" w:styleId="ac">
    <w:name w:val="Table Grid"/>
    <w:basedOn w:val="a1"/>
    <w:uiPriority w:val="99"/>
    <w:rsid w:val="005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C47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Оксана Петровна</dc:creator>
  <cp:keywords/>
  <dc:description/>
  <cp:lastModifiedBy>Немыкина Ольга Викторовна</cp:lastModifiedBy>
  <cp:revision>14</cp:revision>
  <cp:lastPrinted>2015-10-02T05:44:00Z</cp:lastPrinted>
  <dcterms:created xsi:type="dcterms:W3CDTF">2015-08-20T07:49:00Z</dcterms:created>
  <dcterms:modified xsi:type="dcterms:W3CDTF">2015-10-06T04:09:00Z</dcterms:modified>
</cp:coreProperties>
</file>