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B" w:rsidRDefault="003A5D2B" w:rsidP="003A5D2B">
      <w:pPr>
        <w:ind w:left="2832" w:firstLine="708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4D673345" wp14:editId="0B26CF5D">
            <wp:simplePos x="0" y="0"/>
            <wp:positionH relativeFrom="margin">
              <wp:posOffset>2609850</wp:posOffset>
            </wp:positionH>
            <wp:positionV relativeFrom="paragraph">
              <wp:posOffset>-632460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  <w:r>
        <w:rPr>
          <w:b/>
          <w:caps/>
          <w:color w:val="3366FF"/>
          <w:sz w:val="32"/>
          <w:szCs w:val="32"/>
        </w:rPr>
        <w:tab/>
      </w:r>
      <w:r>
        <w:rPr>
          <w:b/>
          <w:caps/>
          <w:color w:val="3366FF"/>
          <w:sz w:val="32"/>
          <w:szCs w:val="32"/>
        </w:rPr>
        <w:tab/>
      </w:r>
      <w:r>
        <w:rPr>
          <w:caps/>
          <w:sz w:val="28"/>
          <w:szCs w:val="28"/>
        </w:rPr>
        <w:t xml:space="preserve">                </w:t>
      </w:r>
    </w:p>
    <w:p w:rsidR="003A5D2B" w:rsidRDefault="003A5D2B" w:rsidP="003A5D2B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3A5D2B" w:rsidRDefault="003A5D2B" w:rsidP="003A5D2B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A5D2B" w:rsidRDefault="003A5D2B" w:rsidP="003A5D2B">
      <w:pPr>
        <w:ind w:right="2"/>
        <w:jc w:val="center"/>
        <w:rPr>
          <w:color w:val="3366FF"/>
          <w:sz w:val="2"/>
        </w:rPr>
      </w:pPr>
    </w:p>
    <w:p w:rsidR="003A5D2B" w:rsidRDefault="003A5D2B" w:rsidP="003A5D2B">
      <w:pPr>
        <w:ind w:right="-181"/>
        <w:rPr>
          <w:color w:val="3366FF"/>
        </w:rPr>
      </w:pPr>
    </w:p>
    <w:p w:rsidR="003A5D2B" w:rsidRDefault="003A5D2B" w:rsidP="003A5D2B">
      <w:pPr>
        <w:ind w:right="-2"/>
        <w:rPr>
          <w:color w:val="3366FF"/>
          <w:sz w:val="26"/>
          <w:szCs w:val="26"/>
        </w:rPr>
      </w:pPr>
      <w:r w:rsidRPr="00BC275E">
        <w:rPr>
          <w:color w:val="3366FF"/>
          <w:sz w:val="26"/>
          <w:szCs w:val="26"/>
          <w:u w:val="single"/>
        </w:rPr>
        <w:t>От «</w:t>
      </w:r>
      <w:r>
        <w:rPr>
          <w:color w:val="3366FF"/>
          <w:sz w:val="26"/>
          <w:szCs w:val="26"/>
          <w:u w:val="single"/>
        </w:rPr>
        <w:t>0</w:t>
      </w:r>
      <w:r>
        <w:rPr>
          <w:color w:val="3366FF"/>
          <w:sz w:val="26"/>
          <w:szCs w:val="26"/>
          <w:u w:val="single"/>
        </w:rPr>
        <w:t>3</w:t>
      </w:r>
      <w:r w:rsidRPr="00BC275E">
        <w:rPr>
          <w:color w:val="3366FF"/>
          <w:sz w:val="26"/>
          <w:szCs w:val="26"/>
          <w:u w:val="single"/>
        </w:rPr>
        <w:t xml:space="preserve">»  </w:t>
      </w:r>
      <w:r>
        <w:rPr>
          <w:color w:val="3366FF"/>
          <w:sz w:val="26"/>
          <w:szCs w:val="26"/>
          <w:u w:val="single"/>
        </w:rPr>
        <w:t>сентября</w:t>
      </w:r>
      <w:r w:rsidRPr="00BC275E">
        <w:rPr>
          <w:color w:val="3366FF"/>
          <w:sz w:val="26"/>
          <w:szCs w:val="26"/>
          <w:u w:val="single"/>
        </w:rPr>
        <w:t xml:space="preserve"> 2014 г.</w:t>
      </w:r>
      <w:r>
        <w:rPr>
          <w:color w:val="3366FF"/>
          <w:sz w:val="26"/>
          <w:szCs w:val="26"/>
        </w:rPr>
        <w:t xml:space="preserve">                                                                           </w:t>
      </w:r>
      <w:r w:rsidRPr="00BC275E">
        <w:rPr>
          <w:color w:val="3366FF"/>
          <w:sz w:val="26"/>
          <w:szCs w:val="26"/>
          <w:u w:val="single"/>
        </w:rPr>
        <w:t>№4</w:t>
      </w:r>
      <w:r>
        <w:rPr>
          <w:color w:val="3366FF"/>
          <w:sz w:val="26"/>
          <w:szCs w:val="26"/>
          <w:u w:val="single"/>
        </w:rPr>
        <w:t>5</w:t>
      </w:r>
      <w:r>
        <w:rPr>
          <w:color w:val="3366FF"/>
          <w:sz w:val="26"/>
          <w:szCs w:val="26"/>
          <w:u w:val="single"/>
        </w:rPr>
        <w:t>0</w:t>
      </w:r>
      <w:r w:rsidRPr="00BC275E">
        <w:rPr>
          <w:color w:val="3366FF"/>
          <w:sz w:val="26"/>
          <w:szCs w:val="26"/>
          <w:u w:val="single"/>
        </w:rPr>
        <w:t>-ГД</w:t>
      </w:r>
    </w:p>
    <w:p w:rsidR="008E437E" w:rsidRDefault="008E437E" w:rsidP="00A67D86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9619F2" w:rsidRDefault="009619F2" w:rsidP="00A67D86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8E437E" w:rsidRDefault="008E437E" w:rsidP="00A67D86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4862F2" w:rsidRDefault="004862F2" w:rsidP="00A67D86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bookmarkStart w:id="0" w:name="_GoBack"/>
      <w:bookmarkEnd w:id="0"/>
    </w:p>
    <w:p w:rsidR="008E437E" w:rsidRDefault="008E437E" w:rsidP="00A67D86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8E437E" w:rsidRDefault="008E437E" w:rsidP="00A67D86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A67D86" w:rsidRDefault="00A67D86" w:rsidP="008E437E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</w:t>
      </w:r>
      <w:r w:rsidR="00B758DF">
        <w:rPr>
          <w:b w:val="0"/>
          <w:sz w:val="26"/>
          <w:szCs w:val="26"/>
        </w:rPr>
        <w:t xml:space="preserve">дополнения и </w:t>
      </w:r>
      <w:r>
        <w:rPr>
          <w:b w:val="0"/>
          <w:sz w:val="26"/>
          <w:szCs w:val="26"/>
        </w:rPr>
        <w:t>изменени</w:t>
      </w:r>
      <w:r w:rsidR="00383C0C">
        <w:rPr>
          <w:b w:val="0"/>
          <w:sz w:val="26"/>
          <w:szCs w:val="26"/>
        </w:rPr>
        <w:t>я</w:t>
      </w:r>
      <w:r>
        <w:rPr>
          <w:b w:val="0"/>
          <w:sz w:val="26"/>
          <w:szCs w:val="26"/>
        </w:rPr>
        <w:t xml:space="preserve"> </w:t>
      </w:r>
    </w:p>
    <w:p w:rsidR="00A67D86" w:rsidRDefault="00A67D86" w:rsidP="008E437E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решение Думы города Когалыма</w:t>
      </w:r>
    </w:p>
    <w:p w:rsidR="00A67D86" w:rsidRDefault="00A67D86" w:rsidP="008E437E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от </w:t>
      </w:r>
      <w:r w:rsidR="00383C0C">
        <w:rPr>
          <w:b w:val="0"/>
          <w:sz w:val="26"/>
          <w:szCs w:val="26"/>
        </w:rPr>
        <w:t>15</w:t>
      </w:r>
      <w:r>
        <w:rPr>
          <w:b w:val="0"/>
          <w:sz w:val="26"/>
          <w:szCs w:val="26"/>
        </w:rPr>
        <w:t>.</w:t>
      </w:r>
      <w:r w:rsidR="00383C0C">
        <w:rPr>
          <w:b w:val="0"/>
          <w:sz w:val="26"/>
          <w:szCs w:val="26"/>
        </w:rPr>
        <w:t>11.2007</w:t>
      </w:r>
      <w:r>
        <w:rPr>
          <w:b w:val="0"/>
          <w:sz w:val="26"/>
          <w:szCs w:val="26"/>
        </w:rPr>
        <w:t xml:space="preserve"> №</w:t>
      </w:r>
      <w:r w:rsidR="00383C0C">
        <w:rPr>
          <w:b w:val="0"/>
          <w:sz w:val="26"/>
          <w:szCs w:val="26"/>
        </w:rPr>
        <w:t>180</w:t>
      </w:r>
      <w:r>
        <w:rPr>
          <w:b w:val="0"/>
          <w:sz w:val="26"/>
          <w:szCs w:val="26"/>
        </w:rPr>
        <w:t>-ГД</w:t>
      </w:r>
    </w:p>
    <w:p w:rsidR="00A67D86" w:rsidRDefault="00A67D86" w:rsidP="00A67D86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835963" w:rsidRDefault="00835963" w:rsidP="00A67D86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A67D86" w:rsidRDefault="00A67D86" w:rsidP="008E437E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A67D86" w:rsidRDefault="004862F2" w:rsidP="004862F2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 w:rsidRPr="004862F2">
        <w:rPr>
          <w:b w:val="0"/>
          <w:sz w:val="26"/>
          <w:szCs w:val="26"/>
        </w:rPr>
        <w:t xml:space="preserve">В соответствии с Законом Ханты-Мансийского автономного округа - Югры от 20.07.2007 </w:t>
      </w:r>
      <w:r>
        <w:rPr>
          <w:b w:val="0"/>
          <w:sz w:val="26"/>
          <w:szCs w:val="26"/>
        </w:rPr>
        <w:t>№</w:t>
      </w:r>
      <w:r w:rsidRPr="004862F2">
        <w:rPr>
          <w:b w:val="0"/>
          <w:sz w:val="26"/>
          <w:szCs w:val="26"/>
        </w:rPr>
        <w:t xml:space="preserve">97-оз </w:t>
      </w:r>
      <w:r>
        <w:rPr>
          <w:b w:val="0"/>
          <w:sz w:val="26"/>
          <w:szCs w:val="26"/>
        </w:rPr>
        <w:t>«</w:t>
      </w:r>
      <w:r w:rsidRPr="004862F2">
        <w:rPr>
          <w:b w:val="0"/>
          <w:sz w:val="26"/>
          <w:szCs w:val="26"/>
        </w:rPr>
        <w:t xml:space="preserve">О реестре должностей муниципальной службы </w:t>
      </w:r>
      <w:proofErr w:type="gramStart"/>
      <w:r w:rsidRPr="004862F2">
        <w:rPr>
          <w:b w:val="0"/>
          <w:sz w:val="26"/>
          <w:szCs w:val="26"/>
        </w:rPr>
        <w:t>в</w:t>
      </w:r>
      <w:proofErr w:type="gramEnd"/>
      <w:r w:rsidRPr="004862F2">
        <w:rPr>
          <w:b w:val="0"/>
          <w:sz w:val="26"/>
          <w:szCs w:val="26"/>
        </w:rPr>
        <w:t xml:space="preserve"> </w:t>
      </w:r>
      <w:proofErr w:type="gramStart"/>
      <w:r w:rsidRPr="004862F2">
        <w:rPr>
          <w:b w:val="0"/>
          <w:sz w:val="26"/>
          <w:szCs w:val="26"/>
        </w:rPr>
        <w:t>Ханты-Мансийском</w:t>
      </w:r>
      <w:proofErr w:type="gramEnd"/>
      <w:r w:rsidRPr="004862F2">
        <w:rPr>
          <w:b w:val="0"/>
          <w:sz w:val="26"/>
          <w:szCs w:val="26"/>
        </w:rPr>
        <w:t xml:space="preserve"> автономном округе </w:t>
      </w:r>
      <w:r>
        <w:rPr>
          <w:b w:val="0"/>
          <w:sz w:val="26"/>
          <w:szCs w:val="26"/>
        </w:rPr>
        <w:t>–</w:t>
      </w:r>
      <w:r w:rsidRPr="004862F2">
        <w:rPr>
          <w:b w:val="0"/>
          <w:sz w:val="26"/>
          <w:szCs w:val="26"/>
        </w:rPr>
        <w:t xml:space="preserve"> Югре</w:t>
      </w:r>
      <w:r>
        <w:rPr>
          <w:b w:val="0"/>
          <w:sz w:val="26"/>
          <w:szCs w:val="26"/>
        </w:rPr>
        <w:t>»</w:t>
      </w:r>
      <w:r w:rsidRPr="004862F2">
        <w:rPr>
          <w:b w:val="0"/>
          <w:sz w:val="26"/>
          <w:szCs w:val="26"/>
        </w:rPr>
        <w:t>, Уставом города Когалыма</w:t>
      </w:r>
      <w:r>
        <w:rPr>
          <w:b w:val="0"/>
          <w:sz w:val="26"/>
          <w:szCs w:val="26"/>
        </w:rPr>
        <w:t xml:space="preserve">, </w:t>
      </w:r>
      <w:r w:rsidR="00A67D86">
        <w:rPr>
          <w:b w:val="0"/>
          <w:sz w:val="26"/>
          <w:szCs w:val="26"/>
        </w:rPr>
        <w:t>Дума города Когалыма РЕШИЛА:</w:t>
      </w:r>
    </w:p>
    <w:p w:rsidR="00383C0C" w:rsidRDefault="00383C0C" w:rsidP="008E437E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383C0C" w:rsidRDefault="00383C0C" w:rsidP="00383C0C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В решение </w:t>
      </w:r>
      <w:r w:rsidRPr="00383C0C">
        <w:rPr>
          <w:b w:val="0"/>
          <w:sz w:val="26"/>
          <w:szCs w:val="26"/>
        </w:rPr>
        <w:t xml:space="preserve">Думы города Когалыма от 15.11.2007 </w:t>
      </w:r>
      <w:r>
        <w:rPr>
          <w:b w:val="0"/>
          <w:sz w:val="26"/>
          <w:szCs w:val="26"/>
        </w:rPr>
        <w:t>№</w:t>
      </w:r>
      <w:r w:rsidRPr="00383C0C">
        <w:rPr>
          <w:b w:val="0"/>
          <w:sz w:val="26"/>
          <w:szCs w:val="26"/>
        </w:rPr>
        <w:t>180-ГД</w:t>
      </w:r>
      <w:r>
        <w:rPr>
          <w:b w:val="0"/>
          <w:sz w:val="26"/>
          <w:szCs w:val="26"/>
        </w:rPr>
        <w:t xml:space="preserve"> «</w:t>
      </w:r>
      <w:r w:rsidRPr="00383C0C">
        <w:rPr>
          <w:b w:val="0"/>
          <w:sz w:val="26"/>
          <w:szCs w:val="26"/>
        </w:rPr>
        <w:t xml:space="preserve">Об установлении единой схемы должностных окладов по </w:t>
      </w:r>
      <w:r>
        <w:rPr>
          <w:b w:val="0"/>
          <w:sz w:val="26"/>
          <w:szCs w:val="26"/>
        </w:rPr>
        <w:t>должностям муниципальной службы» (далее – решение) внести следующ</w:t>
      </w:r>
      <w:r w:rsidR="00B758DF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 xml:space="preserve">е </w:t>
      </w:r>
      <w:r w:rsidR="00B758DF">
        <w:rPr>
          <w:b w:val="0"/>
          <w:sz w:val="26"/>
          <w:szCs w:val="26"/>
        </w:rPr>
        <w:t xml:space="preserve">дополнение и </w:t>
      </w:r>
      <w:r>
        <w:rPr>
          <w:b w:val="0"/>
          <w:sz w:val="26"/>
          <w:szCs w:val="26"/>
        </w:rPr>
        <w:t xml:space="preserve">изменение: </w:t>
      </w:r>
    </w:p>
    <w:p w:rsidR="00B758DF" w:rsidRDefault="00B758DF" w:rsidP="00B758DF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</w:t>
      </w:r>
      <w:r w:rsidRPr="00B758D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Раздел «</w:t>
      </w:r>
      <w:r w:rsidRPr="00B758DF">
        <w:rPr>
          <w:b w:val="0"/>
          <w:sz w:val="26"/>
          <w:szCs w:val="26"/>
        </w:rPr>
        <w:t>Должности муниципальной службы, учреждаемые для выполнения функции</w:t>
      </w:r>
      <w:r>
        <w:rPr>
          <w:b w:val="0"/>
          <w:sz w:val="26"/>
          <w:szCs w:val="26"/>
        </w:rPr>
        <w:t xml:space="preserve"> «</w:t>
      </w:r>
      <w:r w:rsidRPr="00B758DF">
        <w:rPr>
          <w:b w:val="0"/>
          <w:sz w:val="26"/>
          <w:szCs w:val="26"/>
        </w:rPr>
        <w:t>специалист</w:t>
      </w:r>
      <w:r>
        <w:rPr>
          <w:b w:val="0"/>
          <w:sz w:val="26"/>
          <w:szCs w:val="26"/>
        </w:rPr>
        <w:t xml:space="preserve">» </w:t>
      </w:r>
      <w:r w:rsidRPr="00B758DF">
        <w:rPr>
          <w:b w:val="0"/>
          <w:sz w:val="26"/>
          <w:szCs w:val="26"/>
        </w:rPr>
        <w:t>приложения 2 к</w:t>
      </w:r>
      <w:r>
        <w:rPr>
          <w:b w:val="0"/>
          <w:sz w:val="26"/>
          <w:szCs w:val="26"/>
        </w:rPr>
        <w:t xml:space="preserve"> решению дополнить строкой следующего содержания:</w:t>
      </w:r>
    </w:p>
    <w:p w:rsidR="00B758DF" w:rsidRDefault="00B758DF" w:rsidP="00B758DF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</w:p>
    <w:tbl>
      <w:tblPr>
        <w:tblW w:w="8870" w:type="dxa"/>
        <w:jc w:val="center"/>
        <w:tblCellSpacing w:w="5" w:type="nil"/>
        <w:tblInd w:w="25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4943"/>
        <w:gridCol w:w="1800"/>
      </w:tblGrid>
      <w:tr w:rsidR="00B758DF" w:rsidRPr="00B758DF" w:rsidTr="006B7413">
        <w:trPr>
          <w:trHeight w:val="400"/>
          <w:tblCellSpacing w:w="5" w:type="nil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DF" w:rsidRPr="00B758DF" w:rsidRDefault="00B758DF" w:rsidP="00B758DF">
            <w:pPr>
              <w:ind w:firstLine="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DF" w:rsidRPr="00B758DF" w:rsidRDefault="00B758DF" w:rsidP="00B75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8DF" w:rsidRPr="00B758DF" w:rsidRDefault="00B758DF" w:rsidP="00B758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2780</w:t>
            </w:r>
          </w:p>
        </w:tc>
      </w:tr>
    </w:tbl>
    <w:p w:rsidR="00B758DF" w:rsidRDefault="00B758DF" w:rsidP="00B758DF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</w:p>
    <w:p w:rsidR="00383C0C" w:rsidRDefault="00383C0C" w:rsidP="006D09CF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  <w:r w:rsidRPr="00383C0C">
        <w:rPr>
          <w:b w:val="0"/>
          <w:sz w:val="26"/>
          <w:szCs w:val="26"/>
        </w:rPr>
        <w:t>1.</w:t>
      </w:r>
      <w:r w:rsidR="00B758DF">
        <w:rPr>
          <w:b w:val="0"/>
          <w:sz w:val="26"/>
          <w:szCs w:val="26"/>
        </w:rPr>
        <w:t>2</w:t>
      </w:r>
      <w:r w:rsidRPr="00383C0C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Раздел</w:t>
      </w:r>
      <w:r w:rsidRPr="00383C0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«</w:t>
      </w:r>
      <w:r w:rsidRPr="00383C0C">
        <w:rPr>
          <w:b w:val="0"/>
          <w:sz w:val="26"/>
          <w:szCs w:val="26"/>
        </w:rPr>
        <w:t xml:space="preserve">Должности муниципальной службы, учреждаемые для </w:t>
      </w:r>
      <w:r w:rsidR="00664A3B">
        <w:rPr>
          <w:b w:val="0"/>
          <w:sz w:val="26"/>
          <w:szCs w:val="26"/>
        </w:rPr>
        <w:t>в</w:t>
      </w:r>
      <w:r w:rsidRPr="00383C0C">
        <w:rPr>
          <w:b w:val="0"/>
          <w:sz w:val="26"/>
          <w:szCs w:val="26"/>
        </w:rPr>
        <w:t>ыполнения функции</w:t>
      </w:r>
      <w:r w:rsidR="006D09CF">
        <w:rPr>
          <w:b w:val="0"/>
          <w:sz w:val="26"/>
          <w:szCs w:val="26"/>
        </w:rPr>
        <w:t xml:space="preserve"> «</w:t>
      </w:r>
      <w:r w:rsidRPr="00383C0C">
        <w:rPr>
          <w:b w:val="0"/>
          <w:sz w:val="26"/>
          <w:szCs w:val="26"/>
        </w:rPr>
        <w:t>обеспечивающий специалист</w:t>
      </w:r>
      <w:r w:rsidR="006D09CF">
        <w:rPr>
          <w:b w:val="0"/>
          <w:sz w:val="26"/>
          <w:szCs w:val="26"/>
        </w:rPr>
        <w:t>»</w:t>
      </w:r>
      <w:r w:rsidR="00B758DF">
        <w:rPr>
          <w:b w:val="0"/>
          <w:sz w:val="26"/>
          <w:szCs w:val="26"/>
        </w:rPr>
        <w:t xml:space="preserve"> приложения 2 к решению </w:t>
      </w:r>
      <w:r w:rsidR="006D09CF">
        <w:rPr>
          <w:b w:val="0"/>
          <w:sz w:val="26"/>
          <w:szCs w:val="26"/>
        </w:rPr>
        <w:t xml:space="preserve"> </w:t>
      </w:r>
      <w:r w:rsidRPr="00383C0C">
        <w:rPr>
          <w:b w:val="0"/>
          <w:sz w:val="26"/>
          <w:szCs w:val="26"/>
        </w:rPr>
        <w:t>исключить.</w:t>
      </w:r>
    </w:p>
    <w:p w:rsidR="00640745" w:rsidRDefault="00640745" w:rsidP="006D09CF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</w:p>
    <w:p w:rsidR="00640745" w:rsidRPr="00383C0C" w:rsidRDefault="00640745" w:rsidP="006D09CF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Настоящее решение вступает в силу с 01.10.2014. </w:t>
      </w:r>
    </w:p>
    <w:p w:rsidR="00383C0C" w:rsidRDefault="00383C0C" w:rsidP="00383C0C">
      <w:pPr>
        <w:pStyle w:val="ConsPlusTitle"/>
        <w:ind w:firstLine="708"/>
        <w:jc w:val="both"/>
        <w:outlineLvl w:val="0"/>
        <w:rPr>
          <w:b w:val="0"/>
          <w:sz w:val="26"/>
          <w:szCs w:val="26"/>
        </w:rPr>
      </w:pPr>
    </w:p>
    <w:p w:rsidR="00383C0C" w:rsidRDefault="00640745" w:rsidP="00383C0C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383C0C" w:rsidRPr="00383C0C">
        <w:rPr>
          <w:b w:val="0"/>
          <w:sz w:val="26"/>
          <w:szCs w:val="26"/>
        </w:rPr>
        <w:t xml:space="preserve">. Опубликовать настоящее решение в </w:t>
      </w:r>
      <w:r w:rsidR="009619F2">
        <w:rPr>
          <w:b w:val="0"/>
          <w:sz w:val="26"/>
          <w:szCs w:val="26"/>
        </w:rPr>
        <w:t>газете «Когалымский вестник»</w:t>
      </w:r>
      <w:r w:rsidR="00383C0C" w:rsidRPr="00383C0C">
        <w:rPr>
          <w:b w:val="0"/>
          <w:sz w:val="26"/>
          <w:szCs w:val="26"/>
        </w:rPr>
        <w:t>.</w:t>
      </w:r>
    </w:p>
    <w:p w:rsidR="00383C0C" w:rsidRDefault="00383C0C" w:rsidP="008E437E">
      <w:pPr>
        <w:pStyle w:val="ConsPlusTitle"/>
        <w:widowControl/>
        <w:ind w:firstLine="708"/>
        <w:jc w:val="both"/>
        <w:outlineLvl w:val="0"/>
        <w:rPr>
          <w:b w:val="0"/>
          <w:sz w:val="26"/>
          <w:szCs w:val="26"/>
        </w:rPr>
      </w:pPr>
    </w:p>
    <w:p w:rsidR="004862F2" w:rsidRDefault="004862F2" w:rsidP="008E437E">
      <w:pPr>
        <w:tabs>
          <w:tab w:val="left" w:pos="7500"/>
        </w:tabs>
        <w:ind w:firstLine="708"/>
        <w:jc w:val="both"/>
        <w:rPr>
          <w:bCs/>
          <w:sz w:val="26"/>
          <w:szCs w:val="26"/>
        </w:rPr>
      </w:pPr>
    </w:p>
    <w:p w:rsidR="004862F2" w:rsidRDefault="004862F2" w:rsidP="008E437E">
      <w:pPr>
        <w:tabs>
          <w:tab w:val="left" w:pos="7500"/>
        </w:tabs>
        <w:ind w:firstLine="708"/>
        <w:jc w:val="both"/>
        <w:rPr>
          <w:bCs/>
          <w:sz w:val="26"/>
          <w:szCs w:val="26"/>
        </w:rPr>
      </w:pPr>
    </w:p>
    <w:p w:rsidR="004862F2" w:rsidRDefault="004862F2" w:rsidP="008E437E">
      <w:pPr>
        <w:tabs>
          <w:tab w:val="left" w:pos="7500"/>
        </w:tabs>
        <w:ind w:firstLine="708"/>
        <w:jc w:val="both"/>
        <w:rPr>
          <w:bCs/>
          <w:sz w:val="26"/>
          <w:szCs w:val="26"/>
        </w:rPr>
      </w:pPr>
    </w:p>
    <w:p w:rsidR="00A67D86" w:rsidRDefault="008E437E" w:rsidP="003A5D2B">
      <w:pPr>
        <w:tabs>
          <w:tab w:val="left" w:pos="7500"/>
        </w:tabs>
        <w:ind w:firstLine="708"/>
        <w:jc w:val="both"/>
      </w:pPr>
      <w:r>
        <w:rPr>
          <w:bCs/>
          <w:sz w:val="26"/>
          <w:szCs w:val="26"/>
        </w:rPr>
        <w:t>Глав</w:t>
      </w:r>
      <w:r w:rsidR="00835963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города Когалыма                             </w:t>
      </w:r>
      <w:r w:rsidR="004862F2">
        <w:rPr>
          <w:bCs/>
          <w:sz w:val="26"/>
          <w:szCs w:val="26"/>
        </w:rPr>
        <w:t xml:space="preserve">                            </w:t>
      </w:r>
      <w:proofErr w:type="spellStart"/>
      <w:r w:rsidR="00835963">
        <w:rPr>
          <w:bCs/>
          <w:sz w:val="26"/>
          <w:szCs w:val="26"/>
        </w:rPr>
        <w:t>Н.Н.Пальчиков</w:t>
      </w:r>
      <w:proofErr w:type="spellEnd"/>
    </w:p>
    <w:sectPr w:rsidR="00A67D86" w:rsidSect="008E437E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89"/>
    <w:rsid w:val="0000074E"/>
    <w:rsid w:val="00000FD7"/>
    <w:rsid w:val="00001886"/>
    <w:rsid w:val="00001B18"/>
    <w:rsid w:val="00005910"/>
    <w:rsid w:val="00006620"/>
    <w:rsid w:val="00006F55"/>
    <w:rsid w:val="00010C26"/>
    <w:rsid w:val="00012705"/>
    <w:rsid w:val="00012FA9"/>
    <w:rsid w:val="00015C27"/>
    <w:rsid w:val="00017909"/>
    <w:rsid w:val="000230CA"/>
    <w:rsid w:val="00025AE8"/>
    <w:rsid w:val="00027481"/>
    <w:rsid w:val="00031C31"/>
    <w:rsid w:val="000321D0"/>
    <w:rsid w:val="00032599"/>
    <w:rsid w:val="000330CC"/>
    <w:rsid w:val="00034DC1"/>
    <w:rsid w:val="000428FE"/>
    <w:rsid w:val="00045A2A"/>
    <w:rsid w:val="00046362"/>
    <w:rsid w:val="00047723"/>
    <w:rsid w:val="00047CDF"/>
    <w:rsid w:val="00053207"/>
    <w:rsid w:val="00054DD3"/>
    <w:rsid w:val="0005617C"/>
    <w:rsid w:val="000621C5"/>
    <w:rsid w:val="00062460"/>
    <w:rsid w:val="00063D12"/>
    <w:rsid w:val="000648B2"/>
    <w:rsid w:val="00065FAF"/>
    <w:rsid w:val="000720A1"/>
    <w:rsid w:val="00072F0A"/>
    <w:rsid w:val="000738E2"/>
    <w:rsid w:val="00080555"/>
    <w:rsid w:val="000815DA"/>
    <w:rsid w:val="00081E5E"/>
    <w:rsid w:val="00081FDE"/>
    <w:rsid w:val="00083728"/>
    <w:rsid w:val="000845B8"/>
    <w:rsid w:val="000845B9"/>
    <w:rsid w:val="00093129"/>
    <w:rsid w:val="000947D1"/>
    <w:rsid w:val="00094A4F"/>
    <w:rsid w:val="000960F6"/>
    <w:rsid w:val="000965DD"/>
    <w:rsid w:val="00096C1F"/>
    <w:rsid w:val="000A34C8"/>
    <w:rsid w:val="000A521F"/>
    <w:rsid w:val="000A7A59"/>
    <w:rsid w:val="000A7E3E"/>
    <w:rsid w:val="000B2CDB"/>
    <w:rsid w:val="000B329D"/>
    <w:rsid w:val="000B46AA"/>
    <w:rsid w:val="000B51F2"/>
    <w:rsid w:val="000B5EE0"/>
    <w:rsid w:val="000B6B82"/>
    <w:rsid w:val="000C22DA"/>
    <w:rsid w:val="000C3303"/>
    <w:rsid w:val="000C39B5"/>
    <w:rsid w:val="000C4B73"/>
    <w:rsid w:val="000C57C8"/>
    <w:rsid w:val="000C5BE7"/>
    <w:rsid w:val="000D0B1B"/>
    <w:rsid w:val="000D69B8"/>
    <w:rsid w:val="000E2900"/>
    <w:rsid w:val="000E2F9D"/>
    <w:rsid w:val="000E4891"/>
    <w:rsid w:val="000E5E25"/>
    <w:rsid w:val="000E6997"/>
    <w:rsid w:val="000F09C7"/>
    <w:rsid w:val="000F2043"/>
    <w:rsid w:val="000F3F18"/>
    <w:rsid w:val="000F41C0"/>
    <w:rsid w:val="000F4CA9"/>
    <w:rsid w:val="000F5B97"/>
    <w:rsid w:val="000F606F"/>
    <w:rsid w:val="000F62CE"/>
    <w:rsid w:val="001001AC"/>
    <w:rsid w:val="0010045B"/>
    <w:rsid w:val="00102F62"/>
    <w:rsid w:val="00103A81"/>
    <w:rsid w:val="00106539"/>
    <w:rsid w:val="001102CA"/>
    <w:rsid w:val="00111C8B"/>
    <w:rsid w:val="001121FB"/>
    <w:rsid w:val="001156CF"/>
    <w:rsid w:val="00123708"/>
    <w:rsid w:val="00124EF5"/>
    <w:rsid w:val="00126379"/>
    <w:rsid w:val="00126A43"/>
    <w:rsid w:val="001340BD"/>
    <w:rsid w:val="0013411B"/>
    <w:rsid w:val="00134C13"/>
    <w:rsid w:val="00136A09"/>
    <w:rsid w:val="00137027"/>
    <w:rsid w:val="001405A9"/>
    <w:rsid w:val="00143745"/>
    <w:rsid w:val="00145417"/>
    <w:rsid w:val="00150B14"/>
    <w:rsid w:val="00151390"/>
    <w:rsid w:val="001519DF"/>
    <w:rsid w:val="0015283E"/>
    <w:rsid w:val="00152E6A"/>
    <w:rsid w:val="00155D4A"/>
    <w:rsid w:val="001569A4"/>
    <w:rsid w:val="00161BE4"/>
    <w:rsid w:val="001620E0"/>
    <w:rsid w:val="00164FFB"/>
    <w:rsid w:val="001654C6"/>
    <w:rsid w:val="00165FD8"/>
    <w:rsid w:val="00166C0E"/>
    <w:rsid w:val="0017003D"/>
    <w:rsid w:val="001702B9"/>
    <w:rsid w:val="00170F7F"/>
    <w:rsid w:val="00171C38"/>
    <w:rsid w:val="001720B9"/>
    <w:rsid w:val="00176DD4"/>
    <w:rsid w:val="00177DA8"/>
    <w:rsid w:val="00181EBA"/>
    <w:rsid w:val="00184BF0"/>
    <w:rsid w:val="00192034"/>
    <w:rsid w:val="00195357"/>
    <w:rsid w:val="001A06A8"/>
    <w:rsid w:val="001A2536"/>
    <w:rsid w:val="001A5518"/>
    <w:rsid w:val="001A63CD"/>
    <w:rsid w:val="001A68E0"/>
    <w:rsid w:val="001A7469"/>
    <w:rsid w:val="001B2202"/>
    <w:rsid w:val="001B385B"/>
    <w:rsid w:val="001B4A0B"/>
    <w:rsid w:val="001B5934"/>
    <w:rsid w:val="001C0656"/>
    <w:rsid w:val="001C47DC"/>
    <w:rsid w:val="001C4AB8"/>
    <w:rsid w:val="001C6798"/>
    <w:rsid w:val="001D1835"/>
    <w:rsid w:val="001D195C"/>
    <w:rsid w:val="001D3E05"/>
    <w:rsid w:val="001D668F"/>
    <w:rsid w:val="001E14AA"/>
    <w:rsid w:val="001E78A4"/>
    <w:rsid w:val="001E7F8E"/>
    <w:rsid w:val="001F0285"/>
    <w:rsid w:val="001F14FF"/>
    <w:rsid w:val="001F151A"/>
    <w:rsid w:val="001F2857"/>
    <w:rsid w:val="001F6910"/>
    <w:rsid w:val="001F7570"/>
    <w:rsid w:val="002011AF"/>
    <w:rsid w:val="0020162C"/>
    <w:rsid w:val="00201D11"/>
    <w:rsid w:val="00202B93"/>
    <w:rsid w:val="00204D0F"/>
    <w:rsid w:val="00205299"/>
    <w:rsid w:val="00206242"/>
    <w:rsid w:val="00206CA3"/>
    <w:rsid w:val="00210DA2"/>
    <w:rsid w:val="002137C2"/>
    <w:rsid w:val="002157A5"/>
    <w:rsid w:val="00216667"/>
    <w:rsid w:val="002200BA"/>
    <w:rsid w:val="00220D21"/>
    <w:rsid w:val="00222142"/>
    <w:rsid w:val="002261E0"/>
    <w:rsid w:val="00227450"/>
    <w:rsid w:val="002313FD"/>
    <w:rsid w:val="00234BED"/>
    <w:rsid w:val="00235A64"/>
    <w:rsid w:val="00236B3F"/>
    <w:rsid w:val="0024007E"/>
    <w:rsid w:val="002411EE"/>
    <w:rsid w:val="00241F2C"/>
    <w:rsid w:val="002440CC"/>
    <w:rsid w:val="00244DE2"/>
    <w:rsid w:val="00246A53"/>
    <w:rsid w:val="002510B6"/>
    <w:rsid w:val="0025214B"/>
    <w:rsid w:val="002577C8"/>
    <w:rsid w:val="00264616"/>
    <w:rsid w:val="00272050"/>
    <w:rsid w:val="002731FB"/>
    <w:rsid w:val="002751CD"/>
    <w:rsid w:val="0027602B"/>
    <w:rsid w:val="00276406"/>
    <w:rsid w:val="002767DA"/>
    <w:rsid w:val="0027747E"/>
    <w:rsid w:val="00277C69"/>
    <w:rsid w:val="00277D33"/>
    <w:rsid w:val="00277DB1"/>
    <w:rsid w:val="00283E94"/>
    <w:rsid w:val="00285703"/>
    <w:rsid w:val="00296601"/>
    <w:rsid w:val="002976D5"/>
    <w:rsid w:val="002A0046"/>
    <w:rsid w:val="002A24EB"/>
    <w:rsid w:val="002A4DF4"/>
    <w:rsid w:val="002A5062"/>
    <w:rsid w:val="002A5BC7"/>
    <w:rsid w:val="002B154A"/>
    <w:rsid w:val="002B2DFF"/>
    <w:rsid w:val="002B3A61"/>
    <w:rsid w:val="002C15BA"/>
    <w:rsid w:val="002C26EC"/>
    <w:rsid w:val="002C4300"/>
    <w:rsid w:val="002C5F0C"/>
    <w:rsid w:val="002C7337"/>
    <w:rsid w:val="002D180A"/>
    <w:rsid w:val="002D1887"/>
    <w:rsid w:val="002D485B"/>
    <w:rsid w:val="002D599B"/>
    <w:rsid w:val="002E277F"/>
    <w:rsid w:val="002E65B5"/>
    <w:rsid w:val="002F0A4D"/>
    <w:rsid w:val="002F0D5B"/>
    <w:rsid w:val="002F1667"/>
    <w:rsid w:val="002F2BA9"/>
    <w:rsid w:val="002F49E5"/>
    <w:rsid w:val="002F6762"/>
    <w:rsid w:val="00301EB8"/>
    <w:rsid w:val="00302A6B"/>
    <w:rsid w:val="003064BE"/>
    <w:rsid w:val="00310401"/>
    <w:rsid w:val="00311C93"/>
    <w:rsid w:val="003137CC"/>
    <w:rsid w:val="00316E94"/>
    <w:rsid w:val="00317509"/>
    <w:rsid w:val="00320156"/>
    <w:rsid w:val="003202CB"/>
    <w:rsid w:val="003208C3"/>
    <w:rsid w:val="003246D6"/>
    <w:rsid w:val="00324B7F"/>
    <w:rsid w:val="003255DF"/>
    <w:rsid w:val="003259CD"/>
    <w:rsid w:val="0032640A"/>
    <w:rsid w:val="0032786C"/>
    <w:rsid w:val="00333C04"/>
    <w:rsid w:val="00337B49"/>
    <w:rsid w:val="003407A2"/>
    <w:rsid w:val="00342643"/>
    <w:rsid w:val="003427E5"/>
    <w:rsid w:val="00342C80"/>
    <w:rsid w:val="00345A51"/>
    <w:rsid w:val="0034798A"/>
    <w:rsid w:val="00352586"/>
    <w:rsid w:val="003545DA"/>
    <w:rsid w:val="00355414"/>
    <w:rsid w:val="00355C9C"/>
    <w:rsid w:val="00355F57"/>
    <w:rsid w:val="00356000"/>
    <w:rsid w:val="003570A7"/>
    <w:rsid w:val="00360F0A"/>
    <w:rsid w:val="003610B9"/>
    <w:rsid w:val="003630B0"/>
    <w:rsid w:val="0036320B"/>
    <w:rsid w:val="003633DE"/>
    <w:rsid w:val="0036349A"/>
    <w:rsid w:val="00363CA6"/>
    <w:rsid w:val="0036486B"/>
    <w:rsid w:val="00365441"/>
    <w:rsid w:val="00366942"/>
    <w:rsid w:val="00366AB8"/>
    <w:rsid w:val="00366BFB"/>
    <w:rsid w:val="00367264"/>
    <w:rsid w:val="00367D80"/>
    <w:rsid w:val="003722DE"/>
    <w:rsid w:val="00372488"/>
    <w:rsid w:val="00375444"/>
    <w:rsid w:val="00376328"/>
    <w:rsid w:val="00377DA8"/>
    <w:rsid w:val="0038026B"/>
    <w:rsid w:val="0038127B"/>
    <w:rsid w:val="00381675"/>
    <w:rsid w:val="00383257"/>
    <w:rsid w:val="00383306"/>
    <w:rsid w:val="00383C0C"/>
    <w:rsid w:val="00385640"/>
    <w:rsid w:val="00386FD0"/>
    <w:rsid w:val="00387D67"/>
    <w:rsid w:val="00392B97"/>
    <w:rsid w:val="00393244"/>
    <w:rsid w:val="0039387A"/>
    <w:rsid w:val="00396476"/>
    <w:rsid w:val="003968BE"/>
    <w:rsid w:val="003A12FF"/>
    <w:rsid w:val="003A1CE0"/>
    <w:rsid w:val="003A4B60"/>
    <w:rsid w:val="003A5D2B"/>
    <w:rsid w:val="003B0E60"/>
    <w:rsid w:val="003B1D20"/>
    <w:rsid w:val="003B1F37"/>
    <w:rsid w:val="003B28DA"/>
    <w:rsid w:val="003B3584"/>
    <w:rsid w:val="003B3F94"/>
    <w:rsid w:val="003B402A"/>
    <w:rsid w:val="003B584A"/>
    <w:rsid w:val="003B5D8C"/>
    <w:rsid w:val="003B64E4"/>
    <w:rsid w:val="003C2898"/>
    <w:rsid w:val="003C3BE5"/>
    <w:rsid w:val="003C4980"/>
    <w:rsid w:val="003C4B1B"/>
    <w:rsid w:val="003C5505"/>
    <w:rsid w:val="003C5A76"/>
    <w:rsid w:val="003C69F8"/>
    <w:rsid w:val="003D3867"/>
    <w:rsid w:val="003D6B8B"/>
    <w:rsid w:val="003D6C3D"/>
    <w:rsid w:val="003D7C07"/>
    <w:rsid w:val="003E2B73"/>
    <w:rsid w:val="003E33E2"/>
    <w:rsid w:val="003E57F1"/>
    <w:rsid w:val="003F2D99"/>
    <w:rsid w:val="003F58EE"/>
    <w:rsid w:val="00401A50"/>
    <w:rsid w:val="00407650"/>
    <w:rsid w:val="00407CE0"/>
    <w:rsid w:val="00412576"/>
    <w:rsid w:val="00413129"/>
    <w:rsid w:val="0041367E"/>
    <w:rsid w:val="00414FF2"/>
    <w:rsid w:val="0041622B"/>
    <w:rsid w:val="00417C8A"/>
    <w:rsid w:val="004254CE"/>
    <w:rsid w:val="00425E23"/>
    <w:rsid w:val="00427749"/>
    <w:rsid w:val="00430ECB"/>
    <w:rsid w:val="00431C1B"/>
    <w:rsid w:val="00433843"/>
    <w:rsid w:val="004357D4"/>
    <w:rsid w:val="00436AE7"/>
    <w:rsid w:val="004374D1"/>
    <w:rsid w:val="004424C5"/>
    <w:rsid w:val="00445387"/>
    <w:rsid w:val="004459F2"/>
    <w:rsid w:val="00446065"/>
    <w:rsid w:val="00446413"/>
    <w:rsid w:val="00446A65"/>
    <w:rsid w:val="00446D0F"/>
    <w:rsid w:val="0044752E"/>
    <w:rsid w:val="00450D6B"/>
    <w:rsid w:val="00456B5E"/>
    <w:rsid w:val="00456C23"/>
    <w:rsid w:val="00460E5D"/>
    <w:rsid w:val="00462CB9"/>
    <w:rsid w:val="00465389"/>
    <w:rsid w:val="00465CAF"/>
    <w:rsid w:val="0046692C"/>
    <w:rsid w:val="004670F9"/>
    <w:rsid w:val="00467D19"/>
    <w:rsid w:val="00470462"/>
    <w:rsid w:val="004706A2"/>
    <w:rsid w:val="00470828"/>
    <w:rsid w:val="00471423"/>
    <w:rsid w:val="00471674"/>
    <w:rsid w:val="00471AFA"/>
    <w:rsid w:val="00471CAD"/>
    <w:rsid w:val="00472085"/>
    <w:rsid w:val="00473C69"/>
    <w:rsid w:val="00476498"/>
    <w:rsid w:val="00481855"/>
    <w:rsid w:val="00481CE4"/>
    <w:rsid w:val="00482D1B"/>
    <w:rsid w:val="00483933"/>
    <w:rsid w:val="004862F2"/>
    <w:rsid w:val="004910DF"/>
    <w:rsid w:val="00494971"/>
    <w:rsid w:val="004963CE"/>
    <w:rsid w:val="0049714F"/>
    <w:rsid w:val="004A075B"/>
    <w:rsid w:val="004A256D"/>
    <w:rsid w:val="004A3511"/>
    <w:rsid w:val="004A4CA4"/>
    <w:rsid w:val="004A7DC7"/>
    <w:rsid w:val="004B20E2"/>
    <w:rsid w:val="004B22E2"/>
    <w:rsid w:val="004B2DDB"/>
    <w:rsid w:val="004B3301"/>
    <w:rsid w:val="004B59A7"/>
    <w:rsid w:val="004B71C4"/>
    <w:rsid w:val="004C034C"/>
    <w:rsid w:val="004C4D09"/>
    <w:rsid w:val="004D004D"/>
    <w:rsid w:val="004D0BD2"/>
    <w:rsid w:val="004D3BF9"/>
    <w:rsid w:val="004D5077"/>
    <w:rsid w:val="004D7D8A"/>
    <w:rsid w:val="004E0988"/>
    <w:rsid w:val="004E3C90"/>
    <w:rsid w:val="004E49FA"/>
    <w:rsid w:val="004E4F37"/>
    <w:rsid w:val="004E682C"/>
    <w:rsid w:val="004E7CBB"/>
    <w:rsid w:val="004F1708"/>
    <w:rsid w:val="004F3920"/>
    <w:rsid w:val="00500CAE"/>
    <w:rsid w:val="005015A1"/>
    <w:rsid w:val="00501AE9"/>
    <w:rsid w:val="00502E38"/>
    <w:rsid w:val="00507BCF"/>
    <w:rsid w:val="00510A63"/>
    <w:rsid w:val="005113D2"/>
    <w:rsid w:val="00514E6E"/>
    <w:rsid w:val="0051793F"/>
    <w:rsid w:val="00523AC2"/>
    <w:rsid w:val="005247F9"/>
    <w:rsid w:val="00525C5D"/>
    <w:rsid w:val="00525EA9"/>
    <w:rsid w:val="005264ED"/>
    <w:rsid w:val="00527D40"/>
    <w:rsid w:val="00527F32"/>
    <w:rsid w:val="00535D89"/>
    <w:rsid w:val="0054327E"/>
    <w:rsid w:val="00543F25"/>
    <w:rsid w:val="005442F4"/>
    <w:rsid w:val="00545624"/>
    <w:rsid w:val="00546844"/>
    <w:rsid w:val="00547889"/>
    <w:rsid w:val="00551B15"/>
    <w:rsid w:val="00553122"/>
    <w:rsid w:val="005539E6"/>
    <w:rsid w:val="0055430F"/>
    <w:rsid w:val="00555986"/>
    <w:rsid w:val="00555AC1"/>
    <w:rsid w:val="005577B2"/>
    <w:rsid w:val="00557EA6"/>
    <w:rsid w:val="0056073E"/>
    <w:rsid w:val="0056097A"/>
    <w:rsid w:val="00571ABC"/>
    <w:rsid w:val="00575934"/>
    <w:rsid w:val="005764FA"/>
    <w:rsid w:val="00576CDF"/>
    <w:rsid w:val="00580181"/>
    <w:rsid w:val="00582130"/>
    <w:rsid w:val="00582A91"/>
    <w:rsid w:val="005838C9"/>
    <w:rsid w:val="00591959"/>
    <w:rsid w:val="0059240B"/>
    <w:rsid w:val="00593B32"/>
    <w:rsid w:val="005944C8"/>
    <w:rsid w:val="005A1832"/>
    <w:rsid w:val="005A54DB"/>
    <w:rsid w:val="005A6615"/>
    <w:rsid w:val="005A687C"/>
    <w:rsid w:val="005B1CFD"/>
    <w:rsid w:val="005B1D35"/>
    <w:rsid w:val="005B2F74"/>
    <w:rsid w:val="005B4D18"/>
    <w:rsid w:val="005B57D6"/>
    <w:rsid w:val="005B69ED"/>
    <w:rsid w:val="005B6B76"/>
    <w:rsid w:val="005C3030"/>
    <w:rsid w:val="005C54A1"/>
    <w:rsid w:val="005D269F"/>
    <w:rsid w:val="005D2AF8"/>
    <w:rsid w:val="005D4B5D"/>
    <w:rsid w:val="005D5834"/>
    <w:rsid w:val="005D5B78"/>
    <w:rsid w:val="005D6BAD"/>
    <w:rsid w:val="005E1712"/>
    <w:rsid w:val="005E210C"/>
    <w:rsid w:val="005E4259"/>
    <w:rsid w:val="005F0233"/>
    <w:rsid w:val="005F2D01"/>
    <w:rsid w:val="005F4731"/>
    <w:rsid w:val="005F4757"/>
    <w:rsid w:val="005F5BE5"/>
    <w:rsid w:val="00601224"/>
    <w:rsid w:val="00601D9E"/>
    <w:rsid w:val="0060389D"/>
    <w:rsid w:val="00606211"/>
    <w:rsid w:val="00606FAE"/>
    <w:rsid w:val="00613242"/>
    <w:rsid w:val="006135E2"/>
    <w:rsid w:val="0061408D"/>
    <w:rsid w:val="00614B3B"/>
    <w:rsid w:val="00615A48"/>
    <w:rsid w:val="0061767D"/>
    <w:rsid w:val="006177A0"/>
    <w:rsid w:val="0062000A"/>
    <w:rsid w:val="006227A0"/>
    <w:rsid w:val="00622D59"/>
    <w:rsid w:val="00624E00"/>
    <w:rsid w:val="00625711"/>
    <w:rsid w:val="00633103"/>
    <w:rsid w:val="00637BE8"/>
    <w:rsid w:val="00640745"/>
    <w:rsid w:val="006434BF"/>
    <w:rsid w:val="00645C34"/>
    <w:rsid w:val="0065024F"/>
    <w:rsid w:val="00651ACE"/>
    <w:rsid w:val="0065208B"/>
    <w:rsid w:val="00656E85"/>
    <w:rsid w:val="0066358F"/>
    <w:rsid w:val="00663A17"/>
    <w:rsid w:val="006642D3"/>
    <w:rsid w:val="00664A3B"/>
    <w:rsid w:val="00666F52"/>
    <w:rsid w:val="006704F5"/>
    <w:rsid w:val="00671024"/>
    <w:rsid w:val="006715CB"/>
    <w:rsid w:val="0067201B"/>
    <w:rsid w:val="00674758"/>
    <w:rsid w:val="00674DD4"/>
    <w:rsid w:val="00676EDD"/>
    <w:rsid w:val="00677E09"/>
    <w:rsid w:val="00681867"/>
    <w:rsid w:val="00682808"/>
    <w:rsid w:val="00685811"/>
    <w:rsid w:val="00685B67"/>
    <w:rsid w:val="00687636"/>
    <w:rsid w:val="00692043"/>
    <w:rsid w:val="00695C4C"/>
    <w:rsid w:val="006A4346"/>
    <w:rsid w:val="006A617D"/>
    <w:rsid w:val="006A6CFD"/>
    <w:rsid w:val="006A7929"/>
    <w:rsid w:val="006B100B"/>
    <w:rsid w:val="006B1E51"/>
    <w:rsid w:val="006B2CA4"/>
    <w:rsid w:val="006B3B3F"/>
    <w:rsid w:val="006B419A"/>
    <w:rsid w:val="006B7B1A"/>
    <w:rsid w:val="006C11F5"/>
    <w:rsid w:val="006C147A"/>
    <w:rsid w:val="006C2FF0"/>
    <w:rsid w:val="006C42FF"/>
    <w:rsid w:val="006C6A49"/>
    <w:rsid w:val="006D09CF"/>
    <w:rsid w:val="006D0D58"/>
    <w:rsid w:val="006D2DD7"/>
    <w:rsid w:val="006D63A3"/>
    <w:rsid w:val="006D6A90"/>
    <w:rsid w:val="006E3224"/>
    <w:rsid w:val="006E3B40"/>
    <w:rsid w:val="006E524B"/>
    <w:rsid w:val="006E73FD"/>
    <w:rsid w:val="006F2B1A"/>
    <w:rsid w:val="006F2CF4"/>
    <w:rsid w:val="006F30C0"/>
    <w:rsid w:val="006F31CF"/>
    <w:rsid w:val="006F377E"/>
    <w:rsid w:val="006F71D5"/>
    <w:rsid w:val="00704A98"/>
    <w:rsid w:val="007057AF"/>
    <w:rsid w:val="00706B96"/>
    <w:rsid w:val="00710C10"/>
    <w:rsid w:val="00710D45"/>
    <w:rsid w:val="00712657"/>
    <w:rsid w:val="007130D5"/>
    <w:rsid w:val="00713836"/>
    <w:rsid w:val="00713CBF"/>
    <w:rsid w:val="0071513E"/>
    <w:rsid w:val="0071570F"/>
    <w:rsid w:val="0072206C"/>
    <w:rsid w:val="00724265"/>
    <w:rsid w:val="00726D10"/>
    <w:rsid w:val="007278B7"/>
    <w:rsid w:val="007278DA"/>
    <w:rsid w:val="0073139A"/>
    <w:rsid w:val="007336BB"/>
    <w:rsid w:val="007340AC"/>
    <w:rsid w:val="00734DA9"/>
    <w:rsid w:val="00735B95"/>
    <w:rsid w:val="00736EB1"/>
    <w:rsid w:val="00737FD9"/>
    <w:rsid w:val="007406CD"/>
    <w:rsid w:val="0074356E"/>
    <w:rsid w:val="00744C8A"/>
    <w:rsid w:val="00746CA1"/>
    <w:rsid w:val="00754AA8"/>
    <w:rsid w:val="00756148"/>
    <w:rsid w:val="0075695D"/>
    <w:rsid w:val="007575DE"/>
    <w:rsid w:val="007633D2"/>
    <w:rsid w:val="00764DA9"/>
    <w:rsid w:val="00770483"/>
    <w:rsid w:val="00770818"/>
    <w:rsid w:val="0077576A"/>
    <w:rsid w:val="0077689C"/>
    <w:rsid w:val="00777D2F"/>
    <w:rsid w:val="00781793"/>
    <w:rsid w:val="00783972"/>
    <w:rsid w:val="007847F8"/>
    <w:rsid w:val="0078497F"/>
    <w:rsid w:val="007853BF"/>
    <w:rsid w:val="007878D7"/>
    <w:rsid w:val="0079006A"/>
    <w:rsid w:val="00790D28"/>
    <w:rsid w:val="00793754"/>
    <w:rsid w:val="00794EFE"/>
    <w:rsid w:val="007958B1"/>
    <w:rsid w:val="00795E50"/>
    <w:rsid w:val="00796385"/>
    <w:rsid w:val="00797CC0"/>
    <w:rsid w:val="007A2FCD"/>
    <w:rsid w:val="007A3EBA"/>
    <w:rsid w:val="007B03F9"/>
    <w:rsid w:val="007B0C38"/>
    <w:rsid w:val="007B1B3C"/>
    <w:rsid w:val="007B37A0"/>
    <w:rsid w:val="007B5B7A"/>
    <w:rsid w:val="007C14C3"/>
    <w:rsid w:val="007C2D3E"/>
    <w:rsid w:val="007C34ED"/>
    <w:rsid w:val="007C3B62"/>
    <w:rsid w:val="007C4522"/>
    <w:rsid w:val="007C4FE7"/>
    <w:rsid w:val="007D2120"/>
    <w:rsid w:val="007D3D14"/>
    <w:rsid w:val="007D3E7C"/>
    <w:rsid w:val="007D5D8C"/>
    <w:rsid w:val="007D6293"/>
    <w:rsid w:val="007E2D98"/>
    <w:rsid w:val="007E5925"/>
    <w:rsid w:val="007E65F7"/>
    <w:rsid w:val="007E7142"/>
    <w:rsid w:val="007E73F9"/>
    <w:rsid w:val="007F134C"/>
    <w:rsid w:val="007F2F2B"/>
    <w:rsid w:val="007F3D39"/>
    <w:rsid w:val="007F45F7"/>
    <w:rsid w:val="007F5CE0"/>
    <w:rsid w:val="007F7024"/>
    <w:rsid w:val="007F73BD"/>
    <w:rsid w:val="008108E0"/>
    <w:rsid w:val="00811239"/>
    <w:rsid w:val="0081331C"/>
    <w:rsid w:val="00813DFA"/>
    <w:rsid w:val="008141AF"/>
    <w:rsid w:val="0081760C"/>
    <w:rsid w:val="00817B23"/>
    <w:rsid w:val="008229A4"/>
    <w:rsid w:val="00827D4B"/>
    <w:rsid w:val="008356B1"/>
    <w:rsid w:val="00835963"/>
    <w:rsid w:val="00836D57"/>
    <w:rsid w:val="008418E6"/>
    <w:rsid w:val="00844143"/>
    <w:rsid w:val="00844EE2"/>
    <w:rsid w:val="00846B7A"/>
    <w:rsid w:val="00847A05"/>
    <w:rsid w:val="00852A36"/>
    <w:rsid w:val="00852B15"/>
    <w:rsid w:val="00853591"/>
    <w:rsid w:val="0085455D"/>
    <w:rsid w:val="008558A6"/>
    <w:rsid w:val="0085658C"/>
    <w:rsid w:val="00857CE0"/>
    <w:rsid w:val="00863540"/>
    <w:rsid w:val="00865B65"/>
    <w:rsid w:val="00870B29"/>
    <w:rsid w:val="00873966"/>
    <w:rsid w:val="00877EAD"/>
    <w:rsid w:val="00882DF8"/>
    <w:rsid w:val="00885D96"/>
    <w:rsid w:val="008863BF"/>
    <w:rsid w:val="00887797"/>
    <w:rsid w:val="00890D32"/>
    <w:rsid w:val="00892D43"/>
    <w:rsid w:val="00892FF6"/>
    <w:rsid w:val="0089302E"/>
    <w:rsid w:val="008A0C2E"/>
    <w:rsid w:val="008A1AB5"/>
    <w:rsid w:val="008A1B9C"/>
    <w:rsid w:val="008A2FEB"/>
    <w:rsid w:val="008A3110"/>
    <w:rsid w:val="008A4567"/>
    <w:rsid w:val="008A4C5A"/>
    <w:rsid w:val="008B4B89"/>
    <w:rsid w:val="008B4D9C"/>
    <w:rsid w:val="008C0746"/>
    <w:rsid w:val="008C121F"/>
    <w:rsid w:val="008C2644"/>
    <w:rsid w:val="008C4884"/>
    <w:rsid w:val="008C50E8"/>
    <w:rsid w:val="008C6490"/>
    <w:rsid w:val="008D1899"/>
    <w:rsid w:val="008D45B2"/>
    <w:rsid w:val="008D4C07"/>
    <w:rsid w:val="008D5FB7"/>
    <w:rsid w:val="008D61F6"/>
    <w:rsid w:val="008D669F"/>
    <w:rsid w:val="008D6B74"/>
    <w:rsid w:val="008E0C55"/>
    <w:rsid w:val="008E0D73"/>
    <w:rsid w:val="008E33F4"/>
    <w:rsid w:val="008E42E6"/>
    <w:rsid w:val="008E4346"/>
    <w:rsid w:val="008E437E"/>
    <w:rsid w:val="008E66FB"/>
    <w:rsid w:val="008E7CB4"/>
    <w:rsid w:val="008F1791"/>
    <w:rsid w:val="008F1B9F"/>
    <w:rsid w:val="008F672A"/>
    <w:rsid w:val="008F6B6E"/>
    <w:rsid w:val="00901326"/>
    <w:rsid w:val="0090652E"/>
    <w:rsid w:val="0091019D"/>
    <w:rsid w:val="00912DBD"/>
    <w:rsid w:val="00913FDC"/>
    <w:rsid w:val="00917627"/>
    <w:rsid w:val="0091766A"/>
    <w:rsid w:val="0091798F"/>
    <w:rsid w:val="00917C34"/>
    <w:rsid w:val="00920120"/>
    <w:rsid w:val="00921927"/>
    <w:rsid w:val="0092511A"/>
    <w:rsid w:val="0092532D"/>
    <w:rsid w:val="00927558"/>
    <w:rsid w:val="0093030A"/>
    <w:rsid w:val="009311D2"/>
    <w:rsid w:val="00931309"/>
    <w:rsid w:val="009318A7"/>
    <w:rsid w:val="0093444E"/>
    <w:rsid w:val="00934D2F"/>
    <w:rsid w:val="00934DEF"/>
    <w:rsid w:val="009370F6"/>
    <w:rsid w:val="009376EB"/>
    <w:rsid w:val="00937F5A"/>
    <w:rsid w:val="00941FB9"/>
    <w:rsid w:val="0094620D"/>
    <w:rsid w:val="009475DD"/>
    <w:rsid w:val="00947E69"/>
    <w:rsid w:val="00951177"/>
    <w:rsid w:val="00952862"/>
    <w:rsid w:val="00952D6F"/>
    <w:rsid w:val="0095301E"/>
    <w:rsid w:val="0095459B"/>
    <w:rsid w:val="00954BE5"/>
    <w:rsid w:val="00955A35"/>
    <w:rsid w:val="009562AD"/>
    <w:rsid w:val="00960457"/>
    <w:rsid w:val="0096083F"/>
    <w:rsid w:val="0096111E"/>
    <w:rsid w:val="009619F2"/>
    <w:rsid w:val="00963507"/>
    <w:rsid w:val="00963A5A"/>
    <w:rsid w:val="00966399"/>
    <w:rsid w:val="009668F1"/>
    <w:rsid w:val="00970AFE"/>
    <w:rsid w:val="00970E50"/>
    <w:rsid w:val="00971DAC"/>
    <w:rsid w:val="00972E4D"/>
    <w:rsid w:val="00972F7F"/>
    <w:rsid w:val="00973AAD"/>
    <w:rsid w:val="00973F17"/>
    <w:rsid w:val="00975509"/>
    <w:rsid w:val="00976413"/>
    <w:rsid w:val="00980396"/>
    <w:rsid w:val="0098064C"/>
    <w:rsid w:val="00980B72"/>
    <w:rsid w:val="00981C42"/>
    <w:rsid w:val="00984149"/>
    <w:rsid w:val="00990333"/>
    <w:rsid w:val="00991FBE"/>
    <w:rsid w:val="0099278F"/>
    <w:rsid w:val="00992D47"/>
    <w:rsid w:val="009A0A66"/>
    <w:rsid w:val="009A24C6"/>
    <w:rsid w:val="009A3A62"/>
    <w:rsid w:val="009A5432"/>
    <w:rsid w:val="009A5E9F"/>
    <w:rsid w:val="009A7F5E"/>
    <w:rsid w:val="009B12B1"/>
    <w:rsid w:val="009B23B6"/>
    <w:rsid w:val="009B5A51"/>
    <w:rsid w:val="009C4309"/>
    <w:rsid w:val="009C616F"/>
    <w:rsid w:val="009C7B1B"/>
    <w:rsid w:val="009D0A11"/>
    <w:rsid w:val="009D1EB7"/>
    <w:rsid w:val="009D3BDF"/>
    <w:rsid w:val="009D5E80"/>
    <w:rsid w:val="009D6AD5"/>
    <w:rsid w:val="009D761E"/>
    <w:rsid w:val="009D7C41"/>
    <w:rsid w:val="009E04AD"/>
    <w:rsid w:val="009E299B"/>
    <w:rsid w:val="009E3548"/>
    <w:rsid w:val="009F0E87"/>
    <w:rsid w:val="009F2951"/>
    <w:rsid w:val="009F4125"/>
    <w:rsid w:val="009F7B15"/>
    <w:rsid w:val="00A00A8C"/>
    <w:rsid w:val="00A01C9A"/>
    <w:rsid w:val="00A01DBB"/>
    <w:rsid w:val="00A01FD4"/>
    <w:rsid w:val="00A02CD5"/>
    <w:rsid w:val="00A03CB4"/>
    <w:rsid w:val="00A04912"/>
    <w:rsid w:val="00A1600C"/>
    <w:rsid w:val="00A20D24"/>
    <w:rsid w:val="00A212CA"/>
    <w:rsid w:val="00A22816"/>
    <w:rsid w:val="00A3264C"/>
    <w:rsid w:val="00A40C70"/>
    <w:rsid w:val="00A41038"/>
    <w:rsid w:val="00A4243E"/>
    <w:rsid w:val="00A42B9B"/>
    <w:rsid w:val="00A4466F"/>
    <w:rsid w:val="00A46066"/>
    <w:rsid w:val="00A46FCA"/>
    <w:rsid w:val="00A47593"/>
    <w:rsid w:val="00A51A3E"/>
    <w:rsid w:val="00A52DB1"/>
    <w:rsid w:val="00A53C0C"/>
    <w:rsid w:val="00A542AA"/>
    <w:rsid w:val="00A54998"/>
    <w:rsid w:val="00A57BDC"/>
    <w:rsid w:val="00A6273C"/>
    <w:rsid w:val="00A67BFA"/>
    <w:rsid w:val="00A67D86"/>
    <w:rsid w:val="00A71348"/>
    <w:rsid w:val="00A71FFA"/>
    <w:rsid w:val="00A72800"/>
    <w:rsid w:val="00A74804"/>
    <w:rsid w:val="00A7642E"/>
    <w:rsid w:val="00A80434"/>
    <w:rsid w:val="00A826E6"/>
    <w:rsid w:val="00A82CE8"/>
    <w:rsid w:val="00A838AC"/>
    <w:rsid w:val="00A84D8B"/>
    <w:rsid w:val="00A8597C"/>
    <w:rsid w:val="00A90206"/>
    <w:rsid w:val="00A92A72"/>
    <w:rsid w:val="00A92E8E"/>
    <w:rsid w:val="00A930D9"/>
    <w:rsid w:val="00A9321D"/>
    <w:rsid w:val="00A95248"/>
    <w:rsid w:val="00A97263"/>
    <w:rsid w:val="00AA1D35"/>
    <w:rsid w:val="00AA1DE3"/>
    <w:rsid w:val="00AA29FF"/>
    <w:rsid w:val="00AA7AD4"/>
    <w:rsid w:val="00AB00D1"/>
    <w:rsid w:val="00AB0376"/>
    <w:rsid w:val="00AB7839"/>
    <w:rsid w:val="00AB7897"/>
    <w:rsid w:val="00AB7B97"/>
    <w:rsid w:val="00AC0EE0"/>
    <w:rsid w:val="00AC0F91"/>
    <w:rsid w:val="00AC4E5E"/>
    <w:rsid w:val="00AD1E46"/>
    <w:rsid w:val="00AD5006"/>
    <w:rsid w:val="00AE227A"/>
    <w:rsid w:val="00AF0716"/>
    <w:rsid w:val="00AF3265"/>
    <w:rsid w:val="00AF3DEC"/>
    <w:rsid w:val="00AF4D62"/>
    <w:rsid w:val="00AF636A"/>
    <w:rsid w:val="00B00065"/>
    <w:rsid w:val="00B00A87"/>
    <w:rsid w:val="00B01168"/>
    <w:rsid w:val="00B0116B"/>
    <w:rsid w:val="00B02DF9"/>
    <w:rsid w:val="00B04554"/>
    <w:rsid w:val="00B10918"/>
    <w:rsid w:val="00B128D6"/>
    <w:rsid w:val="00B12C96"/>
    <w:rsid w:val="00B149DC"/>
    <w:rsid w:val="00B21FDC"/>
    <w:rsid w:val="00B24E76"/>
    <w:rsid w:val="00B25A62"/>
    <w:rsid w:val="00B26749"/>
    <w:rsid w:val="00B274AC"/>
    <w:rsid w:val="00B2768B"/>
    <w:rsid w:val="00B27EE5"/>
    <w:rsid w:val="00B33A0A"/>
    <w:rsid w:val="00B4164C"/>
    <w:rsid w:val="00B417C6"/>
    <w:rsid w:val="00B42A48"/>
    <w:rsid w:val="00B43455"/>
    <w:rsid w:val="00B436D7"/>
    <w:rsid w:val="00B441D2"/>
    <w:rsid w:val="00B472FD"/>
    <w:rsid w:val="00B47F29"/>
    <w:rsid w:val="00B50EA7"/>
    <w:rsid w:val="00B5168A"/>
    <w:rsid w:val="00B54EFB"/>
    <w:rsid w:val="00B55CEF"/>
    <w:rsid w:val="00B56278"/>
    <w:rsid w:val="00B61651"/>
    <w:rsid w:val="00B617A3"/>
    <w:rsid w:val="00B634BF"/>
    <w:rsid w:val="00B6455C"/>
    <w:rsid w:val="00B6512E"/>
    <w:rsid w:val="00B65229"/>
    <w:rsid w:val="00B657D6"/>
    <w:rsid w:val="00B660F0"/>
    <w:rsid w:val="00B67E85"/>
    <w:rsid w:val="00B74673"/>
    <w:rsid w:val="00B758DF"/>
    <w:rsid w:val="00B75C12"/>
    <w:rsid w:val="00B76896"/>
    <w:rsid w:val="00B80274"/>
    <w:rsid w:val="00B8327A"/>
    <w:rsid w:val="00B84F39"/>
    <w:rsid w:val="00B85D9B"/>
    <w:rsid w:val="00B952B7"/>
    <w:rsid w:val="00B95DBB"/>
    <w:rsid w:val="00B9697D"/>
    <w:rsid w:val="00B97BF6"/>
    <w:rsid w:val="00BA26F9"/>
    <w:rsid w:val="00BA3E15"/>
    <w:rsid w:val="00BA4F3D"/>
    <w:rsid w:val="00BA67EA"/>
    <w:rsid w:val="00BA6C8B"/>
    <w:rsid w:val="00BB0911"/>
    <w:rsid w:val="00BB1414"/>
    <w:rsid w:val="00BB24B5"/>
    <w:rsid w:val="00BB3732"/>
    <w:rsid w:val="00BB3CF4"/>
    <w:rsid w:val="00BB4D44"/>
    <w:rsid w:val="00BB50B0"/>
    <w:rsid w:val="00BB789C"/>
    <w:rsid w:val="00BB79A8"/>
    <w:rsid w:val="00BB7AA2"/>
    <w:rsid w:val="00BC0195"/>
    <w:rsid w:val="00BC0B9B"/>
    <w:rsid w:val="00BC1A39"/>
    <w:rsid w:val="00BC23F1"/>
    <w:rsid w:val="00BC4EC6"/>
    <w:rsid w:val="00BD0905"/>
    <w:rsid w:val="00BD0B00"/>
    <w:rsid w:val="00BD2722"/>
    <w:rsid w:val="00BD41DB"/>
    <w:rsid w:val="00BD487C"/>
    <w:rsid w:val="00BD4AF2"/>
    <w:rsid w:val="00BD4B3C"/>
    <w:rsid w:val="00BD5853"/>
    <w:rsid w:val="00BE1986"/>
    <w:rsid w:val="00BE305E"/>
    <w:rsid w:val="00BE40BF"/>
    <w:rsid w:val="00BE4DBE"/>
    <w:rsid w:val="00BE7B76"/>
    <w:rsid w:val="00BF23D5"/>
    <w:rsid w:val="00BF3724"/>
    <w:rsid w:val="00BF3FAE"/>
    <w:rsid w:val="00BF3FEF"/>
    <w:rsid w:val="00BF41F6"/>
    <w:rsid w:val="00BF7DEC"/>
    <w:rsid w:val="00C027B4"/>
    <w:rsid w:val="00C0302D"/>
    <w:rsid w:val="00C03914"/>
    <w:rsid w:val="00C040EF"/>
    <w:rsid w:val="00C04A44"/>
    <w:rsid w:val="00C0511C"/>
    <w:rsid w:val="00C1162C"/>
    <w:rsid w:val="00C13292"/>
    <w:rsid w:val="00C13CD0"/>
    <w:rsid w:val="00C161B1"/>
    <w:rsid w:val="00C167A0"/>
    <w:rsid w:val="00C177A5"/>
    <w:rsid w:val="00C22E4C"/>
    <w:rsid w:val="00C26DCB"/>
    <w:rsid w:val="00C3028B"/>
    <w:rsid w:val="00C32160"/>
    <w:rsid w:val="00C34A9A"/>
    <w:rsid w:val="00C52D5F"/>
    <w:rsid w:val="00C5331C"/>
    <w:rsid w:val="00C57982"/>
    <w:rsid w:val="00C64245"/>
    <w:rsid w:val="00C64F2C"/>
    <w:rsid w:val="00C64F88"/>
    <w:rsid w:val="00C661AE"/>
    <w:rsid w:val="00C66301"/>
    <w:rsid w:val="00C70CD9"/>
    <w:rsid w:val="00C74447"/>
    <w:rsid w:val="00C765D9"/>
    <w:rsid w:val="00C81D72"/>
    <w:rsid w:val="00C82EA6"/>
    <w:rsid w:val="00C837FC"/>
    <w:rsid w:val="00C84B02"/>
    <w:rsid w:val="00C8768B"/>
    <w:rsid w:val="00C91A20"/>
    <w:rsid w:val="00C91C50"/>
    <w:rsid w:val="00C91E63"/>
    <w:rsid w:val="00C941FC"/>
    <w:rsid w:val="00C97C96"/>
    <w:rsid w:val="00CA0689"/>
    <w:rsid w:val="00CA1DC8"/>
    <w:rsid w:val="00CA3A96"/>
    <w:rsid w:val="00CA6014"/>
    <w:rsid w:val="00CA67F7"/>
    <w:rsid w:val="00CA6A8A"/>
    <w:rsid w:val="00CB052F"/>
    <w:rsid w:val="00CB05B5"/>
    <w:rsid w:val="00CB0BF6"/>
    <w:rsid w:val="00CB16F9"/>
    <w:rsid w:val="00CB1921"/>
    <w:rsid w:val="00CB76F3"/>
    <w:rsid w:val="00CC0DF0"/>
    <w:rsid w:val="00CC12B7"/>
    <w:rsid w:val="00CC1608"/>
    <w:rsid w:val="00CC232F"/>
    <w:rsid w:val="00CC4453"/>
    <w:rsid w:val="00CC753F"/>
    <w:rsid w:val="00CD1CD3"/>
    <w:rsid w:val="00CD1EEA"/>
    <w:rsid w:val="00CD4462"/>
    <w:rsid w:val="00CD4501"/>
    <w:rsid w:val="00CD5B46"/>
    <w:rsid w:val="00CD5FA5"/>
    <w:rsid w:val="00CD7129"/>
    <w:rsid w:val="00CE27DC"/>
    <w:rsid w:val="00CE3177"/>
    <w:rsid w:val="00CE3905"/>
    <w:rsid w:val="00CE6A47"/>
    <w:rsid w:val="00CE748D"/>
    <w:rsid w:val="00CE7BD5"/>
    <w:rsid w:val="00CF0AF5"/>
    <w:rsid w:val="00CF25FC"/>
    <w:rsid w:val="00CF2A55"/>
    <w:rsid w:val="00CF433B"/>
    <w:rsid w:val="00CF7888"/>
    <w:rsid w:val="00D0245D"/>
    <w:rsid w:val="00D071D5"/>
    <w:rsid w:val="00D10B50"/>
    <w:rsid w:val="00D128F4"/>
    <w:rsid w:val="00D12A73"/>
    <w:rsid w:val="00D12CBA"/>
    <w:rsid w:val="00D13950"/>
    <w:rsid w:val="00D13FC0"/>
    <w:rsid w:val="00D14207"/>
    <w:rsid w:val="00D14FA2"/>
    <w:rsid w:val="00D161ED"/>
    <w:rsid w:val="00D219D9"/>
    <w:rsid w:val="00D26E71"/>
    <w:rsid w:val="00D27596"/>
    <w:rsid w:val="00D27D73"/>
    <w:rsid w:val="00D32537"/>
    <w:rsid w:val="00D348A1"/>
    <w:rsid w:val="00D354E7"/>
    <w:rsid w:val="00D40822"/>
    <w:rsid w:val="00D40932"/>
    <w:rsid w:val="00D41A20"/>
    <w:rsid w:val="00D432A2"/>
    <w:rsid w:val="00D45AA2"/>
    <w:rsid w:val="00D47AAC"/>
    <w:rsid w:val="00D50284"/>
    <w:rsid w:val="00D5105B"/>
    <w:rsid w:val="00D510B0"/>
    <w:rsid w:val="00D5116A"/>
    <w:rsid w:val="00D52C32"/>
    <w:rsid w:val="00D54563"/>
    <w:rsid w:val="00D5575A"/>
    <w:rsid w:val="00D6167F"/>
    <w:rsid w:val="00D628A5"/>
    <w:rsid w:val="00D67FEA"/>
    <w:rsid w:val="00D75613"/>
    <w:rsid w:val="00D77B11"/>
    <w:rsid w:val="00D80CE1"/>
    <w:rsid w:val="00D80D39"/>
    <w:rsid w:val="00D9259C"/>
    <w:rsid w:val="00D925DC"/>
    <w:rsid w:val="00D935E3"/>
    <w:rsid w:val="00D936FB"/>
    <w:rsid w:val="00D95053"/>
    <w:rsid w:val="00D955CA"/>
    <w:rsid w:val="00D96BCD"/>
    <w:rsid w:val="00DA0AFA"/>
    <w:rsid w:val="00DA0B71"/>
    <w:rsid w:val="00DA0F54"/>
    <w:rsid w:val="00DA15FD"/>
    <w:rsid w:val="00DA44BA"/>
    <w:rsid w:val="00DA4B87"/>
    <w:rsid w:val="00DA6286"/>
    <w:rsid w:val="00DA7A8D"/>
    <w:rsid w:val="00DB0F43"/>
    <w:rsid w:val="00DB210E"/>
    <w:rsid w:val="00DB29D8"/>
    <w:rsid w:val="00DB361D"/>
    <w:rsid w:val="00DB38CF"/>
    <w:rsid w:val="00DB38E9"/>
    <w:rsid w:val="00DB5C20"/>
    <w:rsid w:val="00DB5C6F"/>
    <w:rsid w:val="00DC1B2F"/>
    <w:rsid w:val="00DC28F8"/>
    <w:rsid w:val="00DC404C"/>
    <w:rsid w:val="00DC4979"/>
    <w:rsid w:val="00DC546D"/>
    <w:rsid w:val="00DC5648"/>
    <w:rsid w:val="00DC72DB"/>
    <w:rsid w:val="00DC797E"/>
    <w:rsid w:val="00DD4796"/>
    <w:rsid w:val="00DD7C6A"/>
    <w:rsid w:val="00DE03C7"/>
    <w:rsid w:val="00DE127A"/>
    <w:rsid w:val="00DE1C9D"/>
    <w:rsid w:val="00DE2ABF"/>
    <w:rsid w:val="00DE3C90"/>
    <w:rsid w:val="00DE485F"/>
    <w:rsid w:val="00DF0289"/>
    <w:rsid w:val="00DF2FB1"/>
    <w:rsid w:val="00DF5001"/>
    <w:rsid w:val="00DF5CFF"/>
    <w:rsid w:val="00DF6360"/>
    <w:rsid w:val="00E0118E"/>
    <w:rsid w:val="00E011BB"/>
    <w:rsid w:val="00E04D4E"/>
    <w:rsid w:val="00E05150"/>
    <w:rsid w:val="00E06B3E"/>
    <w:rsid w:val="00E1116C"/>
    <w:rsid w:val="00E11583"/>
    <w:rsid w:val="00E120EE"/>
    <w:rsid w:val="00E12A3B"/>
    <w:rsid w:val="00E13FF6"/>
    <w:rsid w:val="00E173FF"/>
    <w:rsid w:val="00E20FB3"/>
    <w:rsid w:val="00E21B64"/>
    <w:rsid w:val="00E21EA2"/>
    <w:rsid w:val="00E24499"/>
    <w:rsid w:val="00E247D2"/>
    <w:rsid w:val="00E27CC2"/>
    <w:rsid w:val="00E30D85"/>
    <w:rsid w:val="00E30E72"/>
    <w:rsid w:val="00E31265"/>
    <w:rsid w:val="00E31D04"/>
    <w:rsid w:val="00E323E3"/>
    <w:rsid w:val="00E35B92"/>
    <w:rsid w:val="00E363EC"/>
    <w:rsid w:val="00E401A1"/>
    <w:rsid w:val="00E4202F"/>
    <w:rsid w:val="00E447DF"/>
    <w:rsid w:val="00E45172"/>
    <w:rsid w:val="00E4774C"/>
    <w:rsid w:val="00E50DAD"/>
    <w:rsid w:val="00E512F2"/>
    <w:rsid w:val="00E54CAB"/>
    <w:rsid w:val="00E57D91"/>
    <w:rsid w:val="00E57FD4"/>
    <w:rsid w:val="00E6066D"/>
    <w:rsid w:val="00E637A5"/>
    <w:rsid w:val="00E65122"/>
    <w:rsid w:val="00E65F63"/>
    <w:rsid w:val="00E66621"/>
    <w:rsid w:val="00E76CFD"/>
    <w:rsid w:val="00E801D9"/>
    <w:rsid w:val="00E8051C"/>
    <w:rsid w:val="00E8183B"/>
    <w:rsid w:val="00E81C91"/>
    <w:rsid w:val="00E83C20"/>
    <w:rsid w:val="00E86A4A"/>
    <w:rsid w:val="00E907A5"/>
    <w:rsid w:val="00E924A6"/>
    <w:rsid w:val="00E928F1"/>
    <w:rsid w:val="00E951E9"/>
    <w:rsid w:val="00E97CC6"/>
    <w:rsid w:val="00EA00A6"/>
    <w:rsid w:val="00EA049E"/>
    <w:rsid w:val="00EA1D74"/>
    <w:rsid w:val="00EA1E69"/>
    <w:rsid w:val="00EA4871"/>
    <w:rsid w:val="00EA4FEE"/>
    <w:rsid w:val="00EA586C"/>
    <w:rsid w:val="00EB0E38"/>
    <w:rsid w:val="00EB3993"/>
    <w:rsid w:val="00EB3F4E"/>
    <w:rsid w:val="00EB591E"/>
    <w:rsid w:val="00EC0B16"/>
    <w:rsid w:val="00EC6DE0"/>
    <w:rsid w:val="00EC7837"/>
    <w:rsid w:val="00ED2FD2"/>
    <w:rsid w:val="00ED47B6"/>
    <w:rsid w:val="00ED4F34"/>
    <w:rsid w:val="00EE714E"/>
    <w:rsid w:val="00EF04DF"/>
    <w:rsid w:val="00EF1241"/>
    <w:rsid w:val="00EF361F"/>
    <w:rsid w:val="00EF41B5"/>
    <w:rsid w:val="00EF5025"/>
    <w:rsid w:val="00EF5E89"/>
    <w:rsid w:val="00EF7933"/>
    <w:rsid w:val="00EF7935"/>
    <w:rsid w:val="00F07584"/>
    <w:rsid w:val="00F114DF"/>
    <w:rsid w:val="00F117DF"/>
    <w:rsid w:val="00F14FF7"/>
    <w:rsid w:val="00F157C8"/>
    <w:rsid w:val="00F2049F"/>
    <w:rsid w:val="00F205D5"/>
    <w:rsid w:val="00F20A25"/>
    <w:rsid w:val="00F2175D"/>
    <w:rsid w:val="00F2242C"/>
    <w:rsid w:val="00F261CE"/>
    <w:rsid w:val="00F31DBC"/>
    <w:rsid w:val="00F34441"/>
    <w:rsid w:val="00F357B5"/>
    <w:rsid w:val="00F4059D"/>
    <w:rsid w:val="00F44489"/>
    <w:rsid w:val="00F44800"/>
    <w:rsid w:val="00F47196"/>
    <w:rsid w:val="00F476E8"/>
    <w:rsid w:val="00F505EF"/>
    <w:rsid w:val="00F5211C"/>
    <w:rsid w:val="00F53172"/>
    <w:rsid w:val="00F53C12"/>
    <w:rsid w:val="00F61AA8"/>
    <w:rsid w:val="00F62A47"/>
    <w:rsid w:val="00F633F9"/>
    <w:rsid w:val="00F63F59"/>
    <w:rsid w:val="00F64393"/>
    <w:rsid w:val="00F716F1"/>
    <w:rsid w:val="00F71C75"/>
    <w:rsid w:val="00F738A9"/>
    <w:rsid w:val="00F73EC0"/>
    <w:rsid w:val="00F77243"/>
    <w:rsid w:val="00F77760"/>
    <w:rsid w:val="00F80A79"/>
    <w:rsid w:val="00F80C5D"/>
    <w:rsid w:val="00F83F08"/>
    <w:rsid w:val="00F85F4E"/>
    <w:rsid w:val="00F906B5"/>
    <w:rsid w:val="00F9103D"/>
    <w:rsid w:val="00F944DF"/>
    <w:rsid w:val="00F957BE"/>
    <w:rsid w:val="00F95CD2"/>
    <w:rsid w:val="00FA2F32"/>
    <w:rsid w:val="00FA35F4"/>
    <w:rsid w:val="00FA450B"/>
    <w:rsid w:val="00FA5B87"/>
    <w:rsid w:val="00FA7134"/>
    <w:rsid w:val="00FB204C"/>
    <w:rsid w:val="00FB2F3C"/>
    <w:rsid w:val="00FB3432"/>
    <w:rsid w:val="00FB7B17"/>
    <w:rsid w:val="00FC12F8"/>
    <w:rsid w:val="00FC5399"/>
    <w:rsid w:val="00FC5BB2"/>
    <w:rsid w:val="00FC6191"/>
    <w:rsid w:val="00FC6FDA"/>
    <w:rsid w:val="00FC706B"/>
    <w:rsid w:val="00FC7812"/>
    <w:rsid w:val="00FD7623"/>
    <w:rsid w:val="00FE2ACE"/>
    <w:rsid w:val="00FE4767"/>
    <w:rsid w:val="00FE7D7D"/>
    <w:rsid w:val="00FF05DF"/>
    <w:rsid w:val="00FF0715"/>
    <w:rsid w:val="00FF47F7"/>
    <w:rsid w:val="00FF5451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8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7D8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E437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3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B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8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7D86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8E437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3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4B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/>
      <vt:lpstr/>
      <vt:lpstr/>
      <vt:lpstr/>
      <vt:lpstr/>
      <vt:lpstr>О внесении дополнения и изменения </vt:lpstr>
      <vt:lpstr>в решение Думы города Когалыма</vt:lpstr>
      <vt:lpstr>от 15.11.2007 №180-ГД</vt:lpstr>
      <vt:lpstr/>
      <vt:lpstr/>
      <vt:lpstr/>
      <vt:lpstr>В соответствии с Законом Ханты-Мансийского автономного округа - Югры от 20.07.20</vt:lpstr>
      <vt:lpstr/>
      <vt:lpstr>1. В решение Думы города Когалыма от 15.11.2007 №180-ГД «Об установлении единой </vt:lpstr>
      <vt:lpstr>1.1. Раздел «Должности муниципальной службы, учреждаемые для выполнения функции </vt:lpstr>
      <vt:lpstr/>
      <vt:lpstr/>
      <vt:lpstr>1.2. Раздел «Должности муниципальной службы, учреждаемые для выполнения функции </vt:lpstr>
      <vt:lpstr/>
      <vt:lpstr>2. Настоящее решение вступает в силу с 01.10.2014. </vt:lpstr>
      <vt:lpstr/>
      <vt:lpstr>3. Опубликовать настоящее решение в газете «Когалымский вестник».</vt:lpstr>
      <vt:lpstr/>
      <vt:lpstr>На основании вышеизложенного, предлагается к рассмотрению проект решения Думы го</vt:lpstr>
      <vt:lpstr>Руководитель аппарата</vt:lpstr>
      <vt:lpstr>Думы города Когалыма						М.В.Федорова</vt:lpstr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2014-09-03T09:16:00Z</cp:lastPrinted>
  <dcterms:created xsi:type="dcterms:W3CDTF">2014-07-07T12:19:00Z</dcterms:created>
  <dcterms:modified xsi:type="dcterms:W3CDTF">2014-10-02T02:58:00Z</dcterms:modified>
</cp:coreProperties>
</file>